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F86" w:rsidRPr="00E314C8" w:rsidRDefault="00120F86" w:rsidP="0099083E">
      <w:pPr>
        <w:pStyle w:val="afe"/>
        <w:outlineLvl w:val="0"/>
        <w:rPr>
          <w:color w:val="000000"/>
          <w:sz w:val="24"/>
          <w:szCs w:val="24"/>
        </w:rPr>
      </w:pPr>
      <w:r w:rsidRPr="00E314C8">
        <w:rPr>
          <w:color w:val="000000"/>
          <w:sz w:val="24"/>
          <w:szCs w:val="24"/>
        </w:rPr>
        <w:t>РОССИЙСКАЯ ФЕДЕРАЦИЯ</w:t>
      </w:r>
    </w:p>
    <w:p w:rsidR="00120F86" w:rsidRPr="00E314C8" w:rsidRDefault="00120F86" w:rsidP="0099083E">
      <w:pPr>
        <w:pStyle w:val="afe"/>
        <w:rPr>
          <w:color w:val="000000"/>
          <w:sz w:val="24"/>
          <w:szCs w:val="24"/>
        </w:rPr>
      </w:pPr>
      <w:r w:rsidRPr="00E314C8">
        <w:rPr>
          <w:color w:val="000000"/>
          <w:sz w:val="24"/>
          <w:szCs w:val="24"/>
        </w:rPr>
        <w:t>ИРКУТСКАЯ  ОБЛАСТЬ</w:t>
      </w:r>
    </w:p>
    <w:p w:rsidR="00120F86" w:rsidRPr="00E314C8" w:rsidRDefault="00120F86" w:rsidP="0099083E">
      <w:pPr>
        <w:pStyle w:val="afe"/>
        <w:rPr>
          <w:color w:val="000000"/>
          <w:sz w:val="24"/>
          <w:szCs w:val="24"/>
        </w:rPr>
      </w:pPr>
      <w:r w:rsidRPr="00E314C8">
        <w:rPr>
          <w:color w:val="000000"/>
          <w:sz w:val="24"/>
          <w:szCs w:val="24"/>
        </w:rPr>
        <w:t>МАМСКО-ЧУЙСКИЙ  РАЙОН</w:t>
      </w:r>
    </w:p>
    <w:p w:rsidR="00120F86" w:rsidRPr="00E314C8" w:rsidRDefault="00120F86" w:rsidP="0099083E">
      <w:pPr>
        <w:pStyle w:val="afe"/>
        <w:outlineLvl w:val="0"/>
        <w:rPr>
          <w:color w:val="000000"/>
          <w:sz w:val="24"/>
          <w:szCs w:val="24"/>
        </w:rPr>
      </w:pPr>
      <w:r w:rsidRPr="00E314C8">
        <w:rPr>
          <w:color w:val="000000"/>
          <w:sz w:val="24"/>
          <w:szCs w:val="24"/>
        </w:rPr>
        <w:t>АДМИНИСТРАЦИЯ  РАЙОНА</w:t>
      </w:r>
    </w:p>
    <w:p w:rsidR="00120F86" w:rsidRPr="00E314C8" w:rsidRDefault="00120F86" w:rsidP="0099083E">
      <w:pPr>
        <w:pStyle w:val="afe"/>
        <w:outlineLvl w:val="0"/>
        <w:rPr>
          <w:color w:val="000000"/>
          <w:sz w:val="24"/>
          <w:szCs w:val="24"/>
        </w:rPr>
      </w:pPr>
    </w:p>
    <w:p w:rsidR="00120F86" w:rsidRPr="00E314C8" w:rsidRDefault="00120F86" w:rsidP="0099083E">
      <w:pPr>
        <w:pStyle w:val="afe"/>
        <w:outlineLvl w:val="0"/>
        <w:rPr>
          <w:color w:val="000000"/>
          <w:sz w:val="24"/>
          <w:szCs w:val="24"/>
        </w:rPr>
      </w:pPr>
      <w:r w:rsidRPr="00E314C8">
        <w:rPr>
          <w:color w:val="000000"/>
          <w:sz w:val="24"/>
          <w:szCs w:val="24"/>
        </w:rPr>
        <w:t xml:space="preserve">ПОСТАНОВЛЕНИЕ </w:t>
      </w:r>
    </w:p>
    <w:p w:rsidR="00120F86" w:rsidRPr="00E314C8" w:rsidRDefault="00120F86" w:rsidP="0099083E">
      <w:pPr>
        <w:pStyle w:val="afe"/>
        <w:rPr>
          <w:color w:val="000000"/>
          <w:sz w:val="24"/>
          <w:szCs w:val="24"/>
        </w:rPr>
      </w:pPr>
    </w:p>
    <w:p w:rsidR="00120F86" w:rsidRPr="00B27EDD" w:rsidRDefault="00B27EDD" w:rsidP="0099083E">
      <w:pPr>
        <w:pStyle w:val="afe"/>
        <w:jc w:val="left"/>
        <w:rPr>
          <w:color w:val="000000"/>
          <w:sz w:val="24"/>
          <w:szCs w:val="24"/>
          <w:u w:val="single"/>
        </w:rPr>
      </w:pPr>
      <w:r w:rsidRPr="00B27EDD">
        <w:rPr>
          <w:color w:val="000000"/>
          <w:sz w:val="24"/>
          <w:szCs w:val="24"/>
          <w:u w:val="single"/>
        </w:rPr>
        <w:t>28.11.</w:t>
      </w:r>
      <w:r w:rsidR="00120F86" w:rsidRPr="00B27EDD">
        <w:rPr>
          <w:color w:val="000000"/>
          <w:sz w:val="24"/>
          <w:szCs w:val="24"/>
          <w:u w:val="single"/>
        </w:rPr>
        <w:t>2016</w:t>
      </w:r>
      <w:r w:rsidR="00120F86" w:rsidRPr="00E314C8">
        <w:rPr>
          <w:color w:val="000000"/>
          <w:sz w:val="24"/>
          <w:szCs w:val="24"/>
        </w:rPr>
        <w:t xml:space="preserve"> года                                                                                       № </w:t>
      </w:r>
      <w:bookmarkStart w:id="0" w:name="_GoBack"/>
      <w:r w:rsidRPr="00B27EDD">
        <w:rPr>
          <w:color w:val="000000"/>
          <w:sz w:val="24"/>
          <w:szCs w:val="24"/>
          <w:u w:val="single"/>
        </w:rPr>
        <w:t>150</w:t>
      </w:r>
    </w:p>
    <w:bookmarkEnd w:id="0"/>
    <w:p w:rsidR="00120F86" w:rsidRPr="00E314C8" w:rsidRDefault="00120F86" w:rsidP="0099083E">
      <w:pPr>
        <w:pStyle w:val="afe"/>
        <w:rPr>
          <w:color w:val="000000"/>
          <w:sz w:val="24"/>
          <w:szCs w:val="24"/>
        </w:rPr>
      </w:pPr>
      <w:r w:rsidRPr="00E314C8">
        <w:rPr>
          <w:color w:val="000000"/>
          <w:sz w:val="24"/>
          <w:szCs w:val="24"/>
        </w:rPr>
        <w:t>п. Мама</w:t>
      </w:r>
    </w:p>
    <w:p w:rsidR="00120F86" w:rsidRPr="00E314C8" w:rsidRDefault="00120F86" w:rsidP="0099083E">
      <w:pPr>
        <w:pStyle w:val="ConsPlusTitle"/>
        <w:widowControl/>
        <w:jc w:val="center"/>
        <w:rPr>
          <w:rFonts w:ascii="Times New Roman" w:hAnsi="Times New Roman" w:cs="Times New Roman"/>
          <w:sz w:val="24"/>
          <w:szCs w:val="24"/>
        </w:rPr>
      </w:pPr>
    </w:p>
    <w:p w:rsidR="00120F86" w:rsidRPr="00E314C8" w:rsidRDefault="00120F86" w:rsidP="0099083E">
      <w:pPr>
        <w:autoSpaceDE w:val="0"/>
        <w:autoSpaceDN w:val="0"/>
        <w:adjustRightInd w:val="0"/>
        <w:jc w:val="center"/>
        <w:rPr>
          <w:b/>
          <w:bCs/>
          <w:sz w:val="24"/>
          <w:szCs w:val="24"/>
        </w:rPr>
      </w:pPr>
      <w:r w:rsidRPr="00E314C8">
        <w:rPr>
          <w:b/>
          <w:sz w:val="24"/>
          <w:szCs w:val="24"/>
        </w:rPr>
        <w:t xml:space="preserve">Об утверждении административного регламента </w:t>
      </w:r>
      <w:r w:rsidRPr="00E314C8">
        <w:rPr>
          <w:b/>
          <w:bCs/>
          <w:color w:val="000000"/>
          <w:sz w:val="24"/>
          <w:szCs w:val="24"/>
        </w:rPr>
        <w:t xml:space="preserve">предоставления  муниципальной услуги </w:t>
      </w:r>
      <w:r w:rsidRPr="00E314C8">
        <w:rPr>
          <w:b/>
          <w:bCs/>
          <w:sz w:val="24"/>
          <w:szCs w:val="24"/>
        </w:rPr>
        <w:t>«Предоставление участка земли,  расположенного  на межселенной территории, для погребения умершего»</w:t>
      </w:r>
    </w:p>
    <w:p w:rsidR="00120F86" w:rsidRPr="00E314C8" w:rsidRDefault="00120F86" w:rsidP="0099083E">
      <w:pPr>
        <w:spacing w:before="240" w:after="240" w:line="270" w:lineRule="atLeast"/>
        <w:rPr>
          <w:sz w:val="24"/>
          <w:szCs w:val="24"/>
        </w:rPr>
      </w:pPr>
      <w:r w:rsidRPr="00E314C8">
        <w:rPr>
          <w:b/>
          <w:sz w:val="24"/>
          <w:szCs w:val="24"/>
        </w:rPr>
        <w:t xml:space="preserve">           </w:t>
      </w:r>
      <w:r w:rsidRPr="00E314C8">
        <w:rPr>
          <w:sz w:val="24"/>
          <w:szCs w:val="24"/>
        </w:rPr>
        <w:t>В соответствии с Федеральным законом от 21.01.1996г. № 8-ФЗ «О погребении и похоронном деле»,</w:t>
      </w:r>
      <w:r w:rsidRPr="00E314C8">
        <w:rPr>
          <w:color w:val="000000"/>
          <w:sz w:val="24"/>
          <w:szCs w:val="24"/>
        </w:rPr>
        <w:t xml:space="preserve"> Земельным кодексом Российской Федерации, </w:t>
      </w:r>
      <w:r w:rsidRPr="00E314C8">
        <w:rPr>
          <w:sz w:val="24"/>
          <w:szCs w:val="24"/>
        </w:rPr>
        <w:t xml:space="preserve">Федеральным законом от 06.10.2003г. № 131-ФЗ «Об общих принципах организации местного самоуправления в Российской Федерации», </w:t>
      </w:r>
      <w:r w:rsidRPr="00E314C8">
        <w:rPr>
          <w:color w:val="000000"/>
          <w:sz w:val="24"/>
          <w:szCs w:val="24"/>
        </w:rPr>
        <w:t xml:space="preserve">Федеральным законом от 27.07.2010 года  № 210-ФЗ «Об организации предоставления государственных и муниципальных услуг», </w:t>
      </w:r>
      <w:r w:rsidRPr="00E314C8">
        <w:rPr>
          <w:sz w:val="24"/>
          <w:szCs w:val="24"/>
        </w:rPr>
        <w:t xml:space="preserve"> Уставом района,</w:t>
      </w:r>
    </w:p>
    <w:p w:rsidR="00120F86" w:rsidRPr="00E314C8" w:rsidRDefault="00120F86" w:rsidP="0099083E">
      <w:pPr>
        <w:jc w:val="center"/>
        <w:rPr>
          <w:sz w:val="24"/>
          <w:szCs w:val="24"/>
        </w:rPr>
      </w:pPr>
      <w:r w:rsidRPr="00E314C8">
        <w:rPr>
          <w:sz w:val="24"/>
          <w:szCs w:val="24"/>
        </w:rPr>
        <w:t>П О С Т А Н О В Л Я Ю:</w:t>
      </w:r>
    </w:p>
    <w:p w:rsidR="00120F86" w:rsidRPr="00E314C8" w:rsidRDefault="00120F86" w:rsidP="0099083E">
      <w:pPr>
        <w:rPr>
          <w:sz w:val="24"/>
          <w:szCs w:val="24"/>
        </w:rPr>
      </w:pPr>
    </w:p>
    <w:p w:rsidR="00120F86" w:rsidRPr="00E314C8" w:rsidRDefault="00120F86" w:rsidP="0099083E">
      <w:pPr>
        <w:rPr>
          <w:bCs/>
          <w:color w:val="000000"/>
          <w:sz w:val="24"/>
          <w:szCs w:val="24"/>
        </w:rPr>
      </w:pPr>
      <w:r w:rsidRPr="00E314C8">
        <w:rPr>
          <w:sz w:val="24"/>
          <w:szCs w:val="24"/>
        </w:rPr>
        <w:t xml:space="preserve"> 1. Утвердить Административный регламент предоставления муниципальной услуги </w:t>
      </w:r>
      <w:r w:rsidRPr="00E314C8">
        <w:rPr>
          <w:bCs/>
          <w:sz w:val="24"/>
          <w:szCs w:val="24"/>
        </w:rPr>
        <w:t>«Предоставление участка земли,  расположенного  на межселенной территории, для погребения умершего»</w:t>
      </w:r>
      <w:r w:rsidRPr="00E314C8">
        <w:rPr>
          <w:bCs/>
          <w:color w:val="000000"/>
          <w:sz w:val="24"/>
          <w:szCs w:val="24"/>
        </w:rPr>
        <w:t xml:space="preserve"> согласно приложению.</w:t>
      </w:r>
    </w:p>
    <w:p w:rsidR="00120F86" w:rsidRPr="00E314C8" w:rsidRDefault="00120F86" w:rsidP="0099083E">
      <w:pPr>
        <w:rPr>
          <w:bCs/>
          <w:color w:val="000000"/>
          <w:sz w:val="24"/>
          <w:szCs w:val="24"/>
        </w:rPr>
      </w:pPr>
    </w:p>
    <w:p w:rsidR="00120F86" w:rsidRPr="00E314C8" w:rsidRDefault="00120F86" w:rsidP="0099083E">
      <w:pPr>
        <w:rPr>
          <w:bCs/>
          <w:sz w:val="24"/>
          <w:szCs w:val="24"/>
        </w:rPr>
      </w:pPr>
      <w:r w:rsidRPr="00E314C8">
        <w:rPr>
          <w:bCs/>
          <w:color w:val="000000"/>
          <w:sz w:val="24"/>
          <w:szCs w:val="24"/>
        </w:rPr>
        <w:t xml:space="preserve">2. Настоящее постановление подлежит опубликованию в районной газете «Мамский горняк» и на официальном сайте муниципального образования Мамско-Чуйского района в сети Интернет: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bCs/>
          <w:sz w:val="24"/>
          <w:szCs w:val="24"/>
        </w:rPr>
        <w:t>.</w:t>
      </w:r>
    </w:p>
    <w:p w:rsidR="00120F86" w:rsidRPr="00E314C8" w:rsidRDefault="00120F86" w:rsidP="0099083E">
      <w:pPr>
        <w:rPr>
          <w:bCs/>
          <w:color w:val="000000"/>
          <w:sz w:val="24"/>
          <w:szCs w:val="24"/>
        </w:rPr>
      </w:pPr>
      <w:r w:rsidRPr="00E314C8">
        <w:rPr>
          <w:bCs/>
          <w:color w:val="000000"/>
          <w:sz w:val="24"/>
          <w:szCs w:val="24"/>
        </w:rPr>
        <w:t>.</w:t>
      </w:r>
    </w:p>
    <w:p w:rsidR="00120F86" w:rsidRPr="00E314C8" w:rsidRDefault="00120F86" w:rsidP="0099083E">
      <w:pPr>
        <w:suppressAutoHyphens/>
        <w:ind w:firstLine="709"/>
        <w:rPr>
          <w:sz w:val="24"/>
          <w:szCs w:val="24"/>
        </w:rPr>
      </w:pPr>
    </w:p>
    <w:p w:rsidR="00120F86" w:rsidRPr="00E314C8" w:rsidRDefault="00120F86" w:rsidP="0099083E">
      <w:pPr>
        <w:suppressAutoHyphens/>
        <w:ind w:firstLine="709"/>
        <w:rPr>
          <w:sz w:val="24"/>
          <w:szCs w:val="24"/>
        </w:rPr>
      </w:pPr>
    </w:p>
    <w:p w:rsidR="00120F86" w:rsidRPr="00E314C8" w:rsidRDefault="00120F86" w:rsidP="0099083E">
      <w:pPr>
        <w:suppressAutoHyphens/>
        <w:ind w:firstLine="709"/>
        <w:rPr>
          <w:sz w:val="24"/>
          <w:szCs w:val="24"/>
        </w:rPr>
      </w:pPr>
    </w:p>
    <w:p w:rsidR="00120F86" w:rsidRPr="00E314C8" w:rsidRDefault="00120F86" w:rsidP="0099083E">
      <w:pPr>
        <w:suppressAutoHyphens/>
        <w:ind w:firstLine="0"/>
        <w:rPr>
          <w:sz w:val="24"/>
          <w:szCs w:val="24"/>
        </w:rPr>
      </w:pPr>
      <w:r w:rsidRPr="00E314C8">
        <w:rPr>
          <w:sz w:val="24"/>
          <w:szCs w:val="24"/>
        </w:rPr>
        <w:t>Мэр района                                                                                         А.Б. Сергей</w:t>
      </w:r>
    </w:p>
    <w:p w:rsidR="00120F86" w:rsidRPr="00E314C8" w:rsidRDefault="00120F86" w:rsidP="0099083E">
      <w:pPr>
        <w:suppressAutoHyphens/>
        <w:ind w:firstLine="709"/>
        <w:rPr>
          <w:sz w:val="24"/>
          <w:szCs w:val="24"/>
        </w:rPr>
      </w:pPr>
    </w:p>
    <w:p w:rsidR="00120F86" w:rsidRPr="00E314C8" w:rsidRDefault="00120F86" w:rsidP="0099083E">
      <w:pPr>
        <w:suppressAutoHyphens/>
        <w:ind w:firstLine="709"/>
        <w:rPr>
          <w:sz w:val="24"/>
          <w:szCs w:val="24"/>
        </w:rPr>
      </w:pPr>
    </w:p>
    <w:p w:rsidR="00120F86" w:rsidRPr="00E314C8" w:rsidRDefault="00120F86" w:rsidP="0099083E">
      <w:pPr>
        <w:suppressAutoHyphens/>
        <w:ind w:firstLine="709"/>
        <w:rPr>
          <w:sz w:val="24"/>
          <w:szCs w:val="24"/>
        </w:rPr>
      </w:pPr>
    </w:p>
    <w:p w:rsidR="00120F86" w:rsidRPr="00933FE1" w:rsidRDefault="00120F86"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E314C8" w:rsidRPr="00933FE1" w:rsidRDefault="00E314C8" w:rsidP="0099083E">
      <w:pPr>
        <w:suppressAutoHyphens/>
        <w:ind w:firstLine="709"/>
        <w:rPr>
          <w:rFonts w:ascii="Calibri" w:hAnsi="Calibri"/>
          <w:sz w:val="24"/>
          <w:szCs w:val="24"/>
        </w:rPr>
      </w:pPr>
    </w:p>
    <w:p w:rsidR="00120F86" w:rsidRPr="00E314C8" w:rsidRDefault="00120F86" w:rsidP="0099083E">
      <w:pPr>
        <w:suppressAutoHyphens/>
        <w:ind w:firstLine="709"/>
        <w:rPr>
          <w:b/>
          <w:sz w:val="24"/>
          <w:szCs w:val="24"/>
        </w:rPr>
      </w:pPr>
    </w:p>
    <w:p w:rsidR="00120F86" w:rsidRPr="00E314C8" w:rsidRDefault="00120F86">
      <w:pPr>
        <w:rPr>
          <w:rFonts w:ascii="Times New Roman" w:hAnsi="Times New Roman"/>
          <w:sz w:val="24"/>
          <w:szCs w:val="24"/>
        </w:rPr>
      </w:pPr>
    </w:p>
    <w:tbl>
      <w:tblPr>
        <w:tblW w:w="0" w:type="auto"/>
        <w:tblLook w:val="00A0" w:firstRow="1" w:lastRow="0" w:firstColumn="1" w:lastColumn="0" w:noHBand="0" w:noVBand="0"/>
      </w:tblPr>
      <w:tblGrid>
        <w:gridCol w:w="4962"/>
        <w:gridCol w:w="4383"/>
      </w:tblGrid>
      <w:tr w:rsidR="00120F86" w:rsidRPr="00E314C8" w:rsidTr="00E545F3">
        <w:tc>
          <w:tcPr>
            <w:tcW w:w="4962" w:type="dxa"/>
          </w:tcPr>
          <w:p w:rsidR="00120F86" w:rsidRPr="00E314C8" w:rsidRDefault="00120F86" w:rsidP="008A3A26">
            <w:pPr>
              <w:ind w:firstLine="0"/>
              <w:jc w:val="right"/>
              <w:rPr>
                <w:rFonts w:ascii="Times New Roman" w:hAnsi="Times New Roman"/>
                <w:sz w:val="24"/>
                <w:szCs w:val="24"/>
              </w:rPr>
            </w:pPr>
          </w:p>
        </w:tc>
        <w:tc>
          <w:tcPr>
            <w:tcW w:w="4383" w:type="dxa"/>
          </w:tcPr>
          <w:p w:rsidR="00120F86" w:rsidRPr="00E314C8" w:rsidRDefault="00120F86" w:rsidP="00E314C8">
            <w:pPr>
              <w:ind w:firstLine="0"/>
              <w:rPr>
                <w:rFonts w:ascii="Times New Roman" w:hAnsi="Times New Roman"/>
                <w:sz w:val="24"/>
                <w:szCs w:val="24"/>
              </w:rPr>
            </w:pPr>
            <w:r w:rsidRPr="00E314C8">
              <w:rPr>
                <w:rFonts w:ascii="Times New Roman" w:hAnsi="Times New Roman"/>
                <w:sz w:val="24"/>
                <w:szCs w:val="24"/>
              </w:rPr>
              <w:t>Утвержден постановлением администрации Мамско-Чуйского района</w:t>
            </w:r>
            <w:r w:rsidRPr="00E314C8">
              <w:rPr>
                <w:rFonts w:ascii="Times New Roman" w:hAnsi="Times New Roman"/>
                <w:i/>
                <w:sz w:val="24"/>
                <w:szCs w:val="24"/>
              </w:rPr>
              <w:t xml:space="preserve"> </w:t>
            </w:r>
            <w:r w:rsidRPr="00E314C8">
              <w:rPr>
                <w:rFonts w:ascii="Times New Roman" w:hAnsi="Times New Roman"/>
                <w:sz w:val="24"/>
                <w:szCs w:val="24"/>
              </w:rPr>
              <w:t>от «</w:t>
            </w:r>
            <w:r w:rsidR="00E314C8">
              <w:rPr>
                <w:rFonts w:ascii="Times New Roman" w:hAnsi="Times New Roman"/>
                <w:sz w:val="24"/>
                <w:szCs w:val="24"/>
              </w:rPr>
              <w:t>___</w:t>
            </w:r>
            <w:r w:rsidRPr="00E314C8">
              <w:rPr>
                <w:rFonts w:ascii="Times New Roman" w:hAnsi="Times New Roman"/>
                <w:sz w:val="24"/>
                <w:szCs w:val="24"/>
              </w:rPr>
              <w:t>» _______2016 года</w:t>
            </w:r>
          </w:p>
        </w:tc>
      </w:tr>
    </w:tbl>
    <w:p w:rsidR="00120F86" w:rsidRPr="00E314C8" w:rsidRDefault="00120F86" w:rsidP="008A3A26">
      <w:pPr>
        <w:ind w:firstLine="0"/>
        <w:jc w:val="center"/>
        <w:rPr>
          <w:rFonts w:ascii="Times New Roman" w:hAnsi="Times New Roman"/>
          <w:b/>
          <w:sz w:val="24"/>
          <w:szCs w:val="24"/>
        </w:rPr>
      </w:pPr>
    </w:p>
    <w:p w:rsidR="00120F86" w:rsidRPr="00E314C8" w:rsidRDefault="00120F86" w:rsidP="008A3A26">
      <w:pPr>
        <w:ind w:firstLine="0"/>
        <w:jc w:val="center"/>
        <w:rPr>
          <w:rFonts w:ascii="Times New Roman" w:hAnsi="Times New Roman"/>
          <w:b/>
          <w:sz w:val="24"/>
          <w:szCs w:val="24"/>
        </w:rPr>
      </w:pPr>
    </w:p>
    <w:p w:rsidR="00120F86" w:rsidRPr="00E314C8" w:rsidRDefault="00120F86" w:rsidP="008A3A26">
      <w:pPr>
        <w:ind w:firstLine="0"/>
        <w:jc w:val="center"/>
        <w:rPr>
          <w:rFonts w:ascii="Times New Roman" w:hAnsi="Times New Roman"/>
          <w:b/>
          <w:sz w:val="24"/>
          <w:szCs w:val="24"/>
        </w:rPr>
      </w:pPr>
      <w:r w:rsidRPr="00E314C8">
        <w:rPr>
          <w:rFonts w:ascii="Times New Roman" w:hAnsi="Times New Roman"/>
          <w:b/>
          <w:sz w:val="24"/>
          <w:szCs w:val="24"/>
        </w:rPr>
        <w:t>АДМИНИСТРАТИВНЫЙ РЕГЛАМЕНТ ПРЕДОСТАВЛЕНИЯ МУНИЦИПАЛЬНОЙ УСЛУГИ «ПРЕДОСТАВЛЕНИЕ УЧАСТКА ЗЕМЛИ, РАСПОЛОЖЕННОГО НА МЕЖСЕЛЕННОЙ ТЕРРИТОРИИ, ДЛЯ ПОГРЕБЕНИЯ УМЕРШЕГО»</w:t>
      </w:r>
    </w:p>
    <w:p w:rsidR="00120F86" w:rsidRPr="00E314C8" w:rsidRDefault="00120F86" w:rsidP="00E545F3">
      <w:pPr>
        <w:widowControl w:val="0"/>
        <w:autoSpaceDE w:val="0"/>
        <w:autoSpaceDN w:val="0"/>
        <w:adjustRightInd w:val="0"/>
        <w:jc w:val="center"/>
        <w:outlineLvl w:val="1"/>
        <w:rPr>
          <w:rFonts w:ascii="Times New Roman" w:hAnsi="Times New Roman"/>
          <w:sz w:val="24"/>
          <w:szCs w:val="24"/>
        </w:rPr>
      </w:pPr>
    </w:p>
    <w:p w:rsidR="00120F86" w:rsidRPr="00E314C8" w:rsidRDefault="00120F86" w:rsidP="00E545F3">
      <w:pPr>
        <w:widowControl w:val="0"/>
        <w:autoSpaceDE w:val="0"/>
        <w:autoSpaceDN w:val="0"/>
        <w:adjustRightInd w:val="0"/>
        <w:jc w:val="center"/>
        <w:outlineLvl w:val="1"/>
        <w:rPr>
          <w:rFonts w:ascii="Times New Roman" w:hAnsi="Times New Roman"/>
          <w:sz w:val="24"/>
          <w:szCs w:val="24"/>
        </w:rPr>
      </w:pPr>
      <w:r w:rsidRPr="00E314C8">
        <w:rPr>
          <w:rFonts w:ascii="Times New Roman" w:hAnsi="Times New Roman"/>
          <w:sz w:val="24"/>
          <w:szCs w:val="24"/>
        </w:rPr>
        <w:t>Раздел I. ОБЩИЕ ПОЛОЖЕНИЯ</w:t>
      </w:r>
    </w:p>
    <w:p w:rsidR="00120F86" w:rsidRPr="00E314C8" w:rsidRDefault="00120F86" w:rsidP="00E545F3">
      <w:pPr>
        <w:widowControl w:val="0"/>
        <w:autoSpaceDE w:val="0"/>
        <w:autoSpaceDN w:val="0"/>
        <w:adjustRightInd w:val="0"/>
        <w:rPr>
          <w:rFonts w:ascii="Times New Roman" w:hAnsi="Times New Roman"/>
          <w:sz w:val="24"/>
          <w:szCs w:val="24"/>
        </w:rPr>
      </w:pPr>
    </w:p>
    <w:p w:rsidR="00120F86" w:rsidRPr="00E314C8" w:rsidRDefault="00120F86" w:rsidP="00E545F3">
      <w:pPr>
        <w:widowControl w:val="0"/>
        <w:autoSpaceDE w:val="0"/>
        <w:autoSpaceDN w:val="0"/>
        <w:adjustRightInd w:val="0"/>
        <w:jc w:val="center"/>
        <w:outlineLvl w:val="2"/>
        <w:rPr>
          <w:rFonts w:ascii="Times New Roman" w:hAnsi="Times New Roman"/>
          <w:sz w:val="24"/>
          <w:szCs w:val="24"/>
        </w:rPr>
      </w:pPr>
      <w:bookmarkStart w:id="1" w:name="Par43"/>
      <w:bookmarkEnd w:id="1"/>
      <w:r w:rsidRPr="00E314C8">
        <w:rPr>
          <w:rFonts w:ascii="Times New Roman" w:hAnsi="Times New Roman"/>
          <w:sz w:val="24"/>
          <w:szCs w:val="24"/>
        </w:rPr>
        <w:t>Глава 1. ПРЕДМЕТ РЕГУЛИРОВАНИЯ АДМИНИСТРАТИВНОГО РЕГЛАМЕНТА</w:t>
      </w:r>
    </w:p>
    <w:p w:rsidR="00120F86" w:rsidRPr="00E314C8" w:rsidRDefault="00120F86" w:rsidP="00E545F3">
      <w:pPr>
        <w:widowControl w:val="0"/>
        <w:autoSpaceDE w:val="0"/>
        <w:autoSpaceDN w:val="0"/>
        <w:adjustRightInd w:val="0"/>
        <w:rPr>
          <w:rFonts w:ascii="Times New Roman" w:hAnsi="Times New Roman"/>
          <w:sz w:val="24"/>
          <w:szCs w:val="24"/>
        </w:rPr>
      </w:pPr>
    </w:p>
    <w:p w:rsidR="00120F86" w:rsidRPr="00E314C8" w:rsidRDefault="00120F86" w:rsidP="007C60A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 Административный регламент предоставления муниципальной услуги «Предоставление участка земли, расположенного на межселенной территории, для погребения умершего», (далее – административный регламент) разработан в целях определения процедур по предоставлению участка земли для погребения умершего.</w:t>
      </w:r>
    </w:p>
    <w:p w:rsidR="00120F86" w:rsidRPr="00E314C8" w:rsidRDefault="00120F86" w:rsidP="005A1670">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Pr="00E314C8">
        <w:rPr>
          <w:rFonts w:ascii="Times New Roman" w:hAnsi="Times New Roman"/>
          <w:i/>
          <w:sz w:val="24"/>
          <w:szCs w:val="24"/>
        </w:rPr>
        <w:t>Мамско-Чуйского района</w:t>
      </w:r>
      <w:r w:rsidRPr="00E314C8">
        <w:rPr>
          <w:rFonts w:ascii="Times New Roman" w:hAnsi="Times New Roman"/>
          <w:sz w:val="24"/>
          <w:szCs w:val="24"/>
        </w:rPr>
        <w:t>, при осуществлении полномочий.</w:t>
      </w:r>
    </w:p>
    <w:p w:rsidR="00120F86" w:rsidRPr="00E314C8" w:rsidRDefault="00120F86" w:rsidP="00F25226">
      <w:pPr>
        <w:widowControl w:val="0"/>
        <w:autoSpaceDE w:val="0"/>
        <w:autoSpaceDN w:val="0"/>
        <w:adjustRightInd w:val="0"/>
        <w:ind w:firstLine="709"/>
        <w:rPr>
          <w:rFonts w:ascii="Times New Roman" w:hAnsi="Times New Roman"/>
          <w:sz w:val="24"/>
          <w:szCs w:val="24"/>
        </w:rPr>
      </w:pPr>
    </w:p>
    <w:p w:rsidR="00120F86" w:rsidRPr="00E314C8" w:rsidRDefault="00120F86" w:rsidP="00B02177">
      <w:pPr>
        <w:widowControl w:val="0"/>
        <w:autoSpaceDE w:val="0"/>
        <w:autoSpaceDN w:val="0"/>
        <w:adjustRightInd w:val="0"/>
        <w:jc w:val="center"/>
        <w:outlineLvl w:val="2"/>
        <w:rPr>
          <w:rFonts w:ascii="Times New Roman" w:hAnsi="Times New Roman"/>
          <w:sz w:val="24"/>
          <w:szCs w:val="24"/>
        </w:rPr>
      </w:pPr>
      <w:bookmarkStart w:id="2" w:name="Par49"/>
      <w:bookmarkEnd w:id="2"/>
      <w:r w:rsidRPr="00E314C8">
        <w:rPr>
          <w:rFonts w:ascii="Times New Roman" w:hAnsi="Times New Roman"/>
          <w:sz w:val="24"/>
          <w:szCs w:val="24"/>
        </w:rPr>
        <w:t>Глава 2. КРУГ ЗАЯВИТЕЛЕЙ</w:t>
      </w:r>
    </w:p>
    <w:p w:rsidR="00120F86" w:rsidRPr="00E314C8" w:rsidRDefault="00120F86" w:rsidP="00B02177">
      <w:pPr>
        <w:widowControl w:val="0"/>
        <w:autoSpaceDE w:val="0"/>
        <w:autoSpaceDN w:val="0"/>
        <w:adjustRightInd w:val="0"/>
        <w:rPr>
          <w:rFonts w:ascii="Times New Roman" w:hAnsi="Times New Roman"/>
          <w:sz w:val="24"/>
          <w:szCs w:val="24"/>
        </w:rPr>
      </w:pPr>
    </w:p>
    <w:p w:rsidR="00120F86" w:rsidRPr="00E314C8" w:rsidRDefault="00120F86" w:rsidP="00255DE7">
      <w:pPr>
        <w:pStyle w:val="ConsPlusNormal"/>
        <w:ind w:firstLine="709"/>
        <w:jc w:val="both"/>
        <w:rPr>
          <w:rFonts w:ascii="Times New Roman" w:hAnsi="Times New Roman" w:cs="Times New Roman"/>
          <w:sz w:val="24"/>
          <w:szCs w:val="24"/>
          <w:lang w:eastAsia="en-US"/>
        </w:rPr>
      </w:pPr>
      <w:bookmarkStart w:id="3" w:name="Par51"/>
      <w:bookmarkEnd w:id="3"/>
      <w:r w:rsidRPr="00E314C8">
        <w:rPr>
          <w:rFonts w:ascii="Times New Roman" w:hAnsi="Times New Roman" w:cs="Times New Roman"/>
          <w:sz w:val="24"/>
          <w:szCs w:val="24"/>
          <w:lang w:eastAsia="en-US"/>
        </w:rPr>
        <w:t>3. Муниципальная услуга предоставляется физическим и юридическим лицам, в том числе индивидуальным предпринимателям, зарегистрированным в установленном законодательством порядке, взявшим на себя обязанность осуществить погребение умершего.</w:t>
      </w:r>
    </w:p>
    <w:p w:rsidR="00120F86" w:rsidRPr="00E314C8" w:rsidRDefault="00120F86" w:rsidP="00255DE7">
      <w:pPr>
        <w:pStyle w:val="ConsPlusNormal"/>
        <w:ind w:firstLine="709"/>
        <w:jc w:val="both"/>
        <w:rPr>
          <w:rFonts w:ascii="Times New Roman" w:hAnsi="Times New Roman" w:cs="Times New Roman"/>
          <w:sz w:val="24"/>
          <w:szCs w:val="24"/>
          <w:lang w:eastAsia="en-US"/>
        </w:rPr>
      </w:pPr>
      <w:r w:rsidRPr="00E314C8">
        <w:rPr>
          <w:rFonts w:ascii="Times New Roman" w:hAnsi="Times New Roman" w:cs="Times New Roman"/>
          <w:sz w:val="24"/>
          <w:szCs w:val="24"/>
          <w:lang w:eastAsia="en-US"/>
        </w:rPr>
        <w:t>При обращении за получением муниципальной услуги от имени заявителей взаимодействие с Комитетом по управлению муниципальным имуществом муниципального образования Мамско-Чуйского района вправе осуществлять их уполномоченные представители.</w:t>
      </w:r>
    </w:p>
    <w:p w:rsidR="00120F86" w:rsidRPr="00E314C8" w:rsidRDefault="00120F86" w:rsidP="00255DE7">
      <w:pPr>
        <w:pStyle w:val="ConsPlusNormal"/>
        <w:ind w:firstLine="709"/>
        <w:jc w:val="both"/>
        <w:rPr>
          <w:rFonts w:ascii="Times New Roman" w:hAnsi="Times New Roman" w:cs="Times New Roman"/>
          <w:sz w:val="24"/>
          <w:szCs w:val="24"/>
          <w:lang w:eastAsia="en-US"/>
        </w:rPr>
      </w:pPr>
      <w:r w:rsidRPr="00E314C8">
        <w:rPr>
          <w:rFonts w:ascii="Times New Roman" w:hAnsi="Times New Roman" w:cs="Times New Roman"/>
          <w:sz w:val="24"/>
          <w:szCs w:val="24"/>
          <w:lang w:eastAsia="en-US"/>
        </w:rPr>
        <w:t>4. Лица, указанные в пункте 3 настоящего административного регламента, далее именуются заявителями.</w:t>
      </w:r>
    </w:p>
    <w:p w:rsidR="00120F86" w:rsidRPr="00E314C8" w:rsidRDefault="00120F86" w:rsidP="00B02177">
      <w:pPr>
        <w:widowControl w:val="0"/>
        <w:autoSpaceDE w:val="0"/>
        <w:autoSpaceDN w:val="0"/>
        <w:adjustRightInd w:val="0"/>
        <w:rPr>
          <w:rFonts w:ascii="Times New Roman" w:hAnsi="Times New Roman"/>
          <w:sz w:val="24"/>
          <w:szCs w:val="24"/>
          <w:lang w:eastAsia="en-US"/>
        </w:rPr>
      </w:pPr>
    </w:p>
    <w:p w:rsidR="00120F86" w:rsidRPr="00E314C8" w:rsidRDefault="00120F86" w:rsidP="00B02177">
      <w:pPr>
        <w:widowControl w:val="0"/>
        <w:autoSpaceDE w:val="0"/>
        <w:autoSpaceDN w:val="0"/>
        <w:adjustRightInd w:val="0"/>
        <w:jc w:val="center"/>
        <w:outlineLvl w:val="2"/>
        <w:rPr>
          <w:rFonts w:ascii="Times New Roman" w:hAnsi="Times New Roman"/>
          <w:sz w:val="24"/>
          <w:szCs w:val="24"/>
        </w:rPr>
      </w:pPr>
      <w:bookmarkStart w:id="4" w:name="Par61"/>
      <w:bookmarkEnd w:id="4"/>
      <w:r w:rsidRPr="00E314C8">
        <w:rPr>
          <w:rFonts w:ascii="Times New Roman" w:hAnsi="Times New Roman"/>
          <w:sz w:val="24"/>
          <w:szCs w:val="24"/>
        </w:rPr>
        <w:t>Глава 3. ТРЕБОВАНИЯ К ПОРЯДКУ ИНФОРМИРОВАНИЯ</w:t>
      </w:r>
    </w:p>
    <w:p w:rsidR="00120F86" w:rsidRPr="00E314C8" w:rsidRDefault="00120F86" w:rsidP="00B02177">
      <w:pPr>
        <w:widowControl w:val="0"/>
        <w:autoSpaceDE w:val="0"/>
        <w:autoSpaceDN w:val="0"/>
        <w:adjustRightInd w:val="0"/>
        <w:jc w:val="center"/>
        <w:rPr>
          <w:rFonts w:ascii="Times New Roman" w:hAnsi="Times New Roman"/>
          <w:sz w:val="24"/>
          <w:szCs w:val="24"/>
        </w:rPr>
      </w:pPr>
      <w:r w:rsidRPr="00E314C8">
        <w:rPr>
          <w:rFonts w:ascii="Times New Roman" w:hAnsi="Times New Roman"/>
          <w:sz w:val="24"/>
          <w:szCs w:val="24"/>
        </w:rPr>
        <w:t>О ПРЕДОСТАВЛЕНИИ МУНИЦИПАЛЬНОЙ УСЛУГИ</w:t>
      </w:r>
    </w:p>
    <w:p w:rsidR="00120F86" w:rsidRPr="00E314C8" w:rsidRDefault="00120F86" w:rsidP="00B02177">
      <w:pPr>
        <w:widowControl w:val="0"/>
        <w:autoSpaceDE w:val="0"/>
        <w:autoSpaceDN w:val="0"/>
        <w:adjustRightInd w:val="0"/>
        <w:jc w:val="center"/>
        <w:rPr>
          <w:rFonts w:ascii="Times New Roman" w:hAnsi="Times New Roman"/>
          <w:sz w:val="24"/>
          <w:szCs w:val="24"/>
        </w:rPr>
      </w:pPr>
    </w:p>
    <w:p w:rsidR="00120F86" w:rsidRPr="00E314C8" w:rsidRDefault="00120F86" w:rsidP="00235912">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 xml:space="preserve">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или </w:t>
      </w:r>
      <w:r w:rsidRPr="00E314C8">
        <w:rPr>
          <w:rFonts w:ascii="Times New Roman" w:hAnsi="Times New Roman" w:cs="Times New Roman"/>
          <w:i/>
          <w:sz w:val="24"/>
          <w:szCs w:val="24"/>
        </w:rPr>
        <w:t xml:space="preserve">Комитет по </w:t>
      </w:r>
      <w:r w:rsidRPr="00E314C8">
        <w:rPr>
          <w:rFonts w:ascii="Times New Roman" w:hAnsi="Times New Roman" w:cs="Times New Roman"/>
          <w:sz w:val="24"/>
          <w:szCs w:val="24"/>
          <w:lang w:eastAsia="en-US"/>
        </w:rPr>
        <w:t>управлению муниципальным имуществом муниципального образования Мамско-Чуйского района</w:t>
      </w:r>
      <w:r w:rsidRPr="00E314C8">
        <w:rPr>
          <w:rFonts w:ascii="Times New Roman" w:hAnsi="Times New Roman" w:cs="Times New Roman"/>
          <w:i/>
          <w:sz w:val="24"/>
          <w:szCs w:val="24"/>
        </w:rPr>
        <w:t xml:space="preserve"> </w:t>
      </w:r>
      <w:r w:rsidRPr="00E314C8">
        <w:rPr>
          <w:rFonts w:ascii="Times New Roman" w:hAnsi="Times New Roman" w:cs="Times New Roman"/>
          <w:sz w:val="24"/>
          <w:szCs w:val="24"/>
        </w:rPr>
        <w:t>(далее–уполномоченный орган).</w:t>
      </w:r>
    </w:p>
    <w:p w:rsidR="00120F86" w:rsidRPr="00E314C8" w:rsidRDefault="00120F86" w:rsidP="00235912">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rPr>
        <w:t xml:space="preserve">5.1. </w:t>
      </w:r>
      <w:r w:rsidRPr="00E314C8">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r w:rsidRPr="00E314C8">
        <w:rPr>
          <w:rStyle w:val="af7"/>
          <w:rFonts w:ascii="Times New Roman" w:hAnsi="Times New Roman"/>
          <w:sz w:val="24"/>
          <w:szCs w:val="24"/>
          <w:lang w:eastAsia="en-US"/>
        </w:rPr>
        <w:footnoteReference w:id="1"/>
      </w:r>
      <w:r w:rsidRPr="00E314C8">
        <w:rPr>
          <w:rFonts w:ascii="Times New Roman" w:hAnsi="Times New Roman"/>
          <w:sz w:val="24"/>
          <w:szCs w:val="24"/>
          <w:lang w:eastAsia="en-US"/>
        </w:rPr>
        <w:t>.</w:t>
      </w:r>
    </w:p>
    <w:p w:rsidR="00120F86" w:rsidRPr="00E314C8" w:rsidRDefault="00120F86" w:rsidP="00235912">
      <w:pPr>
        <w:ind w:firstLine="709"/>
        <w:rPr>
          <w:rFonts w:ascii="Times New Roman" w:hAnsi="Times New Roman"/>
          <w:b/>
          <w:sz w:val="24"/>
          <w:szCs w:val="24"/>
        </w:rPr>
      </w:pPr>
      <w:r w:rsidRPr="00E314C8">
        <w:rPr>
          <w:rFonts w:ascii="Times New Roman" w:hAnsi="Times New Roman"/>
          <w:sz w:val="24"/>
          <w:szCs w:val="24"/>
        </w:rPr>
        <w:lastRenderedPageBreak/>
        <w:t>Для получения информации о муниципальной услуге заявитель вправе обратиться в МФЦ, находящийся на территории Иркутской области.</w:t>
      </w:r>
    </w:p>
    <w:p w:rsidR="00120F86" w:rsidRPr="00E314C8" w:rsidRDefault="00120F86" w:rsidP="00235912">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6. Информация предоставляется:</w:t>
      </w:r>
    </w:p>
    <w:p w:rsidR="00120F86" w:rsidRPr="00E314C8" w:rsidRDefault="00120F86" w:rsidP="00235912">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а) при личном контакте с заявителями;</w:t>
      </w:r>
    </w:p>
    <w:p w:rsidR="00120F86" w:rsidRPr="00E314C8" w:rsidRDefault="00120F86" w:rsidP="0099083E">
      <w:pPr>
        <w:rPr>
          <w:sz w:val="24"/>
          <w:szCs w:val="24"/>
        </w:rPr>
      </w:pPr>
      <w:r w:rsidRPr="00E314C8">
        <w:rPr>
          <w:sz w:val="24"/>
          <w:szCs w:val="24"/>
        </w:rPr>
        <w:t xml:space="preserve">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sz w:val="24"/>
          <w:szCs w:val="24"/>
        </w:rPr>
        <w:t xml:space="preserve">,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7" w:history="1">
        <w:r w:rsidRPr="00E314C8">
          <w:rPr>
            <w:rStyle w:val="a4"/>
            <w:rFonts w:ascii="Times New Roman" w:hAnsi="Times New Roman"/>
            <w:sz w:val="24"/>
            <w:szCs w:val="24"/>
          </w:rPr>
          <w:t>http://38.gosuslugi.ru</w:t>
        </w:r>
      </w:hyperlink>
      <w:r w:rsidRPr="00E314C8">
        <w:rPr>
          <w:sz w:val="24"/>
          <w:szCs w:val="24"/>
        </w:rPr>
        <w:t xml:space="preserve"> (далее – Портал);</w:t>
      </w:r>
    </w:p>
    <w:p w:rsidR="00120F86" w:rsidRPr="00E314C8" w:rsidRDefault="00120F86" w:rsidP="00D92BE2">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письменно, в случае письменного обращения заявителя.</w:t>
      </w:r>
    </w:p>
    <w:p w:rsidR="00120F86" w:rsidRPr="00E314C8" w:rsidRDefault="00120F86" w:rsidP="00D92BE2">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7.Должностное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о перечне документов, необходимых для предоставления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д) о сроке предоставления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е) об основаниях отказа в приеме документов, необходимых для предоставления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ж) об основаниях отказа в предоставлении муниципальной услуги;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9. Основными требованиями при предоставлении информации являются:</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а) актуальность;</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б) своевременность;</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четкость и доступность в изложении информации;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г) полнота информации;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д) соответствие информации требованиям законодательства.</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E314C8">
        <w:rPr>
          <w:rFonts w:ascii="Times New Roman" w:hAnsi="Times New Roman" w:cs="Times New Roman"/>
          <w:sz w:val="24"/>
          <w:szCs w:val="24"/>
          <w:lang w:eastAsia="ko-KR"/>
        </w:rPr>
        <w:t>уполномоченного органа</w:t>
      </w:r>
      <w:r w:rsidRPr="00E314C8">
        <w:rPr>
          <w:rFonts w:ascii="Times New Roman" w:hAnsi="Times New Roman" w:cs="Times New Roman"/>
          <w:sz w:val="24"/>
          <w:szCs w:val="24"/>
        </w:rPr>
        <w:t>.</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120F86" w:rsidRPr="00E314C8" w:rsidRDefault="00120F86" w:rsidP="00432C70">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lastRenderedPageBreak/>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w:t>
      </w:r>
    </w:p>
    <w:p w:rsidR="00120F86" w:rsidRPr="00E314C8" w:rsidRDefault="00120F86" w:rsidP="00432C70">
      <w:pPr>
        <w:autoSpaceDE w:val="0"/>
        <w:autoSpaceDN w:val="0"/>
        <w:adjustRightInd w:val="0"/>
        <w:ind w:firstLine="709"/>
        <w:rPr>
          <w:rFonts w:ascii="Times New Roman" w:hAnsi="Times New Roman"/>
          <w:sz w:val="24"/>
          <w:szCs w:val="24"/>
        </w:rPr>
      </w:pPr>
      <w:r w:rsidRPr="00E314C8">
        <w:rPr>
          <w:rFonts w:ascii="Times New Roman" w:hAnsi="Times New Roman"/>
          <w:sz w:val="24"/>
          <w:szCs w:val="24"/>
          <w:lang w:eastAsia="en-US"/>
        </w:rPr>
        <w:t xml:space="preserve">Прием заявителей руководителем уполномоченного органа проводится по предварительной записи, которая осуществляется по телефону </w:t>
      </w:r>
      <w:r w:rsidRPr="00E314C8">
        <w:rPr>
          <w:rFonts w:ascii="Times New Roman" w:hAnsi="Times New Roman"/>
          <w:i/>
          <w:sz w:val="24"/>
          <w:szCs w:val="24"/>
          <w:lang w:eastAsia="en-US"/>
        </w:rPr>
        <w:t>2-10-14).</w:t>
      </w:r>
    </w:p>
    <w:p w:rsidR="00120F86" w:rsidRPr="00E314C8" w:rsidRDefault="00120F86" w:rsidP="00432C70">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Днем регистрации обращения является день его поступления в уполномоченный орган.</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120F86" w:rsidRPr="00E314C8" w:rsidRDefault="00120F86" w:rsidP="0081612A">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а) на стендах, расположенных в помещениях, занимаемых уполномоченным органом;</w:t>
      </w:r>
    </w:p>
    <w:p w:rsidR="00120F86" w:rsidRPr="00E314C8" w:rsidRDefault="00120F86" w:rsidP="00DF63C0">
      <w:pPr>
        <w:rPr>
          <w:rFonts w:ascii="Times New Roman" w:hAnsi="Times New Roman"/>
          <w:sz w:val="24"/>
          <w:szCs w:val="24"/>
        </w:rPr>
      </w:pPr>
      <w:r w:rsidRPr="00E314C8">
        <w:rPr>
          <w:rFonts w:ascii="Times New Roman" w:hAnsi="Times New Roman"/>
          <w:sz w:val="24"/>
          <w:szCs w:val="24"/>
        </w:rPr>
        <w:t xml:space="preserve">б) на официальном сайте уполномоченного органа в информационно-телекоммуникационной сети «Интернет» –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sz w:val="24"/>
          <w:szCs w:val="24"/>
        </w:rPr>
        <w:t>,</w:t>
      </w:r>
      <w:r w:rsidRPr="00E314C8">
        <w:rPr>
          <w:rFonts w:ascii="Calibri" w:hAnsi="Calibri"/>
          <w:sz w:val="24"/>
          <w:szCs w:val="24"/>
        </w:rPr>
        <w:t xml:space="preserve"> </w:t>
      </w:r>
      <w:r w:rsidRPr="00E314C8">
        <w:rPr>
          <w:rFonts w:ascii="Times New Roman" w:hAnsi="Times New Roman"/>
          <w:sz w:val="24"/>
          <w:szCs w:val="24"/>
        </w:rPr>
        <w:t>официальном сайте МФЦ, а также посредством Портала;</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посредством публикации в средствах массовой информации.</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15. На стендах, расположенных в помещениях, занимаемых уполномоченным органом, размещается следующая информация:</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1) список документов для получения муниципальной услуги;</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2) о сроках предоставления муниципальной услуги;</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3) извлечения из административного регламента:</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а) об основаниях отказа в предоставлении муниципальной услуги;</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б) об описании конечного результата предоставления муниципальной услуги;</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120F86" w:rsidRPr="00E314C8" w:rsidRDefault="00120F86" w:rsidP="00D66E74">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120F86" w:rsidRPr="00E314C8" w:rsidRDefault="00120F86" w:rsidP="00CC7865">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16. Информация об уполномоченном органе:</w:t>
      </w:r>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а) место нахождения: </w:t>
      </w:r>
      <w:r w:rsidRPr="00E314C8">
        <w:rPr>
          <w:rFonts w:ascii="Times New Roman" w:hAnsi="Times New Roman"/>
          <w:i/>
          <w:sz w:val="24"/>
          <w:szCs w:val="24"/>
        </w:rPr>
        <w:t>666811,Иркутская обл., п. Мама, ул. Октябрьская, № 23</w:t>
      </w:r>
      <w:r w:rsidRPr="00E314C8">
        <w:rPr>
          <w:rFonts w:ascii="Times New Roman" w:hAnsi="Times New Roman"/>
          <w:sz w:val="24"/>
          <w:szCs w:val="24"/>
        </w:rPr>
        <w:t>;</w:t>
      </w:r>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б) телефон: </w:t>
      </w:r>
      <w:r w:rsidRPr="00E314C8">
        <w:rPr>
          <w:rFonts w:ascii="Times New Roman" w:hAnsi="Times New Roman"/>
          <w:i/>
          <w:sz w:val="24"/>
          <w:szCs w:val="24"/>
        </w:rPr>
        <w:t>8(39569)2-10-14,2-12-87)</w:t>
      </w:r>
      <w:r w:rsidRPr="00E314C8">
        <w:rPr>
          <w:rFonts w:ascii="Times New Roman" w:hAnsi="Times New Roman"/>
          <w:sz w:val="24"/>
          <w:szCs w:val="24"/>
        </w:rPr>
        <w:t xml:space="preserve">; </w:t>
      </w:r>
    </w:p>
    <w:p w:rsidR="00120F86" w:rsidRPr="00E314C8" w:rsidRDefault="00120F86" w:rsidP="00DF63C0">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в) почтовый адрес для направления документов и обращений: </w:t>
      </w:r>
      <w:r w:rsidRPr="00E314C8">
        <w:rPr>
          <w:rFonts w:ascii="Times New Roman" w:hAnsi="Times New Roman"/>
          <w:i/>
          <w:sz w:val="24"/>
          <w:szCs w:val="24"/>
        </w:rPr>
        <w:t>666811,Иркутская обл., п. Мама, ул. Советская, № 10</w:t>
      </w:r>
      <w:r w:rsidRPr="00E314C8">
        <w:rPr>
          <w:rFonts w:ascii="Times New Roman" w:hAnsi="Times New Roman"/>
          <w:sz w:val="24"/>
          <w:szCs w:val="24"/>
        </w:rPr>
        <w:t>;</w:t>
      </w:r>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г) официальный сайт в информационно-телекоммуникационной сети «Интернет» -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rFonts w:ascii="Times New Roman" w:hAnsi="Times New Roman"/>
          <w:sz w:val="24"/>
          <w:szCs w:val="24"/>
        </w:rPr>
        <w:t>;</w:t>
      </w:r>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д) адрес электронной почты: </w:t>
      </w:r>
      <w:hyperlink r:id="rId8" w:history="1">
        <w:r w:rsidRPr="00E314C8">
          <w:rPr>
            <w:rStyle w:val="a4"/>
            <w:sz w:val="24"/>
            <w:szCs w:val="24"/>
            <w:lang w:val="en-US"/>
          </w:rPr>
          <w:t>kumi</w:t>
        </w:r>
        <w:r w:rsidRPr="00E314C8">
          <w:rPr>
            <w:rStyle w:val="a4"/>
            <w:sz w:val="24"/>
            <w:szCs w:val="24"/>
          </w:rPr>
          <w:t>_</w:t>
        </w:r>
        <w:r w:rsidRPr="00E314C8">
          <w:rPr>
            <w:rStyle w:val="a4"/>
            <w:sz w:val="24"/>
            <w:szCs w:val="24"/>
            <w:lang w:val="en-US"/>
          </w:rPr>
          <w:t>mo</w:t>
        </w:r>
        <w:r w:rsidRPr="00E314C8">
          <w:rPr>
            <w:rStyle w:val="a4"/>
            <w:sz w:val="24"/>
            <w:szCs w:val="24"/>
          </w:rPr>
          <w:t>_</w:t>
        </w:r>
        <w:r w:rsidRPr="00E314C8">
          <w:rPr>
            <w:rStyle w:val="a4"/>
            <w:sz w:val="24"/>
            <w:szCs w:val="24"/>
            <w:lang w:val="en-US"/>
          </w:rPr>
          <w:t>mama</w:t>
        </w:r>
        <w:r w:rsidRPr="00E314C8">
          <w:rPr>
            <w:rStyle w:val="a4"/>
            <w:sz w:val="24"/>
            <w:szCs w:val="24"/>
          </w:rPr>
          <w:t>@</w:t>
        </w:r>
        <w:r w:rsidRPr="00E314C8">
          <w:rPr>
            <w:rStyle w:val="a4"/>
            <w:sz w:val="24"/>
            <w:szCs w:val="24"/>
            <w:lang w:val="en-US"/>
          </w:rPr>
          <w:t>mail</w:t>
        </w:r>
        <w:r w:rsidRPr="00E314C8">
          <w:rPr>
            <w:rStyle w:val="a4"/>
            <w:sz w:val="24"/>
            <w:szCs w:val="24"/>
          </w:rPr>
          <w:t>.</w:t>
        </w:r>
        <w:r w:rsidRPr="00E314C8">
          <w:rPr>
            <w:rStyle w:val="a4"/>
            <w:sz w:val="24"/>
            <w:szCs w:val="24"/>
            <w:lang w:val="en-US"/>
          </w:rPr>
          <w:t>ru</w:t>
        </w:r>
      </w:hyperlink>
    </w:p>
    <w:p w:rsidR="00120F86" w:rsidRPr="00E314C8" w:rsidRDefault="00120F86" w:rsidP="00CC786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17. График приема заявителей в уполномоченном органе </w:t>
      </w:r>
      <w:r w:rsidRPr="00E314C8">
        <w:rPr>
          <w:rFonts w:ascii="Times New Roman" w:hAnsi="Times New Roman"/>
          <w:i/>
          <w:sz w:val="24"/>
          <w:szCs w:val="24"/>
        </w:rPr>
        <w:t>(пример):</w:t>
      </w:r>
    </w:p>
    <w:tbl>
      <w:tblPr>
        <w:tblW w:w="0" w:type="auto"/>
        <w:tblLook w:val="00A0" w:firstRow="1" w:lastRow="0" w:firstColumn="1" w:lastColumn="0" w:noHBand="0" w:noVBand="0"/>
      </w:tblPr>
      <w:tblGrid>
        <w:gridCol w:w="3115"/>
        <w:gridCol w:w="2555"/>
        <w:gridCol w:w="3675"/>
      </w:tblGrid>
      <w:tr w:rsidR="00120F86" w:rsidRPr="00E314C8" w:rsidTr="00A33983">
        <w:tc>
          <w:tcPr>
            <w:tcW w:w="3115" w:type="dxa"/>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t>Понедельник</w:t>
            </w:r>
          </w:p>
        </w:tc>
        <w:tc>
          <w:tcPr>
            <w:tcW w:w="2555" w:type="dxa"/>
          </w:tcPr>
          <w:p w:rsidR="00120F86" w:rsidRPr="00E314C8" w:rsidRDefault="00120F86" w:rsidP="00A33983">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8.00 – 17.00</w:t>
            </w:r>
          </w:p>
        </w:tc>
        <w:tc>
          <w:tcPr>
            <w:tcW w:w="3675" w:type="dxa"/>
          </w:tcPr>
          <w:p w:rsidR="00120F86" w:rsidRPr="00E314C8" w:rsidRDefault="00120F86" w:rsidP="00A33983">
            <w:pPr>
              <w:widowControl w:val="0"/>
              <w:autoSpaceDE w:val="0"/>
              <w:autoSpaceDN w:val="0"/>
              <w:adjustRightInd w:val="0"/>
              <w:ind w:firstLine="0"/>
              <w:jc w:val="left"/>
              <w:rPr>
                <w:rFonts w:ascii="Times New Roman" w:hAnsi="Times New Roman"/>
                <w:sz w:val="24"/>
                <w:szCs w:val="24"/>
              </w:rPr>
            </w:pPr>
            <w:r w:rsidRPr="00E314C8">
              <w:rPr>
                <w:rFonts w:ascii="Times New Roman" w:hAnsi="Times New Roman"/>
                <w:sz w:val="24"/>
                <w:szCs w:val="24"/>
              </w:rPr>
              <w:t>(перерыв 12.00 – 13.00)</w:t>
            </w:r>
          </w:p>
        </w:tc>
      </w:tr>
      <w:tr w:rsidR="00120F86" w:rsidRPr="00E314C8" w:rsidTr="00A33983">
        <w:tc>
          <w:tcPr>
            <w:tcW w:w="3115" w:type="dxa"/>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t>Вторник</w:t>
            </w:r>
          </w:p>
        </w:tc>
        <w:tc>
          <w:tcPr>
            <w:tcW w:w="2555" w:type="dxa"/>
          </w:tcPr>
          <w:p w:rsidR="00120F86" w:rsidRPr="00E314C8" w:rsidRDefault="00120F86" w:rsidP="00A33983">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8.00 – 16.00</w:t>
            </w:r>
          </w:p>
        </w:tc>
        <w:tc>
          <w:tcPr>
            <w:tcW w:w="3675" w:type="dxa"/>
          </w:tcPr>
          <w:p w:rsidR="00120F86" w:rsidRPr="00E314C8" w:rsidRDefault="00120F86" w:rsidP="00062759">
            <w:pPr>
              <w:widowControl w:val="0"/>
              <w:autoSpaceDE w:val="0"/>
              <w:autoSpaceDN w:val="0"/>
              <w:adjustRightInd w:val="0"/>
              <w:ind w:firstLine="0"/>
              <w:jc w:val="left"/>
              <w:rPr>
                <w:rFonts w:ascii="Times New Roman" w:hAnsi="Times New Roman"/>
                <w:sz w:val="24"/>
                <w:szCs w:val="24"/>
              </w:rPr>
            </w:pPr>
            <w:r w:rsidRPr="00E314C8">
              <w:rPr>
                <w:rFonts w:ascii="Times New Roman" w:hAnsi="Times New Roman"/>
                <w:sz w:val="24"/>
                <w:szCs w:val="24"/>
              </w:rPr>
              <w:t>(перерыв 12.00 – 13.00)</w:t>
            </w:r>
          </w:p>
        </w:tc>
      </w:tr>
      <w:tr w:rsidR="00120F86" w:rsidRPr="00E314C8" w:rsidTr="00A33983">
        <w:tc>
          <w:tcPr>
            <w:tcW w:w="3115" w:type="dxa"/>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t>Среда</w:t>
            </w:r>
          </w:p>
        </w:tc>
        <w:tc>
          <w:tcPr>
            <w:tcW w:w="2555" w:type="dxa"/>
          </w:tcPr>
          <w:p w:rsidR="00120F86" w:rsidRPr="00E314C8" w:rsidRDefault="00120F86" w:rsidP="00A33983">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8.00 – 16.00</w:t>
            </w:r>
          </w:p>
        </w:tc>
        <w:tc>
          <w:tcPr>
            <w:tcW w:w="3675" w:type="dxa"/>
          </w:tcPr>
          <w:p w:rsidR="00120F86" w:rsidRPr="00E314C8" w:rsidRDefault="00120F86" w:rsidP="00062759">
            <w:pPr>
              <w:widowControl w:val="0"/>
              <w:autoSpaceDE w:val="0"/>
              <w:autoSpaceDN w:val="0"/>
              <w:adjustRightInd w:val="0"/>
              <w:ind w:firstLine="0"/>
              <w:jc w:val="left"/>
              <w:rPr>
                <w:rFonts w:ascii="Times New Roman" w:hAnsi="Times New Roman"/>
                <w:sz w:val="24"/>
                <w:szCs w:val="24"/>
              </w:rPr>
            </w:pPr>
            <w:r w:rsidRPr="00E314C8">
              <w:rPr>
                <w:rFonts w:ascii="Times New Roman" w:hAnsi="Times New Roman"/>
                <w:sz w:val="24"/>
                <w:szCs w:val="24"/>
              </w:rPr>
              <w:t>(перерыв 12.00 – 13.00)</w:t>
            </w:r>
          </w:p>
        </w:tc>
      </w:tr>
      <w:tr w:rsidR="00120F86" w:rsidRPr="00E314C8" w:rsidTr="00A33983">
        <w:tc>
          <w:tcPr>
            <w:tcW w:w="3115" w:type="dxa"/>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lastRenderedPageBreak/>
              <w:t>Четверг</w:t>
            </w:r>
          </w:p>
        </w:tc>
        <w:tc>
          <w:tcPr>
            <w:tcW w:w="2555" w:type="dxa"/>
          </w:tcPr>
          <w:p w:rsidR="00120F86" w:rsidRPr="00E314C8" w:rsidRDefault="00120F86" w:rsidP="00A33983">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8.00 – 16.00</w:t>
            </w:r>
          </w:p>
        </w:tc>
        <w:tc>
          <w:tcPr>
            <w:tcW w:w="3675" w:type="dxa"/>
          </w:tcPr>
          <w:p w:rsidR="00120F86" w:rsidRPr="00E314C8" w:rsidRDefault="00120F86" w:rsidP="00062759">
            <w:pPr>
              <w:widowControl w:val="0"/>
              <w:autoSpaceDE w:val="0"/>
              <w:autoSpaceDN w:val="0"/>
              <w:adjustRightInd w:val="0"/>
              <w:ind w:firstLine="0"/>
              <w:jc w:val="left"/>
              <w:rPr>
                <w:rFonts w:ascii="Times New Roman" w:hAnsi="Times New Roman"/>
                <w:sz w:val="24"/>
                <w:szCs w:val="24"/>
              </w:rPr>
            </w:pPr>
            <w:r w:rsidRPr="00E314C8">
              <w:rPr>
                <w:rFonts w:ascii="Times New Roman" w:hAnsi="Times New Roman"/>
                <w:sz w:val="24"/>
                <w:szCs w:val="24"/>
              </w:rPr>
              <w:t>(перерыв 12.00 – 13.00)</w:t>
            </w:r>
          </w:p>
        </w:tc>
      </w:tr>
      <w:tr w:rsidR="00120F86" w:rsidRPr="00E314C8" w:rsidTr="00A33983">
        <w:tc>
          <w:tcPr>
            <w:tcW w:w="3115" w:type="dxa"/>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t>Пятница</w:t>
            </w:r>
          </w:p>
        </w:tc>
        <w:tc>
          <w:tcPr>
            <w:tcW w:w="2555" w:type="dxa"/>
          </w:tcPr>
          <w:p w:rsidR="00120F86" w:rsidRPr="00E314C8" w:rsidRDefault="00120F86" w:rsidP="00A33983">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8.00 – 16.00</w:t>
            </w:r>
          </w:p>
        </w:tc>
        <w:tc>
          <w:tcPr>
            <w:tcW w:w="3675" w:type="dxa"/>
          </w:tcPr>
          <w:p w:rsidR="00120F86" w:rsidRPr="00E314C8" w:rsidRDefault="00120F86" w:rsidP="00062759">
            <w:pPr>
              <w:widowControl w:val="0"/>
              <w:autoSpaceDE w:val="0"/>
              <w:autoSpaceDN w:val="0"/>
              <w:adjustRightInd w:val="0"/>
              <w:ind w:firstLine="0"/>
              <w:jc w:val="left"/>
              <w:rPr>
                <w:rFonts w:ascii="Times New Roman" w:hAnsi="Times New Roman"/>
                <w:sz w:val="24"/>
                <w:szCs w:val="24"/>
              </w:rPr>
            </w:pPr>
            <w:r w:rsidRPr="00E314C8">
              <w:rPr>
                <w:rFonts w:ascii="Times New Roman" w:hAnsi="Times New Roman"/>
                <w:sz w:val="24"/>
                <w:szCs w:val="24"/>
              </w:rPr>
              <w:t>(перерыв 12.00 – 13.00)</w:t>
            </w:r>
          </w:p>
        </w:tc>
      </w:tr>
      <w:tr w:rsidR="00120F86" w:rsidRPr="00E314C8" w:rsidTr="00A33983">
        <w:tc>
          <w:tcPr>
            <w:tcW w:w="9345" w:type="dxa"/>
            <w:gridSpan w:val="3"/>
          </w:tcPr>
          <w:p w:rsidR="00120F86" w:rsidRPr="00E314C8" w:rsidRDefault="00120F86" w:rsidP="00A33983">
            <w:pPr>
              <w:widowControl w:val="0"/>
              <w:autoSpaceDE w:val="0"/>
              <w:autoSpaceDN w:val="0"/>
              <w:adjustRightInd w:val="0"/>
              <w:ind w:firstLine="601"/>
              <w:rPr>
                <w:rFonts w:ascii="Times New Roman" w:hAnsi="Times New Roman"/>
                <w:sz w:val="24"/>
                <w:szCs w:val="24"/>
              </w:rPr>
            </w:pPr>
            <w:r w:rsidRPr="00E314C8">
              <w:rPr>
                <w:rFonts w:ascii="Times New Roman" w:hAnsi="Times New Roman"/>
                <w:sz w:val="24"/>
                <w:szCs w:val="24"/>
              </w:rPr>
              <w:t xml:space="preserve">Суббота, воскресенье – выходные дни </w:t>
            </w:r>
          </w:p>
          <w:p w:rsidR="00120F86" w:rsidRPr="00E314C8" w:rsidRDefault="00120F86" w:rsidP="00A3398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17.1. График приема заявителей </w:t>
            </w:r>
            <w:r w:rsidRPr="00E314C8">
              <w:rPr>
                <w:rFonts w:ascii="Times New Roman" w:hAnsi="Times New Roman"/>
                <w:i/>
                <w:sz w:val="24"/>
                <w:szCs w:val="24"/>
              </w:rPr>
              <w:t>мэром района:</w:t>
            </w:r>
          </w:p>
          <w:tbl>
            <w:tblPr>
              <w:tblW w:w="4536" w:type="dxa"/>
              <w:tblInd w:w="567" w:type="dxa"/>
              <w:tblLook w:val="00A0" w:firstRow="1" w:lastRow="0" w:firstColumn="1" w:lastColumn="0" w:noHBand="0" w:noVBand="0"/>
            </w:tblPr>
            <w:tblGrid>
              <w:gridCol w:w="2552"/>
              <w:gridCol w:w="1984"/>
            </w:tblGrid>
            <w:tr w:rsidR="00120F86" w:rsidRPr="00E314C8" w:rsidTr="007C60A5">
              <w:tc>
                <w:tcPr>
                  <w:tcW w:w="2552" w:type="dxa"/>
                </w:tcPr>
                <w:p w:rsidR="00120F86" w:rsidRPr="00E314C8" w:rsidRDefault="00120F86" w:rsidP="007C60A5">
                  <w:pPr>
                    <w:widowControl w:val="0"/>
                    <w:autoSpaceDE w:val="0"/>
                    <w:autoSpaceDN w:val="0"/>
                    <w:adjustRightInd w:val="0"/>
                    <w:ind w:left="-103" w:firstLine="0"/>
                    <w:rPr>
                      <w:rFonts w:ascii="Times New Roman" w:hAnsi="Times New Roman"/>
                      <w:sz w:val="24"/>
                      <w:szCs w:val="24"/>
                    </w:rPr>
                  </w:pPr>
                  <w:r w:rsidRPr="00E314C8">
                    <w:rPr>
                      <w:rFonts w:ascii="Times New Roman" w:hAnsi="Times New Roman"/>
                      <w:sz w:val="24"/>
                      <w:szCs w:val="24"/>
                    </w:rPr>
                    <w:t>Среда</w:t>
                  </w:r>
                </w:p>
              </w:tc>
              <w:tc>
                <w:tcPr>
                  <w:tcW w:w="1984" w:type="dxa"/>
                </w:tcPr>
                <w:p w:rsidR="00120F86" w:rsidRPr="00E314C8" w:rsidRDefault="00120F86" w:rsidP="007C60A5">
                  <w:pPr>
                    <w:widowControl w:val="0"/>
                    <w:autoSpaceDE w:val="0"/>
                    <w:autoSpaceDN w:val="0"/>
                    <w:adjustRightInd w:val="0"/>
                    <w:ind w:firstLine="0"/>
                    <w:rPr>
                      <w:rFonts w:ascii="Times New Roman" w:hAnsi="Times New Roman"/>
                      <w:sz w:val="24"/>
                      <w:szCs w:val="24"/>
                    </w:rPr>
                  </w:pPr>
                  <w:r w:rsidRPr="00E314C8">
                    <w:rPr>
                      <w:rFonts w:ascii="Times New Roman" w:hAnsi="Times New Roman"/>
                      <w:sz w:val="24"/>
                      <w:szCs w:val="24"/>
                    </w:rPr>
                    <w:t>15.00 – 17.00</w:t>
                  </w:r>
                </w:p>
              </w:tc>
            </w:tr>
          </w:tbl>
          <w:p w:rsidR="00120F86" w:rsidRPr="00E314C8" w:rsidRDefault="00120F86" w:rsidP="00A3398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18. Информирование и консультирование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в МФЦ, с которым уполномоченный орган заключил в соответствии с законодательством соглашения о взаимодействии, осуществляются в порядке, установленном настоящей главой.</w:t>
            </w:r>
          </w:p>
          <w:p w:rsidR="00120F86" w:rsidRPr="00E314C8" w:rsidRDefault="00120F86" w:rsidP="00A33983">
            <w:pPr>
              <w:ind w:firstLine="709"/>
              <w:rPr>
                <w:rFonts w:ascii="Times New Roman" w:hAnsi="Times New Roman"/>
                <w:sz w:val="24"/>
                <w:szCs w:val="24"/>
                <w:lang w:val="en-US"/>
              </w:rPr>
            </w:pPr>
            <w:r w:rsidRPr="00E314C8">
              <w:rPr>
                <w:rFonts w:ascii="Times New Roman" w:hAnsi="Times New Roman"/>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9" w:history="1">
              <w:r w:rsidRPr="00E314C8">
                <w:rPr>
                  <w:rStyle w:val="a4"/>
                  <w:rFonts w:ascii="Times New Roman" w:hAnsi="Times New Roman"/>
                  <w:sz w:val="24"/>
                  <w:szCs w:val="24"/>
                  <w:lang w:val="en-US"/>
                </w:rPr>
                <w:t>www</w:t>
              </w:r>
              <w:r w:rsidRPr="00E314C8">
                <w:rPr>
                  <w:rStyle w:val="a4"/>
                  <w:rFonts w:ascii="Times New Roman" w:hAnsi="Times New Roman"/>
                  <w:sz w:val="24"/>
                  <w:szCs w:val="24"/>
                </w:rPr>
                <w:t>.</w:t>
              </w:r>
              <w:r w:rsidRPr="00E314C8">
                <w:rPr>
                  <w:rStyle w:val="a4"/>
                  <w:rFonts w:ascii="Times New Roman" w:hAnsi="Times New Roman"/>
                  <w:sz w:val="24"/>
                  <w:szCs w:val="24"/>
                  <w:lang w:val="en-US"/>
                </w:rPr>
                <w:t>mfc</w:t>
              </w:r>
              <w:r w:rsidRPr="00E314C8">
                <w:rPr>
                  <w:rStyle w:val="a4"/>
                  <w:rFonts w:ascii="Times New Roman" w:hAnsi="Times New Roman"/>
                  <w:sz w:val="24"/>
                  <w:szCs w:val="24"/>
                </w:rPr>
                <w:t>38.</w:t>
              </w:r>
              <w:r w:rsidRPr="00E314C8">
                <w:rPr>
                  <w:rStyle w:val="a4"/>
                  <w:rFonts w:ascii="Times New Roman" w:hAnsi="Times New Roman"/>
                  <w:sz w:val="24"/>
                  <w:szCs w:val="24"/>
                  <w:lang w:val="en-US"/>
                </w:rPr>
                <w:t>ru</w:t>
              </w:r>
              <w:r w:rsidRPr="00E314C8">
                <w:rPr>
                  <w:rStyle w:val="a4"/>
                  <w:rFonts w:ascii="Times New Roman" w:hAnsi="Times New Roman"/>
                  <w:sz w:val="24"/>
                  <w:szCs w:val="24"/>
                </w:rPr>
                <w:t>.»</w:t>
              </w:r>
            </w:hyperlink>
            <w:r w:rsidRPr="00E314C8">
              <w:rPr>
                <w:rFonts w:ascii="Times New Roman" w:hAnsi="Times New Roman"/>
                <w:sz w:val="24"/>
                <w:szCs w:val="24"/>
              </w:rPr>
              <w:t>.</w:t>
            </w:r>
          </w:p>
          <w:p w:rsidR="00120F86" w:rsidRPr="00E314C8" w:rsidRDefault="00120F86" w:rsidP="00A33983">
            <w:pPr>
              <w:widowControl w:val="0"/>
              <w:autoSpaceDE w:val="0"/>
              <w:autoSpaceDN w:val="0"/>
              <w:adjustRightInd w:val="0"/>
              <w:ind w:firstLine="601"/>
              <w:rPr>
                <w:rFonts w:ascii="Times New Roman" w:hAnsi="Times New Roman"/>
                <w:sz w:val="24"/>
                <w:szCs w:val="24"/>
              </w:rPr>
            </w:pPr>
          </w:p>
        </w:tc>
      </w:tr>
    </w:tbl>
    <w:p w:rsidR="00120F86" w:rsidRPr="00E314C8" w:rsidRDefault="00120F86" w:rsidP="00CC7865">
      <w:pPr>
        <w:widowControl w:val="0"/>
        <w:autoSpaceDE w:val="0"/>
        <w:autoSpaceDN w:val="0"/>
        <w:adjustRightInd w:val="0"/>
        <w:jc w:val="center"/>
        <w:outlineLvl w:val="1"/>
        <w:rPr>
          <w:rFonts w:ascii="Times New Roman" w:hAnsi="Times New Roman"/>
          <w:sz w:val="24"/>
          <w:szCs w:val="24"/>
        </w:rPr>
      </w:pPr>
      <w:bookmarkStart w:id="5" w:name="Par144"/>
      <w:bookmarkEnd w:id="5"/>
      <w:r w:rsidRPr="00E314C8">
        <w:rPr>
          <w:rFonts w:ascii="Times New Roman" w:hAnsi="Times New Roman"/>
          <w:sz w:val="24"/>
          <w:szCs w:val="24"/>
        </w:rPr>
        <w:t>Раздел II. СТАНДАРТ ПРЕДОСТАВЛЕНИЯ МУНИЦИПАЛЬНОЙ УСЛУГИ</w:t>
      </w:r>
    </w:p>
    <w:p w:rsidR="00120F86" w:rsidRPr="00E314C8" w:rsidRDefault="00120F86" w:rsidP="00CC7865">
      <w:pPr>
        <w:widowControl w:val="0"/>
        <w:autoSpaceDE w:val="0"/>
        <w:autoSpaceDN w:val="0"/>
        <w:adjustRightInd w:val="0"/>
        <w:rPr>
          <w:rFonts w:ascii="Times New Roman" w:hAnsi="Times New Roman"/>
          <w:sz w:val="24"/>
          <w:szCs w:val="24"/>
        </w:rPr>
      </w:pPr>
    </w:p>
    <w:p w:rsidR="00120F86" w:rsidRPr="00E314C8" w:rsidRDefault="00120F86" w:rsidP="00CC7865">
      <w:pPr>
        <w:widowControl w:val="0"/>
        <w:autoSpaceDE w:val="0"/>
        <w:autoSpaceDN w:val="0"/>
        <w:adjustRightInd w:val="0"/>
        <w:jc w:val="center"/>
        <w:outlineLvl w:val="2"/>
        <w:rPr>
          <w:rFonts w:ascii="Times New Roman" w:hAnsi="Times New Roman"/>
          <w:sz w:val="24"/>
          <w:szCs w:val="24"/>
        </w:rPr>
      </w:pPr>
      <w:bookmarkStart w:id="6" w:name="Par146"/>
      <w:bookmarkEnd w:id="6"/>
      <w:r w:rsidRPr="00E314C8">
        <w:rPr>
          <w:rFonts w:ascii="Times New Roman" w:hAnsi="Times New Roman"/>
          <w:sz w:val="24"/>
          <w:szCs w:val="24"/>
        </w:rPr>
        <w:t>Глава 4. НАИМЕНОВАНИЕ МУНИЦИПАЛЬНОЙ УСЛУГИ</w:t>
      </w:r>
    </w:p>
    <w:p w:rsidR="00120F86" w:rsidRPr="00E314C8" w:rsidRDefault="00120F86" w:rsidP="00CC7865">
      <w:pPr>
        <w:widowControl w:val="0"/>
        <w:autoSpaceDE w:val="0"/>
        <w:autoSpaceDN w:val="0"/>
        <w:adjustRightInd w:val="0"/>
        <w:ind w:firstLine="709"/>
        <w:rPr>
          <w:rFonts w:ascii="Times New Roman" w:hAnsi="Times New Roman"/>
          <w:sz w:val="24"/>
          <w:szCs w:val="24"/>
        </w:rPr>
      </w:pPr>
    </w:p>
    <w:p w:rsidR="00120F86" w:rsidRPr="00E314C8" w:rsidRDefault="00120F86" w:rsidP="00F844CE">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19. Под муниципальной услугой в настоящем административном регламенте понимается предоставление участка земли, расположенного на межселенной территории, для погребения умершего (далее – предоставление участка земли).</w:t>
      </w:r>
    </w:p>
    <w:p w:rsidR="00120F86" w:rsidRPr="00E314C8" w:rsidRDefault="00120F86" w:rsidP="009E11A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20. Предоставление участка земли осуществляется в соответствии с законодательством.</w:t>
      </w:r>
    </w:p>
    <w:p w:rsidR="00120F86" w:rsidRPr="00E314C8" w:rsidRDefault="00120F86" w:rsidP="000C74ED">
      <w:pPr>
        <w:widowControl w:val="0"/>
        <w:autoSpaceDE w:val="0"/>
        <w:autoSpaceDN w:val="0"/>
        <w:adjustRightInd w:val="0"/>
        <w:ind w:firstLine="709"/>
        <w:rPr>
          <w:rFonts w:ascii="Times New Roman" w:hAnsi="Times New Roman"/>
          <w:sz w:val="24"/>
          <w:szCs w:val="24"/>
        </w:rPr>
      </w:pPr>
    </w:p>
    <w:p w:rsidR="00120F86" w:rsidRPr="00E314C8" w:rsidRDefault="00120F86" w:rsidP="00F844CE">
      <w:pPr>
        <w:widowControl w:val="0"/>
        <w:autoSpaceDE w:val="0"/>
        <w:autoSpaceDN w:val="0"/>
        <w:adjustRightInd w:val="0"/>
        <w:jc w:val="center"/>
        <w:outlineLvl w:val="2"/>
        <w:rPr>
          <w:rFonts w:ascii="Times New Roman" w:hAnsi="Times New Roman"/>
          <w:sz w:val="24"/>
          <w:szCs w:val="24"/>
        </w:rPr>
      </w:pPr>
      <w:bookmarkStart w:id="7" w:name="Par151"/>
      <w:bookmarkEnd w:id="7"/>
      <w:r w:rsidRPr="00E314C8">
        <w:rPr>
          <w:rFonts w:ascii="Times New Roman" w:hAnsi="Times New Roman"/>
          <w:sz w:val="24"/>
          <w:szCs w:val="24"/>
        </w:rPr>
        <w:t>Глава 5. НАИМЕНОВАНИЕ ОРГАНА МЕСТНОГО САМОУПРАВЛЕНИЯ,</w:t>
      </w:r>
    </w:p>
    <w:p w:rsidR="00120F86" w:rsidRPr="00E314C8" w:rsidRDefault="00120F86" w:rsidP="00F844CE">
      <w:pPr>
        <w:widowControl w:val="0"/>
        <w:autoSpaceDE w:val="0"/>
        <w:autoSpaceDN w:val="0"/>
        <w:adjustRightInd w:val="0"/>
        <w:jc w:val="center"/>
        <w:rPr>
          <w:rFonts w:ascii="Times New Roman" w:hAnsi="Times New Roman"/>
          <w:sz w:val="24"/>
          <w:szCs w:val="24"/>
        </w:rPr>
      </w:pPr>
      <w:r w:rsidRPr="00E314C8">
        <w:rPr>
          <w:rFonts w:ascii="Times New Roman" w:hAnsi="Times New Roman"/>
          <w:sz w:val="24"/>
          <w:szCs w:val="24"/>
        </w:rPr>
        <w:t>ПРЕДОСТАВЛЯЮЩЕГО МУНИЦИПАЛЬНУЮ УСЛУГУ</w:t>
      </w:r>
    </w:p>
    <w:p w:rsidR="00120F86" w:rsidRPr="00E314C8" w:rsidRDefault="00120F86" w:rsidP="00F844CE">
      <w:pPr>
        <w:widowControl w:val="0"/>
        <w:autoSpaceDE w:val="0"/>
        <w:autoSpaceDN w:val="0"/>
        <w:adjustRightInd w:val="0"/>
        <w:ind w:firstLine="709"/>
        <w:rPr>
          <w:rFonts w:ascii="Times New Roman" w:hAnsi="Times New Roman"/>
          <w:sz w:val="24"/>
          <w:szCs w:val="24"/>
        </w:rPr>
      </w:pPr>
    </w:p>
    <w:p w:rsidR="00120F86" w:rsidRPr="00E314C8" w:rsidRDefault="00120F86" w:rsidP="006563E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21. Органом местного самоуправления муниципального образования Иркутской области, предоставляющим муниципальную услугу, является уполномоченный орган - Комитет по управлению муниципальным имуществом муниципального образования Мамско-Чуйского района.</w:t>
      </w:r>
    </w:p>
    <w:p w:rsidR="00120F86" w:rsidRPr="00E314C8" w:rsidRDefault="00120F86" w:rsidP="006563E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22.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20F86" w:rsidRPr="00E314C8" w:rsidRDefault="00120F86" w:rsidP="00FB772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23. В предоставлении муниципальной услуги участвует</w:t>
      </w:r>
    </w:p>
    <w:p w:rsidR="00120F86" w:rsidRPr="00E314C8" w:rsidRDefault="00120F86" w:rsidP="00FB772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Министерство внутренних дел Российской Федерации;</w:t>
      </w:r>
    </w:p>
    <w:p w:rsidR="00120F86" w:rsidRPr="00E314C8" w:rsidRDefault="00120F86" w:rsidP="00FB772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Федеральная миграционная служба;</w:t>
      </w:r>
    </w:p>
    <w:p w:rsidR="00120F86" w:rsidRPr="00E314C8" w:rsidRDefault="00120F86" w:rsidP="00E3488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служба записи актов гражданского состояния Иркутской области;</w:t>
      </w:r>
    </w:p>
    <w:p w:rsidR="00120F86" w:rsidRPr="00E314C8" w:rsidRDefault="00120F86" w:rsidP="00E3488B">
      <w:pPr>
        <w:widowControl w:val="0"/>
        <w:autoSpaceDE w:val="0"/>
        <w:autoSpaceDN w:val="0"/>
        <w:adjustRightInd w:val="0"/>
        <w:ind w:firstLine="709"/>
        <w:rPr>
          <w:rFonts w:ascii="Times New Roman" w:hAnsi="Times New Roman"/>
          <w:i/>
          <w:sz w:val="24"/>
          <w:szCs w:val="24"/>
        </w:rPr>
      </w:pPr>
      <w:r w:rsidRPr="00E314C8">
        <w:rPr>
          <w:rFonts w:ascii="Times New Roman" w:hAnsi="Times New Roman"/>
          <w:i/>
          <w:sz w:val="24"/>
          <w:szCs w:val="24"/>
        </w:rPr>
        <w:t>иные органы государственной власти и органы местного самоуправления.</w:t>
      </w:r>
    </w:p>
    <w:p w:rsidR="00120F86" w:rsidRPr="00E314C8" w:rsidRDefault="00120F86" w:rsidP="006563E1">
      <w:pPr>
        <w:widowControl w:val="0"/>
        <w:autoSpaceDE w:val="0"/>
        <w:autoSpaceDN w:val="0"/>
        <w:adjustRightInd w:val="0"/>
        <w:ind w:firstLine="709"/>
        <w:rPr>
          <w:rFonts w:ascii="Times New Roman" w:hAnsi="Times New Roman"/>
          <w:sz w:val="24"/>
          <w:szCs w:val="24"/>
        </w:rPr>
      </w:pPr>
    </w:p>
    <w:p w:rsidR="00120F86" w:rsidRPr="00E314C8" w:rsidRDefault="00120F86" w:rsidP="002C02E6">
      <w:pPr>
        <w:widowControl w:val="0"/>
        <w:autoSpaceDE w:val="0"/>
        <w:autoSpaceDN w:val="0"/>
        <w:adjustRightInd w:val="0"/>
        <w:ind w:firstLine="709"/>
        <w:jc w:val="center"/>
        <w:rPr>
          <w:rFonts w:ascii="Times New Roman" w:hAnsi="Times New Roman"/>
          <w:sz w:val="24"/>
          <w:szCs w:val="24"/>
        </w:rPr>
      </w:pPr>
      <w:bookmarkStart w:id="8" w:name="Par159"/>
      <w:bookmarkEnd w:id="8"/>
      <w:r w:rsidRPr="00E314C8">
        <w:rPr>
          <w:rFonts w:ascii="Times New Roman" w:hAnsi="Times New Roman"/>
          <w:sz w:val="24"/>
          <w:szCs w:val="24"/>
        </w:rPr>
        <w:t>Глава 6. ОПИСАНИЕ РЕЗУЛЬТАТА</w:t>
      </w:r>
    </w:p>
    <w:p w:rsidR="00120F86" w:rsidRPr="00E314C8" w:rsidRDefault="00120F86" w:rsidP="002C02E6">
      <w:pPr>
        <w:widowControl w:val="0"/>
        <w:autoSpaceDE w:val="0"/>
        <w:autoSpaceDN w:val="0"/>
        <w:adjustRightInd w:val="0"/>
        <w:ind w:firstLine="709"/>
        <w:jc w:val="center"/>
        <w:rPr>
          <w:rFonts w:ascii="Times New Roman" w:hAnsi="Times New Roman"/>
          <w:sz w:val="24"/>
          <w:szCs w:val="24"/>
        </w:rPr>
      </w:pPr>
      <w:r w:rsidRPr="00E314C8">
        <w:rPr>
          <w:rFonts w:ascii="Times New Roman" w:hAnsi="Times New Roman"/>
          <w:sz w:val="24"/>
          <w:szCs w:val="24"/>
        </w:rPr>
        <w:t>ПРЕДОСТАВЛЕНИЯ МУНИЦИПАЛЬНОЙ УСЛУГИ</w:t>
      </w:r>
    </w:p>
    <w:p w:rsidR="00120F86" w:rsidRPr="00E314C8" w:rsidRDefault="00120F86" w:rsidP="006563E1">
      <w:pPr>
        <w:widowControl w:val="0"/>
        <w:autoSpaceDE w:val="0"/>
        <w:autoSpaceDN w:val="0"/>
        <w:adjustRightInd w:val="0"/>
        <w:ind w:firstLine="709"/>
        <w:rPr>
          <w:rFonts w:ascii="Times New Roman" w:hAnsi="Times New Roman"/>
          <w:sz w:val="24"/>
          <w:szCs w:val="24"/>
        </w:rPr>
      </w:pPr>
    </w:p>
    <w:p w:rsidR="00120F86" w:rsidRPr="00E314C8" w:rsidRDefault="00120F86" w:rsidP="002C02E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24. Конечным результатом предоставления муниципальной услуги является:</w:t>
      </w:r>
    </w:p>
    <w:p w:rsidR="00120F86" w:rsidRPr="00E314C8" w:rsidRDefault="00120F86" w:rsidP="00FB772A">
      <w:pPr>
        <w:widowControl w:val="0"/>
        <w:autoSpaceDE w:val="0"/>
        <w:autoSpaceDN w:val="0"/>
        <w:adjustRightInd w:val="0"/>
        <w:ind w:firstLine="709"/>
        <w:rPr>
          <w:rFonts w:ascii="Times New Roman" w:hAnsi="Times New Roman"/>
          <w:sz w:val="24"/>
          <w:szCs w:val="24"/>
        </w:rPr>
      </w:pPr>
      <w:bookmarkStart w:id="9" w:name="Par167"/>
      <w:bookmarkEnd w:id="9"/>
      <w:r w:rsidRPr="00E314C8">
        <w:rPr>
          <w:rFonts w:ascii="Times New Roman" w:hAnsi="Times New Roman"/>
          <w:sz w:val="24"/>
          <w:szCs w:val="24"/>
        </w:rPr>
        <w:t xml:space="preserve">предоставление участка земли для погребения умершего; </w:t>
      </w:r>
    </w:p>
    <w:p w:rsidR="00120F86" w:rsidRPr="00E314C8" w:rsidRDefault="00120F86" w:rsidP="00517C9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отказ в предоставлении муниципальной услуги.</w:t>
      </w:r>
    </w:p>
    <w:p w:rsidR="00120F86" w:rsidRPr="00E314C8" w:rsidRDefault="00120F86" w:rsidP="004E764A">
      <w:pPr>
        <w:widowControl w:val="0"/>
        <w:autoSpaceDE w:val="0"/>
        <w:autoSpaceDN w:val="0"/>
        <w:adjustRightInd w:val="0"/>
        <w:ind w:firstLine="709"/>
        <w:rPr>
          <w:rFonts w:ascii="Times New Roman" w:hAnsi="Times New Roman"/>
          <w:sz w:val="24"/>
          <w:szCs w:val="24"/>
        </w:rPr>
      </w:pPr>
    </w:p>
    <w:p w:rsidR="00120F86" w:rsidRPr="00E314C8" w:rsidRDefault="00120F86" w:rsidP="00987AC5">
      <w:pPr>
        <w:widowControl w:val="0"/>
        <w:autoSpaceDE w:val="0"/>
        <w:autoSpaceDN w:val="0"/>
        <w:adjustRightInd w:val="0"/>
        <w:ind w:firstLine="726"/>
        <w:jc w:val="center"/>
        <w:outlineLvl w:val="2"/>
        <w:rPr>
          <w:rFonts w:ascii="Times New Roman" w:hAnsi="Times New Roman"/>
          <w:sz w:val="24"/>
          <w:szCs w:val="24"/>
        </w:rPr>
      </w:pPr>
      <w:r w:rsidRPr="00E314C8">
        <w:rPr>
          <w:rFonts w:ascii="Times New Roman" w:hAnsi="Times New Roman"/>
          <w:sz w:val="24"/>
          <w:szCs w:val="24"/>
        </w:rPr>
        <w:t xml:space="preserve">Глава 7. СРОК ПРЕДОСТАВЛЕНИЯ МУНИЦИПАЛЬНОЙ УСЛУГИ, В ТОМЧИСЛЕ С УЧЕТОМ НЕОБХОДИМОСТИ ОБРАЩЕНИЯ В ОРГАНИЗАЦИИ, </w:t>
      </w:r>
      <w:r w:rsidRPr="00E314C8">
        <w:rPr>
          <w:rFonts w:ascii="Times New Roman" w:hAnsi="Times New Roman"/>
          <w:sz w:val="24"/>
          <w:szCs w:val="24"/>
        </w:rPr>
        <w:lastRenderedPageBreak/>
        <w:t>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120F86" w:rsidRPr="00E314C8" w:rsidRDefault="00120F86" w:rsidP="00C24455">
      <w:pPr>
        <w:widowControl w:val="0"/>
        <w:autoSpaceDE w:val="0"/>
        <w:autoSpaceDN w:val="0"/>
        <w:adjustRightInd w:val="0"/>
        <w:ind w:firstLine="709"/>
        <w:rPr>
          <w:rFonts w:ascii="Times New Roman" w:hAnsi="Times New Roman"/>
          <w:sz w:val="24"/>
          <w:szCs w:val="24"/>
        </w:rPr>
      </w:pPr>
    </w:p>
    <w:p w:rsidR="00120F86" w:rsidRPr="00E314C8" w:rsidRDefault="00120F86" w:rsidP="001A216A">
      <w:pPr>
        <w:widowControl w:val="0"/>
        <w:autoSpaceDE w:val="0"/>
        <w:autoSpaceDN w:val="0"/>
        <w:adjustRightInd w:val="0"/>
        <w:ind w:firstLine="709"/>
        <w:rPr>
          <w:rFonts w:ascii="Times New Roman" w:hAnsi="Times New Roman"/>
          <w:sz w:val="24"/>
          <w:szCs w:val="24"/>
        </w:rPr>
      </w:pPr>
      <w:bookmarkStart w:id="10" w:name="Par174"/>
      <w:bookmarkEnd w:id="10"/>
      <w:r w:rsidRPr="00E314C8">
        <w:rPr>
          <w:rFonts w:ascii="Times New Roman" w:hAnsi="Times New Roman"/>
          <w:sz w:val="24"/>
          <w:szCs w:val="24"/>
        </w:rPr>
        <w:t>25. Общий срок предоставления муниципальной услуги составляет 1 рабочий день, следующий за днем подачи заявления.</w:t>
      </w:r>
    </w:p>
    <w:p w:rsidR="00120F86" w:rsidRPr="00E314C8" w:rsidRDefault="00120F86" w:rsidP="001A216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26. Выдача (направление) результата предоставления муниципальной услуги осуществляется </w:t>
      </w:r>
      <w:r w:rsidRPr="00E314C8">
        <w:rPr>
          <w:rFonts w:ascii="Times New Roman" w:hAnsi="Times New Roman"/>
          <w:sz w:val="24"/>
          <w:szCs w:val="24"/>
          <w:lang w:eastAsia="en-US"/>
        </w:rPr>
        <w:t>в течение 1 рабочего дня, следующего за днем подачи заявления.</w:t>
      </w:r>
    </w:p>
    <w:p w:rsidR="00120F86" w:rsidRPr="00E314C8" w:rsidRDefault="00120F86" w:rsidP="001A216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27. Срок приостановления предоставления муниципальной услуги законодательством Российской Федерации и Иркутской области не предусмотрен.</w:t>
      </w:r>
    </w:p>
    <w:p w:rsidR="00120F86" w:rsidRPr="00E314C8" w:rsidRDefault="00120F86" w:rsidP="001A216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27.1. В случае обращения заявителя в МФЦ за предоставлением муниципальной услуги, МФЦ в день подачи заявления,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сканированные образы документов, полученные от заявителя.</w:t>
      </w:r>
    </w:p>
    <w:p w:rsidR="00120F86" w:rsidRPr="00E314C8" w:rsidRDefault="00120F86" w:rsidP="001A216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Документы, полученные от заявителя, в течение этого же дня передаются в письменной форме на бумажном носителе в уполномоченный орган.</w:t>
      </w:r>
    </w:p>
    <w:p w:rsidR="00120F86" w:rsidRPr="00E314C8" w:rsidRDefault="00120F86" w:rsidP="00870787">
      <w:pPr>
        <w:widowControl w:val="0"/>
        <w:autoSpaceDE w:val="0"/>
        <w:autoSpaceDN w:val="0"/>
        <w:adjustRightInd w:val="0"/>
        <w:ind w:firstLine="709"/>
        <w:rPr>
          <w:rFonts w:ascii="Times New Roman" w:hAnsi="Times New Roman"/>
          <w:sz w:val="24"/>
          <w:szCs w:val="24"/>
        </w:rPr>
      </w:pPr>
    </w:p>
    <w:p w:rsidR="00120F86" w:rsidRPr="00E314C8" w:rsidRDefault="00120F86" w:rsidP="00FC1713">
      <w:pPr>
        <w:widowControl w:val="0"/>
        <w:autoSpaceDE w:val="0"/>
        <w:autoSpaceDN w:val="0"/>
        <w:adjustRightInd w:val="0"/>
        <w:ind w:firstLine="726"/>
        <w:jc w:val="center"/>
        <w:rPr>
          <w:rFonts w:ascii="Times New Roman" w:hAnsi="Times New Roman"/>
          <w:sz w:val="24"/>
          <w:szCs w:val="24"/>
        </w:rPr>
      </w:pPr>
      <w:bookmarkStart w:id="11" w:name="Par179"/>
      <w:bookmarkEnd w:id="11"/>
      <w:r w:rsidRPr="00E314C8">
        <w:rPr>
          <w:rFonts w:ascii="Times New Roman" w:hAnsi="Times New Roman"/>
          <w:sz w:val="24"/>
          <w:szCs w:val="24"/>
        </w:rPr>
        <w:t>Глава 8. ПЕРЕЧЕНЬ НОРМАТИВНЫХ ПРАВОВЫХ АКТОВ, РЕГУЛИРУЮЩИХОТНОШЕНИЯ, ВОЗНИКАЮЩИЕ В СВЯЗИ С ПРЕДОСТАВЛЕНИЕМ МУНИЦИПАЛЬНОЙ УСЛУГИ</w:t>
      </w:r>
    </w:p>
    <w:p w:rsidR="00120F86" w:rsidRPr="00E314C8" w:rsidRDefault="00120F86" w:rsidP="00FC1713">
      <w:pPr>
        <w:widowControl w:val="0"/>
        <w:autoSpaceDE w:val="0"/>
        <w:autoSpaceDN w:val="0"/>
        <w:adjustRightInd w:val="0"/>
        <w:rPr>
          <w:rFonts w:ascii="Times New Roman" w:hAnsi="Times New Roman"/>
          <w:sz w:val="24"/>
          <w:szCs w:val="24"/>
        </w:rPr>
      </w:pPr>
    </w:p>
    <w:p w:rsidR="00120F86" w:rsidRPr="00E314C8" w:rsidRDefault="00120F86" w:rsidP="00FC171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28. Предоставление муниципальной услуги осуществляется в соответствии с законодательством.</w:t>
      </w:r>
    </w:p>
    <w:p w:rsidR="00120F86" w:rsidRPr="00E314C8" w:rsidRDefault="00120F86" w:rsidP="00FC171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29. Правовой основой предоставления муниципальной услуги являются следующие нормативные правовые акты:</w:t>
      </w:r>
    </w:p>
    <w:p w:rsidR="00120F86" w:rsidRPr="00E314C8" w:rsidRDefault="00120F86" w:rsidP="00FC171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120F86" w:rsidRPr="00E314C8" w:rsidRDefault="00120F86" w:rsidP="00673B66">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rPr>
        <w:t>б) </w:t>
      </w:r>
      <w:r w:rsidRPr="00E314C8">
        <w:rPr>
          <w:rFonts w:ascii="Times New Roman" w:hAnsi="Times New Roman"/>
          <w:sz w:val="24"/>
          <w:szCs w:val="24"/>
          <w:lang w:eastAsia="en-US"/>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 Парламентская газета, 08.10.2003, № 186, Российская газета, 08.10.2003, № 202);</w:t>
      </w:r>
    </w:p>
    <w:p w:rsidR="00120F86" w:rsidRPr="00E314C8" w:rsidRDefault="00120F86" w:rsidP="002D778D">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в) Федеральный закон от 12 января 1996 года № 8-ФЗ «О погребении и похоронном деле» (Собрание законодательства Российской Федерации, 15.01.1996, № 3, ст. 146, Российская газета, 20.01.1996, № 12);</w:t>
      </w:r>
    </w:p>
    <w:p w:rsidR="00120F86" w:rsidRPr="00E314C8" w:rsidRDefault="00120F86" w:rsidP="0061104D">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г) Указ Президента Российской Федерации от 29 июня 1996 года № 1001 «О гарантиях прав граждан на предоставление услуг по погребению умерших» (Собрание законодательства Российской Федерации, 01.07.1996, № 28, ст. 3235, Российская газета, 06.07.1996, № 126);</w:t>
      </w:r>
    </w:p>
    <w:p w:rsidR="00120F86" w:rsidRPr="00E314C8" w:rsidRDefault="00120F86" w:rsidP="000D08E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 Постановление Главного государственного санитарного врача РФ от 28 июня 2011 года № 84 «Об утверждении СанПин 2.1.2882-11 «Гигиенические требования к размещению, устройству и содержанию кладбищ, зданий и сооружений похоронного назначения» (Российская газета, 07.09.2011, № 198);</w:t>
      </w:r>
    </w:p>
    <w:p w:rsidR="00120F86" w:rsidRPr="00E314C8" w:rsidRDefault="00120F86" w:rsidP="000D08EE">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е)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120F86" w:rsidRPr="00E314C8" w:rsidRDefault="00120F86" w:rsidP="00647A2E">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 xml:space="preserve">ж) </w:t>
      </w:r>
      <w:r w:rsidRPr="00E314C8">
        <w:rPr>
          <w:rFonts w:ascii="Times New Roman" w:hAnsi="Times New Roman"/>
          <w:i/>
          <w:sz w:val="24"/>
          <w:szCs w:val="24"/>
          <w:lang w:eastAsia="en-US"/>
        </w:rPr>
        <w:t>Устав Мамско-Чуйского района.</w:t>
      </w:r>
    </w:p>
    <w:p w:rsidR="00120F86" w:rsidRPr="00E314C8" w:rsidRDefault="00120F86" w:rsidP="00FC1713">
      <w:pPr>
        <w:widowControl w:val="0"/>
        <w:autoSpaceDE w:val="0"/>
        <w:autoSpaceDN w:val="0"/>
        <w:adjustRightInd w:val="0"/>
        <w:ind w:firstLine="709"/>
        <w:rPr>
          <w:rFonts w:ascii="Times New Roman" w:hAnsi="Times New Roman"/>
          <w:sz w:val="24"/>
          <w:szCs w:val="24"/>
        </w:rPr>
      </w:pPr>
    </w:p>
    <w:p w:rsidR="00120F86" w:rsidRPr="00E314C8" w:rsidRDefault="00120F86" w:rsidP="00B816CA">
      <w:pPr>
        <w:autoSpaceDE w:val="0"/>
        <w:autoSpaceDN w:val="0"/>
        <w:adjustRightInd w:val="0"/>
        <w:ind w:firstLine="0"/>
        <w:jc w:val="center"/>
        <w:rPr>
          <w:rFonts w:ascii="Times New Roman" w:hAnsi="Times New Roman"/>
          <w:sz w:val="24"/>
          <w:szCs w:val="24"/>
          <w:lang w:eastAsia="en-US"/>
        </w:rPr>
      </w:pPr>
      <w:bookmarkStart w:id="12" w:name="Par199"/>
      <w:bookmarkEnd w:id="12"/>
      <w:r w:rsidRPr="00E314C8">
        <w:rPr>
          <w:rFonts w:ascii="Times New Roman" w:hAnsi="Times New Roman"/>
          <w:sz w:val="24"/>
          <w:szCs w:val="24"/>
          <w:lang w:eastAsia="en-US"/>
        </w:rPr>
        <w:lastRenderedPageBreak/>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120F86" w:rsidRPr="00E314C8" w:rsidRDefault="00120F86" w:rsidP="00B816CA">
      <w:pPr>
        <w:widowControl w:val="0"/>
        <w:autoSpaceDE w:val="0"/>
        <w:autoSpaceDN w:val="0"/>
        <w:adjustRightInd w:val="0"/>
        <w:rPr>
          <w:rFonts w:ascii="Times New Roman" w:hAnsi="Times New Roman"/>
          <w:sz w:val="24"/>
          <w:szCs w:val="24"/>
        </w:rPr>
      </w:pPr>
    </w:p>
    <w:p w:rsidR="00120F86" w:rsidRPr="00E314C8" w:rsidRDefault="00120F86" w:rsidP="00854DB1">
      <w:pPr>
        <w:rPr>
          <w:rFonts w:ascii="Times New Roman" w:hAnsi="Times New Roman"/>
          <w:sz w:val="24"/>
          <w:szCs w:val="24"/>
        </w:rPr>
      </w:pPr>
      <w:bookmarkStart w:id="13" w:name="Par202"/>
      <w:bookmarkEnd w:id="13"/>
      <w:r w:rsidRPr="00E314C8">
        <w:rPr>
          <w:rFonts w:ascii="Times New Roman" w:hAnsi="Times New Roman"/>
          <w:sz w:val="24"/>
          <w:szCs w:val="24"/>
        </w:rPr>
        <w:t xml:space="preserve">30. Для получения участка земли для погребения умершего заявитель обращается в уполномоченный орган с заявлением о предоставлении муниципальной услуги по форме согласно </w:t>
      </w:r>
      <w:hyperlink r:id="rId10" w:history="1">
        <w:r w:rsidRPr="00E314C8">
          <w:rPr>
            <w:rFonts w:ascii="Times New Roman" w:hAnsi="Times New Roman"/>
            <w:sz w:val="24"/>
            <w:szCs w:val="24"/>
          </w:rPr>
          <w:t>приложениям № 1</w:t>
        </w:r>
      </w:hyperlink>
      <w:r w:rsidRPr="00E314C8">
        <w:rPr>
          <w:rFonts w:ascii="Times New Roman" w:hAnsi="Times New Roman"/>
          <w:sz w:val="24"/>
          <w:szCs w:val="24"/>
        </w:rPr>
        <w:t xml:space="preserve">  к настоящему административному регламенту (далее – заявление).</w:t>
      </w:r>
    </w:p>
    <w:p w:rsidR="00120F86" w:rsidRPr="00E314C8" w:rsidRDefault="00120F86" w:rsidP="00854DB1">
      <w:pPr>
        <w:rPr>
          <w:color w:val="000000"/>
          <w:sz w:val="24"/>
          <w:szCs w:val="24"/>
        </w:rPr>
      </w:pPr>
      <w:r w:rsidRPr="00E314C8">
        <w:rPr>
          <w:rFonts w:ascii="Times New Roman" w:hAnsi="Times New Roman"/>
          <w:color w:val="000000"/>
          <w:sz w:val="24"/>
          <w:szCs w:val="24"/>
          <w:lang w:eastAsia="ar-SA"/>
        </w:rPr>
        <w:t xml:space="preserve">К заявлению </w:t>
      </w:r>
      <w:r w:rsidRPr="00E314C8">
        <w:rPr>
          <w:rFonts w:ascii="Times New Roman" w:hAnsi="Times New Roman"/>
          <w:bCs/>
          <w:color w:val="000000"/>
          <w:sz w:val="24"/>
          <w:szCs w:val="24"/>
          <w:lang w:eastAsia="ar-SA"/>
        </w:rPr>
        <w:t>о предоставлении участка</w:t>
      </w:r>
      <w:r w:rsidRPr="00E314C8">
        <w:rPr>
          <w:bCs/>
          <w:color w:val="000000"/>
          <w:sz w:val="24"/>
          <w:szCs w:val="24"/>
          <w:lang w:eastAsia="ar-SA"/>
        </w:rPr>
        <w:t xml:space="preserve"> </w:t>
      </w:r>
      <w:r w:rsidRPr="00E314C8">
        <w:rPr>
          <w:rFonts w:ascii="Times New Roman" w:hAnsi="Times New Roman"/>
          <w:bCs/>
          <w:color w:val="000000"/>
          <w:sz w:val="24"/>
          <w:szCs w:val="24"/>
          <w:lang w:eastAsia="ar-SA"/>
        </w:rPr>
        <w:t xml:space="preserve">земли </w:t>
      </w:r>
      <w:r w:rsidRPr="00E314C8">
        <w:rPr>
          <w:bCs/>
          <w:color w:val="000000"/>
          <w:sz w:val="24"/>
          <w:szCs w:val="24"/>
          <w:lang w:eastAsia="ar-SA"/>
        </w:rPr>
        <w:t>для захоронения прилагаются следующие документы:</w:t>
      </w:r>
    </w:p>
    <w:p w:rsidR="00120F86" w:rsidRPr="00E314C8" w:rsidRDefault="00120F86" w:rsidP="00854DB1">
      <w:pPr>
        <w:rPr>
          <w:rFonts w:ascii="Times New Roman" w:hAnsi="Times New Roman"/>
          <w:sz w:val="24"/>
          <w:szCs w:val="24"/>
        </w:rPr>
      </w:pPr>
      <w:r w:rsidRPr="00E314C8">
        <w:rPr>
          <w:rFonts w:ascii="Times New Roman" w:hAnsi="Times New Roman"/>
          <w:sz w:val="24"/>
          <w:szCs w:val="24"/>
        </w:rPr>
        <w:t>а) паспорт или иной документ, удостоверяющий личность заявителя;</w:t>
      </w:r>
    </w:p>
    <w:p w:rsidR="00120F86" w:rsidRPr="00E314C8" w:rsidRDefault="00120F86" w:rsidP="00854DB1">
      <w:pPr>
        <w:rPr>
          <w:rFonts w:ascii="Times New Roman" w:hAnsi="Times New Roman"/>
          <w:sz w:val="24"/>
          <w:szCs w:val="24"/>
        </w:rPr>
      </w:pPr>
      <w:r w:rsidRPr="00E314C8">
        <w:rPr>
          <w:rFonts w:ascii="Times New Roman" w:hAnsi="Times New Roman"/>
          <w:sz w:val="24"/>
          <w:szCs w:val="24"/>
        </w:rPr>
        <w:t>б) документы, подтверждающие полномочия лица, подписавшего заявление (для юридических лиц);</w:t>
      </w:r>
    </w:p>
    <w:p w:rsidR="00120F86" w:rsidRPr="00E314C8" w:rsidRDefault="00120F86" w:rsidP="00854DB1">
      <w:pPr>
        <w:rPr>
          <w:rFonts w:ascii="Times New Roman" w:hAnsi="Times New Roman"/>
          <w:sz w:val="24"/>
          <w:szCs w:val="24"/>
        </w:rPr>
      </w:pPr>
      <w:r w:rsidRPr="00E314C8">
        <w:rPr>
          <w:rFonts w:ascii="Times New Roman" w:hAnsi="Times New Roman"/>
          <w:sz w:val="24"/>
          <w:szCs w:val="24"/>
        </w:rPr>
        <w:t>в) документы, подтверждающие полномочия третьих лиц выступать от имени заявителя, предусмотренные законодательством Российской Федерации;</w:t>
      </w:r>
    </w:p>
    <w:p w:rsidR="00120F86" w:rsidRPr="00E314C8" w:rsidRDefault="00120F86" w:rsidP="00854DB1">
      <w:pPr>
        <w:rPr>
          <w:rFonts w:ascii="Times New Roman" w:hAnsi="Times New Roman"/>
          <w:sz w:val="24"/>
          <w:szCs w:val="24"/>
        </w:rPr>
      </w:pPr>
      <w:r w:rsidRPr="00E314C8">
        <w:rPr>
          <w:rFonts w:ascii="Times New Roman" w:hAnsi="Times New Roman"/>
          <w:color w:val="000000"/>
          <w:sz w:val="24"/>
          <w:szCs w:val="24"/>
          <w:lang w:eastAsia="ar-SA"/>
        </w:rPr>
        <w:t xml:space="preserve">г) платежный документ, </w:t>
      </w:r>
      <w:r w:rsidRPr="00E314C8">
        <w:rPr>
          <w:rFonts w:ascii="Times New Roman" w:hAnsi="Times New Roman"/>
          <w:sz w:val="24"/>
          <w:szCs w:val="24"/>
        </w:rPr>
        <w:t xml:space="preserve">подтверждающий факт уплаты платежа за подготовку (рытье) могилы, выдаваемый </w:t>
      </w:r>
      <w:r w:rsidRPr="00E314C8">
        <w:rPr>
          <w:rFonts w:ascii="Times New Roman" w:hAnsi="Times New Roman"/>
          <w:i/>
          <w:sz w:val="24"/>
          <w:szCs w:val="24"/>
        </w:rPr>
        <w:t>ритуальной службой</w:t>
      </w:r>
      <w:r w:rsidRPr="00E314C8">
        <w:rPr>
          <w:rFonts w:ascii="Times New Roman" w:hAnsi="Times New Roman"/>
          <w:sz w:val="24"/>
          <w:szCs w:val="24"/>
        </w:rPr>
        <w:t>;</w:t>
      </w:r>
    </w:p>
    <w:p w:rsidR="00120F86" w:rsidRPr="00E314C8" w:rsidRDefault="00120F86" w:rsidP="00FB6E0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31. Вместе с обращением заявитель может предоставлять подлинники либо заверенные копии других документов, в том числе в электронной форме, необходимые для обоснования обращения.</w:t>
      </w:r>
    </w:p>
    <w:p w:rsidR="00120F86" w:rsidRPr="00E314C8" w:rsidRDefault="00120F86" w:rsidP="005E7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32. При предоставлении муниципальной услуги уполномоченный орган не вправе требовать от заявителей документы, не указанные в пункте 30 настоящего Административного регламента.</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33. Требования к документам, представляемым заявителем:</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а) документы должны иметь печати (при наличии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б) тексты документов должны быть написаны разборчиво;</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г) документы не должны быть исполнены карандашом;</w:t>
      </w:r>
    </w:p>
    <w:p w:rsidR="00120F86" w:rsidRPr="00E314C8" w:rsidRDefault="00120F86" w:rsidP="003F02C0">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120F86" w:rsidRPr="00E314C8" w:rsidRDefault="00120F86" w:rsidP="000C021B">
      <w:pPr>
        <w:autoSpaceDE w:val="0"/>
        <w:autoSpaceDN w:val="0"/>
        <w:adjustRightInd w:val="0"/>
        <w:ind w:firstLine="709"/>
        <w:rPr>
          <w:rFonts w:ascii="Times New Roman" w:hAnsi="Times New Roman"/>
          <w:sz w:val="24"/>
          <w:szCs w:val="24"/>
        </w:rPr>
      </w:pPr>
    </w:p>
    <w:p w:rsidR="00120F86" w:rsidRPr="00E314C8" w:rsidRDefault="00120F86"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E314C8">
        <w:rPr>
          <w:rFonts w:ascii="Times New Roman" w:hAnsi="Times New Roman"/>
          <w:sz w:val="24"/>
          <w:szCs w:val="24"/>
        </w:rPr>
        <w:t>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РАСПОРЯЖЕНИИГОСУДАРСТВЕННЫХ ОРГАНОВ, ОРГАНОВ МЕСТНОГО САМОУПРАВЛЕНИЯМУНИЦИПАЛЬНЫХ ОБРАЗОВАНИЙ ИРКУТСКОЙ ОБЛАСТИ И ИНЫХ ОРГАНОВ, УЧАСТВУЮЩИХ В ПРЕДОСТАВЛЕНИИ ГОСУДАРСТВЕННЫХ ИЛИМУНИЦИПАЛЬНЫХ УСЛУГ, И КОТОРЫЕ ЗАЯВИТЕЛЬ ВПРАВЕ ПРЕДСТАВИТЬ</w:t>
      </w:r>
    </w:p>
    <w:p w:rsidR="00120F86" w:rsidRPr="00E314C8" w:rsidRDefault="00120F86" w:rsidP="000C021B">
      <w:pPr>
        <w:widowControl w:val="0"/>
        <w:autoSpaceDE w:val="0"/>
        <w:autoSpaceDN w:val="0"/>
        <w:adjustRightInd w:val="0"/>
        <w:rPr>
          <w:rFonts w:ascii="Times New Roman" w:hAnsi="Times New Roman"/>
          <w:sz w:val="24"/>
          <w:szCs w:val="24"/>
        </w:rPr>
      </w:pPr>
    </w:p>
    <w:p w:rsidR="00120F86" w:rsidRPr="00E314C8" w:rsidRDefault="00120F86" w:rsidP="000C021B">
      <w:pPr>
        <w:widowControl w:val="0"/>
        <w:autoSpaceDE w:val="0"/>
        <w:autoSpaceDN w:val="0"/>
        <w:adjustRightInd w:val="0"/>
        <w:ind w:firstLine="709"/>
        <w:rPr>
          <w:rFonts w:ascii="Times New Roman" w:hAnsi="Times New Roman"/>
          <w:sz w:val="24"/>
          <w:szCs w:val="24"/>
        </w:rPr>
      </w:pPr>
      <w:bookmarkStart w:id="15" w:name="Par232"/>
      <w:bookmarkEnd w:id="15"/>
      <w:r w:rsidRPr="00E314C8">
        <w:rPr>
          <w:rFonts w:ascii="Times New Roman" w:hAnsi="Times New Roman"/>
          <w:sz w:val="24"/>
          <w:szCs w:val="24"/>
        </w:rPr>
        <w:t xml:space="preserve">34.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w:t>
      </w:r>
      <w:r w:rsidRPr="00E314C8">
        <w:rPr>
          <w:rFonts w:ascii="Times New Roman" w:hAnsi="Times New Roman"/>
          <w:sz w:val="24"/>
          <w:szCs w:val="24"/>
        </w:rPr>
        <w:lastRenderedPageBreak/>
        <w:t>участвующих в предоставлении государственных или муниципальных услуг, и которые заявитель вправе представить относятся:</w:t>
      </w:r>
    </w:p>
    <w:p w:rsidR="00120F86" w:rsidRPr="00E314C8" w:rsidRDefault="00120F86" w:rsidP="00B3627E">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а) свидетельство о смерти;</w:t>
      </w:r>
    </w:p>
    <w:p w:rsidR="00120F86" w:rsidRPr="00E314C8" w:rsidRDefault="00120F86" w:rsidP="00593E3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lang w:eastAsia="en-US"/>
        </w:rPr>
        <w:t xml:space="preserve">б) </w:t>
      </w:r>
      <w:r w:rsidRPr="00E314C8">
        <w:rPr>
          <w:rFonts w:ascii="Times New Roman" w:hAnsi="Times New Roman"/>
          <w:sz w:val="24"/>
          <w:szCs w:val="24"/>
        </w:rPr>
        <w:t>для выдачи разрешения на погребение умершего, личность которого не установлена органами внутренних дел в определенные законодательством Российской Федерации сроки, дополнительно необходимо согласие органов внутренних дел на погребение умершего, личность которого не установлена;</w:t>
      </w:r>
    </w:p>
    <w:p w:rsidR="00120F86" w:rsidRPr="00E314C8" w:rsidRDefault="00120F86" w:rsidP="00593E3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в) свидетельство о смерти ранее захороненного </w:t>
      </w:r>
      <w:r w:rsidRPr="00E314C8">
        <w:rPr>
          <w:rFonts w:ascii="Times New Roman" w:hAnsi="Times New Roman"/>
          <w:color w:val="000000"/>
          <w:sz w:val="24"/>
          <w:szCs w:val="24"/>
        </w:rPr>
        <w:t>(в случае подзахоронения к родственной могиле)</w:t>
      </w:r>
    </w:p>
    <w:p w:rsidR="00120F86" w:rsidRPr="00E314C8" w:rsidRDefault="00120F86" w:rsidP="00E63058">
      <w:pPr>
        <w:rPr>
          <w:rFonts w:ascii="Calibri" w:hAnsi="Calibri"/>
          <w:iCs/>
          <w:color w:val="000000"/>
          <w:sz w:val="24"/>
          <w:szCs w:val="24"/>
        </w:rPr>
      </w:pPr>
      <w:r w:rsidRPr="00E314C8">
        <w:rPr>
          <w:rFonts w:ascii="Times New Roman" w:hAnsi="Times New Roman"/>
          <w:sz w:val="24"/>
          <w:szCs w:val="24"/>
        </w:rPr>
        <w:t>г)</w:t>
      </w:r>
      <w:r w:rsidRPr="00E314C8">
        <w:rPr>
          <w:sz w:val="24"/>
          <w:szCs w:val="24"/>
        </w:rPr>
        <w:t xml:space="preserve"> документы, подтверждающие, что умерший являлся супругом, близким родственником (сыном, дочерью, отцом, матерью, усыновленным, усыновителем, родным братом, родной сестрой, внуком, внучкой, бабушкой, дедушкой) заявителя</w:t>
      </w:r>
      <w:r w:rsidRPr="00E314C8">
        <w:rPr>
          <w:color w:val="000000"/>
          <w:sz w:val="24"/>
          <w:szCs w:val="24"/>
        </w:rPr>
        <w:t xml:space="preserve"> (как правило, свидетельства о рождении, свидетельства о заключении брака, любые иные государ</w:t>
      </w:r>
      <w:r w:rsidRPr="00E314C8">
        <w:rPr>
          <w:rFonts w:ascii="Times New Roman" w:hAnsi="Times New Roman"/>
          <w:color w:val="000000"/>
          <w:sz w:val="24"/>
          <w:szCs w:val="24"/>
        </w:rPr>
        <w:t>ственные документы) (в случае подзахоронения к родственной могиле)</w:t>
      </w:r>
      <w:r w:rsidRPr="00E314C8">
        <w:rPr>
          <w:rFonts w:ascii="Times New Roman" w:hAnsi="Times New Roman"/>
          <w:sz w:val="24"/>
          <w:szCs w:val="24"/>
        </w:rPr>
        <w:t>.</w:t>
      </w:r>
    </w:p>
    <w:p w:rsidR="00120F86" w:rsidRPr="00E314C8" w:rsidRDefault="00120F86" w:rsidP="004E613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35. Уполномоченный орган, МФЦ при предоставлении муниципальной услуги не вправе требовать от заявителей:</w:t>
      </w:r>
    </w:p>
    <w:p w:rsidR="00120F86" w:rsidRPr="00E314C8" w:rsidRDefault="00120F86" w:rsidP="004E613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20F86" w:rsidRPr="00E314C8" w:rsidRDefault="00120F86" w:rsidP="004E613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120F86" w:rsidRPr="00E314C8" w:rsidRDefault="00120F86" w:rsidP="004E6139">
      <w:pPr>
        <w:widowControl w:val="0"/>
        <w:autoSpaceDE w:val="0"/>
        <w:autoSpaceDN w:val="0"/>
        <w:adjustRightInd w:val="0"/>
        <w:rPr>
          <w:rFonts w:ascii="Times New Roman" w:hAnsi="Times New Roman"/>
          <w:sz w:val="24"/>
          <w:szCs w:val="24"/>
        </w:rPr>
      </w:pPr>
    </w:p>
    <w:p w:rsidR="00120F86" w:rsidRPr="00E314C8" w:rsidRDefault="00120F86" w:rsidP="002A331D">
      <w:pPr>
        <w:ind w:firstLine="0"/>
        <w:jc w:val="center"/>
        <w:rPr>
          <w:sz w:val="24"/>
          <w:szCs w:val="24"/>
        </w:rPr>
      </w:pPr>
      <w:bookmarkStart w:id="16" w:name="Par239"/>
      <w:bookmarkEnd w:id="16"/>
      <w:r w:rsidRPr="00E314C8">
        <w:rPr>
          <w:sz w:val="24"/>
          <w:szCs w:val="24"/>
        </w:rPr>
        <w:t>Глава 11. ПЕРЕЧЕНЬ ОСНОВАНИЙ ДЛЯ ОТКАЗА В ПРИЕМЕ ДОКУМЕНТОВ, НЕОБХОДИМЫХ ДЛЯ ПРЕДОСТАВЛЕНИЯ МУНИЦИПАЛЬНОЙ УСЛУГИ</w:t>
      </w:r>
    </w:p>
    <w:p w:rsidR="00120F86" w:rsidRPr="00E314C8" w:rsidRDefault="00120F86" w:rsidP="002A331D">
      <w:pPr>
        <w:ind w:firstLine="0"/>
        <w:jc w:val="center"/>
        <w:rPr>
          <w:sz w:val="24"/>
          <w:szCs w:val="24"/>
        </w:rPr>
      </w:pPr>
    </w:p>
    <w:p w:rsidR="00120F86" w:rsidRPr="00E314C8" w:rsidRDefault="00120F86" w:rsidP="00387CA2">
      <w:pPr>
        <w:rPr>
          <w:rFonts w:ascii="Times New Roman" w:hAnsi="Times New Roman"/>
          <w:color w:val="000000"/>
          <w:sz w:val="24"/>
          <w:szCs w:val="24"/>
        </w:rPr>
      </w:pPr>
      <w:r w:rsidRPr="00E314C8">
        <w:rPr>
          <w:rFonts w:ascii="Times New Roman" w:hAnsi="Times New Roman"/>
          <w:color w:val="000000"/>
          <w:sz w:val="24"/>
          <w:szCs w:val="24"/>
        </w:rPr>
        <w:t>36. Основанием для отказа в приеме документов отсутствуют.</w:t>
      </w:r>
    </w:p>
    <w:p w:rsidR="00120F86" w:rsidRPr="00E314C8" w:rsidRDefault="00120F86" w:rsidP="00157485">
      <w:pPr>
        <w:rPr>
          <w:rFonts w:ascii="Calibri" w:hAnsi="Calibri"/>
          <w:color w:val="000000"/>
          <w:sz w:val="24"/>
          <w:szCs w:val="24"/>
        </w:rPr>
      </w:pPr>
    </w:p>
    <w:p w:rsidR="00120F86" w:rsidRPr="00E314C8" w:rsidRDefault="00120F86"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E314C8">
        <w:rPr>
          <w:rFonts w:ascii="Times New Roman" w:hAnsi="Times New Roman"/>
          <w:sz w:val="24"/>
          <w:szCs w:val="24"/>
        </w:rPr>
        <w:t>Глава 12. ПЕРЕЧЕНЬ ОСНОВАНИЙ ДЛЯ ПРИОСТАНОВЛЕНИЯ</w:t>
      </w:r>
    </w:p>
    <w:p w:rsidR="00120F86" w:rsidRPr="00E314C8" w:rsidRDefault="00120F86" w:rsidP="006D39D1">
      <w:pPr>
        <w:widowControl w:val="0"/>
        <w:autoSpaceDE w:val="0"/>
        <w:autoSpaceDN w:val="0"/>
        <w:adjustRightInd w:val="0"/>
        <w:jc w:val="center"/>
        <w:rPr>
          <w:rFonts w:ascii="Times New Roman" w:hAnsi="Times New Roman"/>
          <w:sz w:val="24"/>
          <w:szCs w:val="24"/>
        </w:rPr>
      </w:pPr>
      <w:r w:rsidRPr="00E314C8">
        <w:rPr>
          <w:rFonts w:ascii="Times New Roman" w:hAnsi="Times New Roman"/>
          <w:sz w:val="24"/>
          <w:szCs w:val="24"/>
        </w:rPr>
        <w:t>ИЛИ ОТКАЗА В ПРЕДОСТАВЛЕНИИМУНИЦИПАЛЬНОЙ УСЛУГИ</w:t>
      </w:r>
    </w:p>
    <w:p w:rsidR="00120F86" w:rsidRPr="00E314C8" w:rsidRDefault="00120F86" w:rsidP="006D39D1">
      <w:pPr>
        <w:widowControl w:val="0"/>
        <w:autoSpaceDE w:val="0"/>
        <w:autoSpaceDN w:val="0"/>
        <w:adjustRightInd w:val="0"/>
        <w:rPr>
          <w:rFonts w:ascii="Times New Roman" w:hAnsi="Times New Roman"/>
          <w:sz w:val="24"/>
          <w:szCs w:val="24"/>
        </w:rPr>
      </w:pPr>
    </w:p>
    <w:p w:rsidR="00120F86" w:rsidRPr="00E314C8" w:rsidRDefault="00120F86" w:rsidP="001C2A0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37.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38. Основаниями для отказа в предоставлении муниципальной услуги являются:</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а) отсутствие запрашиваемых документов по запрашиваемой тематике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б) выявление в предоставленных документах недостоверной, искаженной или неполной информации;</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в) </w:t>
      </w:r>
      <w:r w:rsidRPr="00E314C8">
        <w:rPr>
          <w:rFonts w:ascii="Times New Roman" w:hAnsi="Times New Roman"/>
          <w:color w:val="000000"/>
          <w:sz w:val="24"/>
          <w:szCs w:val="24"/>
        </w:rPr>
        <w:t>не истек установленный нормами санитарный срок минерализации предыдущего захоронения;</w:t>
      </w:r>
    </w:p>
    <w:p w:rsidR="00120F86" w:rsidRPr="00E314C8" w:rsidRDefault="00120F86" w:rsidP="00D31197">
      <w:pPr>
        <w:widowControl w:val="0"/>
        <w:tabs>
          <w:tab w:val="left" w:pos="0"/>
          <w:tab w:val="left" w:pos="1080"/>
        </w:tabs>
        <w:suppressAutoHyphens/>
        <w:autoSpaceDE w:val="0"/>
        <w:ind w:firstLine="709"/>
        <w:rPr>
          <w:rFonts w:ascii="Times New Roman" w:hAnsi="Times New Roman"/>
          <w:color w:val="000000"/>
          <w:sz w:val="24"/>
          <w:szCs w:val="24"/>
        </w:rPr>
      </w:pPr>
      <w:r w:rsidRPr="00E314C8">
        <w:rPr>
          <w:rFonts w:ascii="Times New Roman" w:hAnsi="Times New Roman"/>
          <w:sz w:val="24"/>
          <w:szCs w:val="24"/>
          <w:lang w:eastAsia="ar-SA"/>
        </w:rPr>
        <w:t xml:space="preserve">г) </w:t>
      </w:r>
      <w:r w:rsidRPr="00E314C8">
        <w:rPr>
          <w:rFonts w:ascii="Times New Roman" w:hAnsi="Times New Roman"/>
          <w:color w:val="000000"/>
          <w:sz w:val="24"/>
          <w:szCs w:val="24"/>
        </w:rPr>
        <w:t>заявитель является недееспособным лицом;</w:t>
      </w:r>
    </w:p>
    <w:p w:rsidR="00120F86" w:rsidRPr="00E314C8" w:rsidRDefault="00120F86" w:rsidP="0060436E">
      <w:pPr>
        <w:ind w:firstLine="709"/>
        <w:rPr>
          <w:rFonts w:ascii="Times New Roman" w:hAnsi="Times New Roman"/>
          <w:color w:val="000000"/>
          <w:sz w:val="24"/>
          <w:szCs w:val="24"/>
        </w:rPr>
      </w:pPr>
      <w:r w:rsidRPr="00E314C8">
        <w:rPr>
          <w:rFonts w:ascii="Times New Roman" w:hAnsi="Times New Roman"/>
          <w:color w:val="000000"/>
          <w:sz w:val="24"/>
          <w:szCs w:val="24"/>
        </w:rPr>
        <w:lastRenderedPageBreak/>
        <w:t>д) общественное кладбище является закрытым. На закрытых кладбищах с соблюдением санитарных правил производится погребение только на территории родственных, семейных (родовых), воинских захоронений, предоставленных до вступления в силу правового акта органа местного самоуправления о закрытии данного кладбища;</w:t>
      </w:r>
    </w:p>
    <w:p w:rsidR="00120F86" w:rsidRPr="00E314C8" w:rsidRDefault="00120F86" w:rsidP="0060436E">
      <w:pPr>
        <w:pStyle w:val="ConsPlusNormal"/>
        <w:ind w:firstLine="709"/>
        <w:jc w:val="both"/>
        <w:outlineLvl w:val="2"/>
        <w:rPr>
          <w:rFonts w:ascii="Times New Roman" w:hAnsi="Times New Roman" w:cs="Times New Roman"/>
          <w:sz w:val="24"/>
          <w:szCs w:val="24"/>
        </w:rPr>
      </w:pPr>
      <w:r w:rsidRPr="00E314C8">
        <w:rPr>
          <w:rFonts w:ascii="Times New Roman" w:hAnsi="Times New Roman" w:cs="Times New Roman"/>
          <w:sz w:val="24"/>
          <w:szCs w:val="24"/>
        </w:rPr>
        <w:t>ж) отсутствие свободного участка земли для погребения на указанном заявителем кладбище в указанном месте;</w:t>
      </w:r>
    </w:p>
    <w:p w:rsidR="00120F86" w:rsidRPr="00E314C8" w:rsidRDefault="00120F86" w:rsidP="0060436E">
      <w:pPr>
        <w:pStyle w:val="ConsPlusNormal"/>
        <w:ind w:firstLine="709"/>
        <w:jc w:val="both"/>
        <w:outlineLvl w:val="2"/>
        <w:rPr>
          <w:rFonts w:ascii="Times New Roman" w:hAnsi="Times New Roman" w:cs="Times New Roman"/>
          <w:sz w:val="24"/>
          <w:szCs w:val="24"/>
        </w:rPr>
      </w:pPr>
      <w:r w:rsidRPr="00E314C8">
        <w:rPr>
          <w:rFonts w:ascii="Times New Roman" w:hAnsi="Times New Roman" w:cs="Times New Roman"/>
          <w:sz w:val="24"/>
          <w:szCs w:val="24"/>
        </w:rPr>
        <w:t xml:space="preserve">з) невозможность погребения в указанном заявителем месте по причине несоответствия размера земельного участка требованиям Положения об организации ритуальных услуг и содержании мест захоронения на территории </w:t>
      </w:r>
      <w:r w:rsidRPr="00E314C8">
        <w:rPr>
          <w:rFonts w:ascii="Times New Roman" w:hAnsi="Times New Roman"/>
          <w:color w:val="000000"/>
          <w:sz w:val="24"/>
          <w:szCs w:val="24"/>
          <w:lang w:eastAsia="ar-SA"/>
        </w:rPr>
        <w:t>(</w:t>
      </w:r>
      <w:r w:rsidRPr="00E314C8">
        <w:rPr>
          <w:rFonts w:ascii="Times New Roman" w:hAnsi="Times New Roman" w:cs="Times New Roman"/>
          <w:i/>
          <w:color w:val="000000"/>
          <w:sz w:val="24"/>
          <w:szCs w:val="24"/>
          <w:lang w:eastAsia="ar-SA"/>
        </w:rPr>
        <w:t>указывается</w:t>
      </w:r>
      <w:r w:rsidRPr="00E314C8">
        <w:rPr>
          <w:rFonts w:ascii="Times New Roman" w:hAnsi="Times New Roman" w:cs="Times New Roman"/>
          <w:color w:val="000000"/>
          <w:sz w:val="24"/>
          <w:szCs w:val="24"/>
          <w:lang w:eastAsia="ar-SA"/>
        </w:rPr>
        <w:t xml:space="preserve"> </w:t>
      </w:r>
      <w:r w:rsidRPr="00E314C8">
        <w:rPr>
          <w:rFonts w:ascii="Times New Roman" w:hAnsi="Times New Roman" w:cs="Times New Roman"/>
          <w:i/>
          <w:sz w:val="24"/>
          <w:szCs w:val="24"/>
        </w:rPr>
        <w:t>наименование муниципального образования Иркутской области</w:t>
      </w:r>
      <w:r w:rsidRPr="00E314C8">
        <w:rPr>
          <w:rFonts w:ascii="Times New Roman" w:hAnsi="Times New Roman"/>
          <w:i/>
          <w:sz w:val="24"/>
          <w:szCs w:val="24"/>
        </w:rPr>
        <w:t xml:space="preserve">) </w:t>
      </w:r>
      <w:r w:rsidRPr="00E314C8">
        <w:rPr>
          <w:rFonts w:ascii="Times New Roman" w:hAnsi="Times New Roman" w:cs="Times New Roman"/>
          <w:sz w:val="24"/>
          <w:szCs w:val="24"/>
        </w:rPr>
        <w:t xml:space="preserve">и </w:t>
      </w:r>
      <w:hyperlink r:id="rId11" w:history="1">
        <w:r w:rsidRPr="00E314C8">
          <w:rPr>
            <w:rFonts w:ascii="Times New Roman" w:hAnsi="Times New Roman" w:cs="Times New Roman"/>
            <w:color w:val="0000FF"/>
            <w:sz w:val="24"/>
            <w:szCs w:val="24"/>
          </w:rPr>
          <w:t>СанПиН 2.1.2882-11</w:t>
        </w:r>
      </w:hyperlink>
      <w:r w:rsidRPr="00E314C8">
        <w:rPr>
          <w:sz w:val="24"/>
          <w:szCs w:val="24"/>
        </w:rPr>
        <w:t xml:space="preserve"> </w:t>
      </w:r>
      <w:r w:rsidRPr="00E314C8">
        <w:rPr>
          <w:rFonts w:ascii="Times New Roman" w:hAnsi="Times New Roman" w:cs="Times New Roman"/>
          <w:sz w:val="24"/>
          <w:szCs w:val="24"/>
        </w:rPr>
        <w:t>«Гигиенические требования к размещению, устройству и содержанию кладбищ, зданий и сооружений похоронного назначения».</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39. Неполучение (несвоевременное получение) документов, запрошенных в соответствии с пунктом 34 настоящего административного регламента, не может являться основанием для отказа в предоставлении муниципальной услуги.</w:t>
      </w:r>
    </w:p>
    <w:p w:rsidR="00120F86" w:rsidRPr="00E314C8" w:rsidRDefault="00120F86" w:rsidP="0060436E">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40. Отказ в предоставлении муниципальной услуги может быть обжалован гражданином в порядке, установленном законодательством.</w:t>
      </w:r>
    </w:p>
    <w:p w:rsidR="00120F86" w:rsidRPr="00E314C8" w:rsidRDefault="00120F86" w:rsidP="00CE1521">
      <w:pPr>
        <w:autoSpaceDE w:val="0"/>
        <w:autoSpaceDN w:val="0"/>
        <w:adjustRightInd w:val="0"/>
        <w:ind w:firstLine="709"/>
        <w:rPr>
          <w:rFonts w:ascii="Times New Roman" w:hAnsi="Times New Roman"/>
          <w:sz w:val="24"/>
          <w:szCs w:val="24"/>
        </w:rPr>
      </w:pPr>
    </w:p>
    <w:p w:rsidR="00120F86" w:rsidRPr="00E314C8" w:rsidRDefault="00120F86"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E314C8">
        <w:rPr>
          <w:rFonts w:ascii="Times New Roman" w:hAnsi="Times New Roman"/>
          <w:sz w:val="24"/>
          <w:szCs w:val="24"/>
        </w:rPr>
        <w:t>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20F86" w:rsidRPr="00E314C8" w:rsidRDefault="00120F86" w:rsidP="003278DA">
      <w:pPr>
        <w:widowControl w:val="0"/>
        <w:autoSpaceDE w:val="0"/>
        <w:autoSpaceDN w:val="0"/>
        <w:adjustRightInd w:val="0"/>
        <w:rPr>
          <w:rFonts w:ascii="Times New Roman" w:hAnsi="Times New Roman"/>
          <w:sz w:val="24"/>
          <w:szCs w:val="24"/>
        </w:rPr>
      </w:pPr>
    </w:p>
    <w:p w:rsidR="00120F86" w:rsidRPr="00E314C8" w:rsidRDefault="00120F86" w:rsidP="003706EB">
      <w:pPr>
        <w:rPr>
          <w:rFonts w:ascii="Calibri" w:hAnsi="Calibri"/>
          <w:color w:val="000000"/>
          <w:sz w:val="24"/>
          <w:szCs w:val="24"/>
        </w:rPr>
      </w:pPr>
      <w:r w:rsidRPr="00E314C8">
        <w:rPr>
          <w:rFonts w:ascii="Times New Roman" w:hAnsi="Times New Roman"/>
          <w:color w:val="000000"/>
          <w:sz w:val="24"/>
          <w:szCs w:val="24"/>
        </w:rPr>
        <w:t xml:space="preserve">41. Для получения муниципальной услуги заявителю необходимо получить </w:t>
      </w:r>
      <w:r w:rsidRPr="00E314C8">
        <w:rPr>
          <w:color w:val="000000"/>
          <w:sz w:val="24"/>
          <w:szCs w:val="24"/>
          <w:lang w:eastAsia="ar-SA"/>
        </w:rPr>
        <w:t>платежный документ, подтверждающий факт уплаты платежа за подготовку (рытье) могилы</w:t>
      </w:r>
      <w:r w:rsidRPr="00E314C8">
        <w:rPr>
          <w:rFonts w:ascii="Calibri" w:hAnsi="Calibri"/>
          <w:color w:val="000000"/>
          <w:sz w:val="24"/>
          <w:szCs w:val="24"/>
          <w:lang w:eastAsia="ar-SA"/>
        </w:rPr>
        <w:t xml:space="preserve"> </w:t>
      </w:r>
      <w:r w:rsidRPr="00E314C8">
        <w:rPr>
          <w:iCs/>
          <w:color w:val="000000"/>
          <w:sz w:val="24"/>
          <w:szCs w:val="24"/>
        </w:rPr>
        <w:t>и</w:t>
      </w:r>
      <w:r w:rsidRPr="00E314C8">
        <w:rPr>
          <w:rFonts w:ascii="Calibri" w:hAnsi="Calibri"/>
          <w:iCs/>
          <w:color w:val="000000"/>
          <w:sz w:val="24"/>
          <w:szCs w:val="24"/>
        </w:rPr>
        <w:t xml:space="preserve"> </w:t>
      </w:r>
      <w:r w:rsidRPr="00E314C8">
        <w:rPr>
          <w:color w:val="000000"/>
          <w:sz w:val="24"/>
          <w:szCs w:val="24"/>
        </w:rPr>
        <w:t>платежный документ, подтверждающий факт уплаты платежа за подготовку (рытье) могилы</w:t>
      </w:r>
      <w:r w:rsidRPr="00E314C8">
        <w:rPr>
          <w:rFonts w:ascii="Calibri" w:hAnsi="Calibri"/>
          <w:color w:val="000000"/>
          <w:sz w:val="24"/>
          <w:szCs w:val="24"/>
        </w:rPr>
        <w:t>.</w:t>
      </w:r>
    </w:p>
    <w:p w:rsidR="00120F86" w:rsidRPr="00E314C8" w:rsidRDefault="00120F86" w:rsidP="003706EB">
      <w:pPr>
        <w:autoSpaceDE w:val="0"/>
        <w:autoSpaceDN w:val="0"/>
        <w:adjustRightInd w:val="0"/>
        <w:rPr>
          <w:rFonts w:ascii="Times New Roman" w:hAnsi="Times New Roman"/>
          <w:sz w:val="24"/>
          <w:szCs w:val="24"/>
          <w:lang w:eastAsia="en-US"/>
        </w:rPr>
      </w:pPr>
      <w:r w:rsidRPr="00E314C8">
        <w:rPr>
          <w:rFonts w:ascii="Times New Roman" w:hAnsi="Times New Roman"/>
          <w:sz w:val="24"/>
          <w:szCs w:val="24"/>
          <w:lang w:eastAsia="en-US"/>
        </w:rPr>
        <w:t xml:space="preserve">42. Для получения указанных платежных документов граждане обращаются в </w:t>
      </w:r>
      <w:r w:rsidRPr="00E314C8">
        <w:rPr>
          <w:rFonts w:ascii="Times New Roman" w:hAnsi="Times New Roman"/>
          <w:i/>
          <w:sz w:val="24"/>
          <w:szCs w:val="24"/>
          <w:lang w:eastAsia="en-US"/>
        </w:rPr>
        <w:t>ритуальные службы</w:t>
      </w:r>
      <w:r w:rsidRPr="00E314C8">
        <w:rPr>
          <w:color w:val="000000"/>
          <w:sz w:val="24"/>
          <w:szCs w:val="24"/>
        </w:rPr>
        <w:t>.</w:t>
      </w:r>
    </w:p>
    <w:p w:rsidR="00120F86" w:rsidRPr="00E314C8" w:rsidRDefault="00120F86" w:rsidP="001A61C8">
      <w:pPr>
        <w:rPr>
          <w:rFonts w:ascii="Calibri" w:hAnsi="Calibri"/>
          <w:color w:val="000000"/>
          <w:sz w:val="24"/>
          <w:szCs w:val="24"/>
          <w:lang w:eastAsia="ar-SA"/>
        </w:rPr>
      </w:pPr>
    </w:p>
    <w:p w:rsidR="00120F86" w:rsidRPr="00E314C8" w:rsidRDefault="00120F86" w:rsidP="00374FBA">
      <w:pPr>
        <w:widowControl w:val="0"/>
        <w:autoSpaceDE w:val="0"/>
        <w:autoSpaceDN w:val="0"/>
        <w:adjustRightInd w:val="0"/>
        <w:jc w:val="center"/>
        <w:outlineLvl w:val="2"/>
        <w:rPr>
          <w:rFonts w:ascii="Times New Roman" w:hAnsi="Times New Roman"/>
          <w:sz w:val="24"/>
          <w:szCs w:val="24"/>
        </w:rPr>
      </w:pPr>
      <w:bookmarkStart w:id="19" w:name="Par270"/>
      <w:bookmarkEnd w:id="19"/>
      <w:r w:rsidRPr="00E314C8">
        <w:rPr>
          <w:rFonts w:ascii="Times New Roman" w:hAnsi="Times New Roman"/>
          <w:sz w:val="24"/>
          <w:szCs w:val="24"/>
        </w:rPr>
        <w:t>Глава 14. ПОРЯДОК, РАЗМЕР И ОСНОВАНИЯ ВЗИМАНИЯ ГОСУДАРСТВЕННОЙ ПОШЛИНЫ ИЛИ ИНОЙ ПЛАТЫ, ВЗИМАЕМОЙ ЗА ПРЕДОСТАВЛЕНИЕ МУНИЦИПАЛЬНОЙ УСЛУГИ, В ТОМ ЧИСЛЕ В ЭЛЕКТРОННОЙ ФОРМЕ</w:t>
      </w:r>
    </w:p>
    <w:p w:rsidR="00120F86" w:rsidRPr="00E314C8" w:rsidRDefault="00120F86" w:rsidP="00374FBA">
      <w:pPr>
        <w:widowControl w:val="0"/>
        <w:autoSpaceDE w:val="0"/>
        <w:autoSpaceDN w:val="0"/>
        <w:adjustRightInd w:val="0"/>
        <w:rPr>
          <w:rFonts w:ascii="Times New Roman" w:hAnsi="Times New Roman"/>
          <w:sz w:val="24"/>
          <w:szCs w:val="24"/>
        </w:rPr>
      </w:pPr>
    </w:p>
    <w:p w:rsidR="00120F86" w:rsidRPr="00E314C8" w:rsidRDefault="00120F86" w:rsidP="00374FB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43.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120F86" w:rsidRPr="00E314C8" w:rsidRDefault="00120F86" w:rsidP="00374FB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44.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120F86" w:rsidRPr="00E314C8" w:rsidRDefault="00120F86" w:rsidP="00374FBA">
      <w:pPr>
        <w:widowControl w:val="0"/>
        <w:autoSpaceDE w:val="0"/>
        <w:autoSpaceDN w:val="0"/>
        <w:adjustRightInd w:val="0"/>
        <w:rPr>
          <w:rFonts w:ascii="Times New Roman" w:hAnsi="Times New Roman"/>
          <w:sz w:val="24"/>
          <w:szCs w:val="24"/>
        </w:rPr>
      </w:pPr>
    </w:p>
    <w:p w:rsidR="00120F86" w:rsidRPr="00E314C8" w:rsidRDefault="00120F86" w:rsidP="005D45ED">
      <w:pPr>
        <w:ind w:firstLine="0"/>
        <w:jc w:val="center"/>
        <w:rPr>
          <w:sz w:val="24"/>
          <w:szCs w:val="24"/>
        </w:rPr>
      </w:pPr>
      <w:bookmarkStart w:id="20" w:name="Par277"/>
      <w:bookmarkEnd w:id="20"/>
      <w:r w:rsidRPr="00E314C8">
        <w:rPr>
          <w:sz w:val="24"/>
          <w:szCs w:val="24"/>
        </w:rPr>
        <w:t>Глава 15. ПОРЯДОК, РАЗМЕР И ОСНОВАНИЯ ВЗИМАНИЯ ПЛАТЫ ЗА</w:t>
      </w:r>
      <w:r w:rsidRPr="00E314C8">
        <w:rPr>
          <w:rFonts w:ascii="Calibri" w:hAnsi="Calibri"/>
          <w:sz w:val="24"/>
          <w:szCs w:val="24"/>
        </w:rPr>
        <w:t xml:space="preserve"> </w:t>
      </w:r>
      <w:r w:rsidRPr="00E314C8">
        <w:rPr>
          <w:sz w:val="24"/>
          <w:szCs w:val="24"/>
        </w:rPr>
        <w:t>ПРЕДОСТАВЛЕНИЕ УСЛУГ, КОТОРЫЕ ЯВЛЯЮТСЯ НЕОБХОДИМЫМИ И</w:t>
      </w:r>
      <w:r w:rsidRPr="00E314C8">
        <w:rPr>
          <w:rFonts w:ascii="Calibri" w:hAnsi="Calibri"/>
          <w:sz w:val="24"/>
          <w:szCs w:val="24"/>
        </w:rPr>
        <w:t xml:space="preserve"> </w:t>
      </w:r>
      <w:r w:rsidRPr="00E314C8">
        <w:rPr>
          <w:sz w:val="24"/>
          <w:szCs w:val="24"/>
        </w:rPr>
        <w:t>ОБЯЗАТЕЛЬНЫМИ ДЛЯ ПРЕДОСТАВЛЕНИЯ МУНИЦИПАЛЬНОЙ УСЛУГИ,</w:t>
      </w:r>
      <w:r w:rsidRPr="00E314C8">
        <w:rPr>
          <w:rFonts w:ascii="Calibri" w:hAnsi="Calibri"/>
          <w:sz w:val="24"/>
          <w:szCs w:val="24"/>
        </w:rPr>
        <w:t xml:space="preserve"> </w:t>
      </w:r>
      <w:r w:rsidRPr="00E314C8">
        <w:rPr>
          <w:sz w:val="24"/>
          <w:szCs w:val="24"/>
        </w:rPr>
        <w:t>ВКЛЮЧАЯ ИНФОРМАЦИЮ О МЕТОДИКЕ РАСЧЕТА РАЗМЕРА ТАКОЙ ПЛАТЫ</w:t>
      </w:r>
    </w:p>
    <w:p w:rsidR="00120F86" w:rsidRPr="00E314C8" w:rsidRDefault="00120F86" w:rsidP="001A61C8">
      <w:pPr>
        <w:ind w:firstLine="0"/>
        <w:rPr>
          <w:rFonts w:ascii="Times New Roman" w:hAnsi="Times New Roman"/>
          <w:sz w:val="24"/>
          <w:szCs w:val="24"/>
        </w:rPr>
      </w:pPr>
    </w:p>
    <w:p w:rsidR="00120F86" w:rsidRPr="00E314C8" w:rsidRDefault="00120F86" w:rsidP="001A61C8">
      <w:pPr>
        <w:rPr>
          <w:sz w:val="24"/>
          <w:szCs w:val="24"/>
        </w:rPr>
      </w:pPr>
      <w:r w:rsidRPr="00E314C8">
        <w:rPr>
          <w:rFonts w:ascii="Times New Roman" w:hAnsi="Times New Roman"/>
          <w:sz w:val="24"/>
          <w:szCs w:val="24"/>
        </w:rPr>
        <w:t xml:space="preserve">45. Плата за получение документов в результате оказания услуг, которые являются </w:t>
      </w:r>
      <w:r w:rsidRPr="00E314C8">
        <w:rPr>
          <w:sz w:val="24"/>
          <w:szCs w:val="24"/>
        </w:rPr>
        <w:t>необходимыми и обязательными для предоставления муниципальной услуги, оплачивается в соответствии с законодательством.</w:t>
      </w:r>
    </w:p>
    <w:p w:rsidR="00120F86" w:rsidRPr="00E314C8" w:rsidRDefault="00120F86" w:rsidP="001A61C8">
      <w:pPr>
        <w:rPr>
          <w:rFonts w:ascii="Times New Roman" w:hAnsi="Times New Roman"/>
          <w:sz w:val="24"/>
          <w:szCs w:val="24"/>
        </w:rPr>
      </w:pPr>
      <w:r w:rsidRPr="00E314C8">
        <w:rPr>
          <w:rFonts w:ascii="Times New Roman" w:hAnsi="Times New Roman"/>
          <w:sz w:val="24"/>
          <w:szCs w:val="24"/>
        </w:rPr>
        <w:lastRenderedPageBreak/>
        <w:t>46. Размер платы за получение документов в результате оказания услуг, которые</w:t>
      </w:r>
      <w:r w:rsidRPr="00E314C8">
        <w:rPr>
          <w:sz w:val="24"/>
          <w:szCs w:val="24"/>
        </w:rPr>
        <w:t xml:space="preserve"> являются необходимыми и обязательными для предоставления </w:t>
      </w:r>
      <w:r w:rsidRPr="00E314C8">
        <w:rPr>
          <w:rFonts w:ascii="Times New Roman" w:hAnsi="Times New Roman"/>
          <w:sz w:val="24"/>
          <w:szCs w:val="24"/>
        </w:rPr>
        <w:t>муниципальной услуги, устанавливается в соответствии с законодательством.</w:t>
      </w:r>
    </w:p>
    <w:p w:rsidR="00120F86" w:rsidRPr="00E314C8" w:rsidRDefault="00120F86" w:rsidP="005D45ED">
      <w:pPr>
        <w:rPr>
          <w:rFonts w:ascii="Times New Roman" w:hAnsi="Times New Roman"/>
          <w:sz w:val="24"/>
          <w:szCs w:val="24"/>
        </w:rPr>
      </w:pPr>
    </w:p>
    <w:p w:rsidR="00120F86" w:rsidRPr="00E314C8" w:rsidRDefault="00120F86" w:rsidP="005D45ED">
      <w:pPr>
        <w:ind w:firstLine="0"/>
        <w:jc w:val="center"/>
        <w:rPr>
          <w:rFonts w:ascii="Times New Roman" w:hAnsi="Times New Roman"/>
          <w:sz w:val="24"/>
          <w:szCs w:val="24"/>
        </w:rPr>
      </w:pPr>
      <w:bookmarkStart w:id="21" w:name="Par285"/>
      <w:bookmarkEnd w:id="21"/>
      <w:r w:rsidRPr="00E314C8">
        <w:rPr>
          <w:rFonts w:ascii="Times New Roman" w:hAnsi="Times New Roman"/>
          <w:sz w:val="24"/>
          <w:szCs w:val="24"/>
        </w:rPr>
        <w:t>Глава 16.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w:t>
      </w:r>
    </w:p>
    <w:p w:rsidR="00120F86" w:rsidRPr="00E314C8" w:rsidRDefault="00120F86" w:rsidP="00EF35C2">
      <w:pPr>
        <w:rPr>
          <w:rFonts w:ascii="Times New Roman" w:hAnsi="Times New Roman"/>
          <w:sz w:val="24"/>
          <w:szCs w:val="24"/>
        </w:rPr>
      </w:pPr>
    </w:p>
    <w:p w:rsidR="00120F86" w:rsidRPr="00E314C8" w:rsidRDefault="00120F86" w:rsidP="00EF35C2">
      <w:pPr>
        <w:rPr>
          <w:rFonts w:ascii="Times New Roman" w:hAnsi="Times New Roman"/>
          <w:sz w:val="24"/>
          <w:szCs w:val="24"/>
        </w:rPr>
      </w:pPr>
      <w:bookmarkStart w:id="22" w:name="Par289"/>
      <w:bookmarkEnd w:id="22"/>
      <w:r w:rsidRPr="00E314C8">
        <w:rPr>
          <w:rFonts w:ascii="Times New Roman" w:hAnsi="Times New Roman"/>
          <w:sz w:val="24"/>
          <w:szCs w:val="24"/>
        </w:rPr>
        <w:t>47. Максимальное время ожидания в очереди при подаче заявления и документов не превышает 15 минут.</w:t>
      </w:r>
    </w:p>
    <w:p w:rsidR="00120F86" w:rsidRPr="00E314C8" w:rsidRDefault="00120F86" w:rsidP="00EF35C2">
      <w:pPr>
        <w:rPr>
          <w:rFonts w:ascii="Times New Roman" w:hAnsi="Times New Roman"/>
          <w:sz w:val="24"/>
          <w:szCs w:val="24"/>
        </w:rPr>
      </w:pPr>
      <w:r w:rsidRPr="00E314C8">
        <w:rPr>
          <w:rFonts w:ascii="Times New Roman" w:hAnsi="Times New Roman"/>
          <w:sz w:val="24"/>
          <w:szCs w:val="24"/>
        </w:rPr>
        <w:t>48. Максимальное время ожидания в очереди при получении результата муниципальной услуги не превышает 15 минут.</w:t>
      </w:r>
    </w:p>
    <w:p w:rsidR="00120F86" w:rsidRPr="00E314C8" w:rsidRDefault="00120F86" w:rsidP="00EF35C2">
      <w:pPr>
        <w:rPr>
          <w:rFonts w:ascii="Times New Roman" w:hAnsi="Times New Roman"/>
          <w:sz w:val="24"/>
          <w:szCs w:val="24"/>
        </w:rPr>
      </w:pPr>
    </w:p>
    <w:p w:rsidR="00120F86" w:rsidRPr="00E314C8" w:rsidRDefault="00120F86" w:rsidP="009251CB">
      <w:pPr>
        <w:ind w:firstLine="0"/>
        <w:jc w:val="center"/>
        <w:rPr>
          <w:rFonts w:ascii="Times New Roman" w:hAnsi="Times New Roman"/>
          <w:sz w:val="24"/>
          <w:szCs w:val="24"/>
        </w:rPr>
      </w:pPr>
      <w:bookmarkStart w:id="23" w:name="Par293"/>
      <w:bookmarkEnd w:id="23"/>
      <w:r w:rsidRPr="00E314C8">
        <w:rPr>
          <w:rFonts w:ascii="Times New Roman" w:hAnsi="Times New Roman"/>
          <w:sz w:val="24"/>
          <w:szCs w:val="24"/>
        </w:rPr>
        <w:t>Глава 17. СРОК И ПОРЯДОК РЕГИСТРАЦИИ ЗАЯВЛЕНИЯ</w:t>
      </w:r>
    </w:p>
    <w:p w:rsidR="00120F86" w:rsidRPr="00E314C8" w:rsidRDefault="00120F86" w:rsidP="009251CB">
      <w:pPr>
        <w:ind w:firstLine="0"/>
        <w:jc w:val="center"/>
        <w:rPr>
          <w:rFonts w:ascii="Times New Roman" w:hAnsi="Times New Roman"/>
          <w:sz w:val="24"/>
          <w:szCs w:val="24"/>
        </w:rPr>
      </w:pPr>
      <w:r w:rsidRPr="00E314C8">
        <w:rPr>
          <w:rFonts w:ascii="Times New Roman" w:hAnsi="Times New Roman"/>
          <w:sz w:val="24"/>
          <w:szCs w:val="24"/>
        </w:rPr>
        <w:t>ЗАЯВИТЕЛЯ О ПРЕДОСТАВЛЕНИИ МУНИЦИПАЛЬНОЙ УСЛУГИ, В ТОМ ЧИСЛЕ В ЭЛЕКТРОННОЙ ФОРМЕ</w:t>
      </w:r>
    </w:p>
    <w:p w:rsidR="00120F86" w:rsidRPr="00E314C8" w:rsidRDefault="00120F86" w:rsidP="009251CB">
      <w:pPr>
        <w:ind w:firstLine="0"/>
        <w:jc w:val="center"/>
        <w:rPr>
          <w:rFonts w:ascii="Times New Roman" w:hAnsi="Times New Roman"/>
          <w:sz w:val="24"/>
          <w:szCs w:val="24"/>
        </w:rPr>
      </w:pPr>
    </w:p>
    <w:p w:rsidR="00120F86" w:rsidRPr="00E314C8" w:rsidRDefault="00120F86" w:rsidP="009251CB">
      <w:pPr>
        <w:rPr>
          <w:rFonts w:ascii="Times New Roman" w:hAnsi="Times New Roman"/>
          <w:sz w:val="24"/>
          <w:szCs w:val="24"/>
        </w:rPr>
      </w:pPr>
      <w:r w:rsidRPr="00E314C8">
        <w:rPr>
          <w:rFonts w:ascii="Times New Roman" w:hAnsi="Times New Roman"/>
          <w:sz w:val="24"/>
          <w:szCs w:val="24"/>
        </w:rPr>
        <w:t>49.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120F86" w:rsidRPr="00E314C8" w:rsidRDefault="00120F86" w:rsidP="009251CB">
      <w:pPr>
        <w:rPr>
          <w:rFonts w:ascii="Times New Roman" w:hAnsi="Times New Roman"/>
          <w:sz w:val="24"/>
          <w:szCs w:val="24"/>
        </w:rPr>
      </w:pPr>
      <w:r w:rsidRPr="00E314C8">
        <w:rPr>
          <w:rFonts w:ascii="Times New Roman" w:hAnsi="Times New Roman"/>
          <w:sz w:val="24"/>
          <w:szCs w:val="24"/>
        </w:rPr>
        <w:t>50. Максимальное время регистрации заявления о предоставлении муниципальной услуги составляет 10 минут.</w:t>
      </w:r>
    </w:p>
    <w:p w:rsidR="00120F86" w:rsidRPr="00E314C8" w:rsidRDefault="00120F86" w:rsidP="009251CB">
      <w:pPr>
        <w:rPr>
          <w:rFonts w:ascii="Times New Roman" w:hAnsi="Times New Roman"/>
          <w:sz w:val="24"/>
          <w:szCs w:val="24"/>
        </w:rPr>
      </w:pPr>
    </w:p>
    <w:p w:rsidR="00120F86" w:rsidRPr="00E314C8" w:rsidRDefault="00120F86" w:rsidP="00F534A9">
      <w:pPr>
        <w:widowControl w:val="0"/>
        <w:autoSpaceDE w:val="0"/>
        <w:autoSpaceDN w:val="0"/>
        <w:adjustRightInd w:val="0"/>
        <w:jc w:val="center"/>
        <w:outlineLvl w:val="2"/>
        <w:rPr>
          <w:rFonts w:ascii="Times New Roman" w:hAnsi="Times New Roman"/>
          <w:sz w:val="24"/>
          <w:szCs w:val="24"/>
        </w:rPr>
      </w:pPr>
      <w:bookmarkStart w:id="24" w:name="Par300"/>
      <w:bookmarkEnd w:id="24"/>
      <w:r w:rsidRPr="00E314C8">
        <w:rPr>
          <w:rFonts w:ascii="Times New Roman" w:hAnsi="Times New Roman"/>
          <w:sz w:val="24"/>
          <w:szCs w:val="24"/>
        </w:rPr>
        <w:t>Глава 18. ТРЕБОВАНИЯ К ПОМЕЩЕНИЯМ,</w:t>
      </w:r>
    </w:p>
    <w:p w:rsidR="00120F86" w:rsidRPr="00E314C8" w:rsidRDefault="00120F86" w:rsidP="00F534A9">
      <w:pPr>
        <w:widowControl w:val="0"/>
        <w:autoSpaceDE w:val="0"/>
        <w:autoSpaceDN w:val="0"/>
        <w:adjustRightInd w:val="0"/>
        <w:jc w:val="center"/>
        <w:rPr>
          <w:rFonts w:ascii="Times New Roman" w:hAnsi="Times New Roman"/>
          <w:sz w:val="24"/>
          <w:szCs w:val="24"/>
        </w:rPr>
      </w:pPr>
      <w:r w:rsidRPr="00E314C8">
        <w:rPr>
          <w:rFonts w:ascii="Times New Roman" w:hAnsi="Times New Roman"/>
          <w:sz w:val="24"/>
          <w:szCs w:val="24"/>
        </w:rPr>
        <w:t>В КОТОРЫХ ПРЕДОСТАВЛЯЕТСЯ МУНИЦИПАЛЬНАЯ УСЛУГА</w:t>
      </w:r>
    </w:p>
    <w:p w:rsidR="00120F86" w:rsidRPr="00E314C8" w:rsidRDefault="00120F86" w:rsidP="00F534A9">
      <w:pPr>
        <w:widowControl w:val="0"/>
        <w:autoSpaceDE w:val="0"/>
        <w:autoSpaceDN w:val="0"/>
        <w:adjustRightInd w:val="0"/>
        <w:ind w:firstLine="709"/>
        <w:rPr>
          <w:rFonts w:ascii="Times New Roman" w:hAnsi="Times New Roman"/>
          <w:sz w:val="24"/>
          <w:szCs w:val="24"/>
        </w:rPr>
      </w:pP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51.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52.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120F86" w:rsidRPr="00E314C8" w:rsidRDefault="00120F86" w:rsidP="00F534A9">
      <w:pPr>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53. Информационные таблички (вывески) размещаются рядом с входом, либо на двери входа так, чтобы они были хорошо видны заявителям.</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54. Прием заявлений и документов, необходимых для предоставления муниципальной услуги, осуществляется в кабинетах уполномоченного органа.</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55.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56.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57.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58. Места ожидания в очереди на прием, подачу документов, необходимых для </w:t>
      </w:r>
      <w:r w:rsidRPr="00E314C8">
        <w:rPr>
          <w:rFonts w:ascii="Times New Roman" w:hAnsi="Times New Roman"/>
          <w:sz w:val="24"/>
          <w:szCs w:val="24"/>
        </w:rPr>
        <w:lastRenderedPageBreak/>
        <w:t>предоставления муниципальной услуги, оборудуются стульями, кресельными секциями, скамьями.</w:t>
      </w:r>
    </w:p>
    <w:p w:rsidR="00120F86" w:rsidRPr="00E314C8" w:rsidRDefault="00120F86" w:rsidP="00F534A9">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59.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120F86" w:rsidRPr="00E314C8" w:rsidRDefault="00120F86" w:rsidP="00F534A9">
      <w:pPr>
        <w:widowControl w:val="0"/>
        <w:autoSpaceDE w:val="0"/>
        <w:autoSpaceDN w:val="0"/>
        <w:adjustRightInd w:val="0"/>
        <w:ind w:firstLine="709"/>
        <w:rPr>
          <w:rFonts w:ascii="Times New Roman" w:hAnsi="Times New Roman"/>
          <w:sz w:val="24"/>
          <w:szCs w:val="24"/>
        </w:rPr>
      </w:pPr>
    </w:p>
    <w:p w:rsidR="00120F86" w:rsidRPr="00E314C8" w:rsidRDefault="00120F86" w:rsidP="00033E0A">
      <w:pPr>
        <w:widowControl w:val="0"/>
        <w:autoSpaceDE w:val="0"/>
        <w:autoSpaceDN w:val="0"/>
        <w:adjustRightInd w:val="0"/>
        <w:jc w:val="center"/>
        <w:outlineLvl w:val="2"/>
        <w:rPr>
          <w:rFonts w:ascii="Times New Roman" w:hAnsi="Times New Roman"/>
          <w:sz w:val="24"/>
          <w:szCs w:val="24"/>
        </w:rPr>
      </w:pPr>
      <w:bookmarkStart w:id="25" w:name="Par313"/>
      <w:bookmarkEnd w:id="25"/>
      <w:r w:rsidRPr="00E314C8">
        <w:rPr>
          <w:rFonts w:ascii="Times New Roman" w:hAnsi="Times New Roman"/>
          <w:sz w:val="24"/>
          <w:szCs w:val="24"/>
        </w:rPr>
        <w:t>Глава 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20F86" w:rsidRPr="00E314C8" w:rsidRDefault="00120F86" w:rsidP="00033E0A">
      <w:pPr>
        <w:widowControl w:val="0"/>
        <w:autoSpaceDE w:val="0"/>
        <w:autoSpaceDN w:val="0"/>
        <w:adjustRightInd w:val="0"/>
        <w:rPr>
          <w:rFonts w:ascii="Times New Roman" w:hAnsi="Times New Roman"/>
          <w:sz w:val="24"/>
          <w:szCs w:val="24"/>
        </w:rPr>
      </w:pP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60. Основными показателями доступности и качества муниципальной услуги являются:</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среднее время ожидания в очереди при подаче документов;</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количество взаимодействий заявителя с должностными лицами уполномоченного органа.</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61.  Основными требованиями к качеству рассмотрения обращений заявителей являются:</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достоверность предоставляемой заявителям информации о ходе рассмотрения обращения;</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полнота информирования заявителей о ходе рассмотрения обращения;</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наглядность форм предоставляемой информации об административных процедурах;</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120F86" w:rsidRPr="00E314C8" w:rsidRDefault="00120F86" w:rsidP="00033E0A">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оперативность вынесения решения в отношении рассматриваемого обращения.</w:t>
      </w:r>
    </w:p>
    <w:p w:rsidR="00120F86" w:rsidRPr="00E314C8" w:rsidRDefault="00120F86" w:rsidP="00A4284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62.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120F86" w:rsidRPr="00E314C8" w:rsidRDefault="00120F86" w:rsidP="00A4284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63. Взаимодействие заявителя с должностными лицами уполномоченного органа осуществляется при личном обращении заявителя:</w:t>
      </w:r>
    </w:p>
    <w:p w:rsidR="00120F86" w:rsidRPr="00E314C8" w:rsidRDefault="00120F86" w:rsidP="00A4284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для подачи документов, необходимых для предоставления муниципальной услуги;</w:t>
      </w:r>
    </w:p>
    <w:p w:rsidR="00120F86" w:rsidRPr="00E314C8" w:rsidRDefault="00120F86" w:rsidP="00A4284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за получением результата предоставления муниципальной услуги.</w:t>
      </w:r>
    </w:p>
    <w:p w:rsidR="00120F86" w:rsidRPr="00E314C8" w:rsidRDefault="00120F86" w:rsidP="00443473">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64.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120F86" w:rsidRPr="00E314C8" w:rsidRDefault="00120F86" w:rsidP="00EE417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65.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120F86" w:rsidRPr="00E314C8" w:rsidRDefault="00120F86" w:rsidP="00EE417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66. Заявителю обеспечивается возможность получения муниципальной услуги посредством использования электронной почты, Портала, МФЦ.</w:t>
      </w:r>
    </w:p>
    <w:p w:rsidR="00120F86" w:rsidRPr="00E314C8" w:rsidRDefault="00120F86" w:rsidP="00EE417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lastRenderedPageBreak/>
        <w:t>Заявителю посредством Портала, МФЦ, обеспечивается возможность получения сведений о ходе предоставления муниципальной услуги.</w:t>
      </w:r>
    </w:p>
    <w:p w:rsidR="00120F86" w:rsidRPr="00E314C8" w:rsidRDefault="00120F86" w:rsidP="00EE4171">
      <w:pPr>
        <w:widowControl w:val="0"/>
        <w:autoSpaceDE w:val="0"/>
        <w:autoSpaceDN w:val="0"/>
        <w:adjustRightInd w:val="0"/>
        <w:ind w:firstLine="709"/>
        <w:rPr>
          <w:rFonts w:ascii="Times New Roman" w:hAnsi="Times New Roman"/>
          <w:sz w:val="24"/>
          <w:szCs w:val="24"/>
        </w:rPr>
      </w:pPr>
    </w:p>
    <w:p w:rsidR="00120F86" w:rsidRPr="00E314C8" w:rsidRDefault="00120F86" w:rsidP="00033E0A">
      <w:pPr>
        <w:widowControl w:val="0"/>
        <w:autoSpaceDE w:val="0"/>
        <w:autoSpaceDN w:val="0"/>
        <w:adjustRightInd w:val="0"/>
        <w:jc w:val="center"/>
        <w:outlineLvl w:val="2"/>
        <w:rPr>
          <w:rFonts w:ascii="Times New Roman" w:hAnsi="Times New Roman"/>
          <w:sz w:val="24"/>
          <w:szCs w:val="24"/>
        </w:rPr>
      </w:pPr>
      <w:bookmarkStart w:id="26" w:name="Par328"/>
      <w:bookmarkEnd w:id="26"/>
      <w:r w:rsidRPr="00E314C8">
        <w:rPr>
          <w:rFonts w:ascii="Times New Roman" w:hAnsi="Times New Roman"/>
          <w:sz w:val="24"/>
          <w:szCs w:val="24"/>
        </w:rPr>
        <w:t>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120F86" w:rsidRPr="00E314C8" w:rsidRDefault="00120F86" w:rsidP="00033E0A">
      <w:pPr>
        <w:widowControl w:val="0"/>
        <w:autoSpaceDE w:val="0"/>
        <w:autoSpaceDN w:val="0"/>
        <w:adjustRightInd w:val="0"/>
        <w:rPr>
          <w:rFonts w:ascii="Times New Roman" w:hAnsi="Times New Roman"/>
          <w:sz w:val="24"/>
          <w:szCs w:val="24"/>
        </w:rPr>
      </w:pPr>
    </w:p>
    <w:p w:rsidR="00120F86" w:rsidRPr="00E314C8" w:rsidRDefault="00120F86" w:rsidP="00A55AD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67.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120F86" w:rsidRPr="00E314C8" w:rsidRDefault="00120F86" w:rsidP="00A55AD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120F86" w:rsidRPr="00E314C8" w:rsidRDefault="00120F86" w:rsidP="00A55AD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 обработка заявления и представленных документов;</w:t>
      </w:r>
    </w:p>
    <w:p w:rsidR="00120F86" w:rsidRPr="00E314C8" w:rsidRDefault="00120F86" w:rsidP="00A55AD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120F86" w:rsidRPr="00E314C8" w:rsidRDefault="00120F86" w:rsidP="00A55AD8">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120F86" w:rsidRPr="00E314C8" w:rsidRDefault="00120F86" w:rsidP="00FB14B4">
      <w:pPr>
        <w:widowControl w:val="0"/>
        <w:tabs>
          <w:tab w:val="left" w:pos="-142"/>
          <w:tab w:val="left" w:pos="0"/>
        </w:tabs>
        <w:autoSpaceDE w:val="0"/>
        <w:autoSpaceDN w:val="0"/>
        <w:adjustRightInd w:val="0"/>
        <w:ind w:firstLine="709"/>
        <w:rPr>
          <w:rFonts w:ascii="Times New Roman" w:hAnsi="Times New Roman"/>
          <w:i/>
          <w:sz w:val="24"/>
          <w:szCs w:val="24"/>
        </w:rPr>
      </w:pPr>
      <w:r w:rsidRPr="00E314C8">
        <w:rPr>
          <w:rFonts w:ascii="Times New Roman" w:hAnsi="Times New Roman"/>
          <w:sz w:val="24"/>
          <w:szCs w:val="24"/>
        </w:rPr>
        <w:t xml:space="preserve">68. 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предусматривает </w:t>
      </w:r>
      <w:r w:rsidRPr="00E314C8">
        <w:rPr>
          <w:rFonts w:ascii="Times New Roman" w:hAnsi="Times New Roman"/>
          <w:i/>
          <w:sz w:val="24"/>
          <w:szCs w:val="24"/>
        </w:rPr>
        <w:t>пять этапов</w:t>
      </w:r>
      <w:r w:rsidRPr="00E314C8">
        <w:rPr>
          <w:rStyle w:val="af7"/>
          <w:rFonts w:ascii="Times New Roman" w:hAnsi="Times New Roman"/>
          <w:i/>
          <w:sz w:val="24"/>
          <w:szCs w:val="24"/>
        </w:rPr>
        <w:footnoteReference w:id="2"/>
      </w:r>
      <w:r w:rsidRPr="00E314C8">
        <w:rPr>
          <w:rFonts w:ascii="Times New Roman" w:hAnsi="Times New Roman"/>
          <w:i/>
          <w:sz w:val="24"/>
          <w:szCs w:val="24"/>
        </w:rPr>
        <w:t>:</w:t>
      </w:r>
    </w:p>
    <w:p w:rsidR="00120F86" w:rsidRPr="00E314C8" w:rsidRDefault="00120F86" w:rsidP="00FB14B4">
      <w:pPr>
        <w:tabs>
          <w:tab w:val="left" w:pos="-142"/>
          <w:tab w:val="left" w:pos="0"/>
        </w:tabs>
        <w:autoSpaceDE w:val="0"/>
        <w:autoSpaceDN w:val="0"/>
        <w:adjustRightInd w:val="0"/>
        <w:ind w:firstLine="709"/>
        <w:rPr>
          <w:rFonts w:ascii="Times New Roman" w:hAnsi="Times New Roman"/>
          <w:sz w:val="24"/>
          <w:szCs w:val="24"/>
        </w:rPr>
      </w:pPr>
      <w:r w:rsidRPr="00E314C8">
        <w:rPr>
          <w:rFonts w:ascii="Times New Roman" w:hAnsi="Times New Roman"/>
          <w:sz w:val="24"/>
          <w:szCs w:val="24"/>
        </w:rPr>
        <w:t>I этап – возможность получения информации о муниципальной услуге посредством Портала;</w:t>
      </w:r>
    </w:p>
    <w:p w:rsidR="00120F86" w:rsidRPr="00E314C8" w:rsidRDefault="00120F86" w:rsidP="00FB14B4">
      <w:pPr>
        <w:tabs>
          <w:tab w:val="left" w:pos="-142"/>
          <w:tab w:val="left" w:pos="0"/>
        </w:tabs>
        <w:autoSpaceDE w:val="0"/>
        <w:autoSpaceDN w:val="0"/>
        <w:adjustRightInd w:val="0"/>
        <w:ind w:firstLine="709"/>
        <w:rPr>
          <w:rFonts w:ascii="Times New Roman" w:hAnsi="Times New Roman"/>
          <w:sz w:val="24"/>
          <w:szCs w:val="24"/>
        </w:rPr>
      </w:pPr>
      <w:r w:rsidRPr="00E314C8">
        <w:rPr>
          <w:rFonts w:ascii="Times New Roman" w:hAnsi="Times New Roman"/>
          <w:sz w:val="24"/>
          <w:szCs w:val="24"/>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rsidR="00120F86" w:rsidRPr="00E314C8" w:rsidRDefault="00120F86" w:rsidP="001908C0">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69.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120F86" w:rsidRPr="00E314C8" w:rsidRDefault="00120F86" w:rsidP="004127E2">
      <w:pPr>
        <w:widowControl w:val="0"/>
        <w:autoSpaceDE w:val="0"/>
        <w:autoSpaceDN w:val="0"/>
        <w:adjustRightInd w:val="0"/>
        <w:ind w:firstLine="709"/>
        <w:rPr>
          <w:rFonts w:ascii="Times New Roman" w:hAnsi="Times New Roman"/>
          <w:sz w:val="24"/>
          <w:szCs w:val="24"/>
        </w:rPr>
      </w:pPr>
    </w:p>
    <w:p w:rsidR="00120F86" w:rsidRPr="00E314C8" w:rsidRDefault="00120F86" w:rsidP="004127E2">
      <w:pPr>
        <w:widowControl w:val="0"/>
        <w:autoSpaceDE w:val="0"/>
        <w:autoSpaceDN w:val="0"/>
        <w:adjustRightInd w:val="0"/>
        <w:jc w:val="center"/>
        <w:rPr>
          <w:rFonts w:ascii="Times New Roman" w:hAnsi="Times New Roman"/>
          <w:sz w:val="24"/>
          <w:szCs w:val="24"/>
        </w:rPr>
      </w:pPr>
      <w:bookmarkStart w:id="27" w:name="Par339"/>
      <w:bookmarkEnd w:id="27"/>
      <w:r w:rsidRPr="00E314C8">
        <w:rPr>
          <w:rFonts w:ascii="Times New Roman" w:hAnsi="Times New Roman"/>
          <w:sz w:val="24"/>
          <w:szCs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120F86" w:rsidRPr="00E314C8" w:rsidRDefault="00120F86" w:rsidP="004127E2">
      <w:pPr>
        <w:widowControl w:val="0"/>
        <w:autoSpaceDE w:val="0"/>
        <w:autoSpaceDN w:val="0"/>
        <w:adjustRightInd w:val="0"/>
        <w:ind w:firstLine="709"/>
        <w:rPr>
          <w:rFonts w:ascii="Times New Roman" w:hAnsi="Times New Roman"/>
          <w:sz w:val="24"/>
          <w:szCs w:val="24"/>
        </w:rPr>
      </w:pPr>
    </w:p>
    <w:p w:rsidR="00120F86" w:rsidRPr="00E314C8" w:rsidRDefault="00120F86" w:rsidP="004127E2">
      <w:pPr>
        <w:widowControl w:val="0"/>
        <w:autoSpaceDE w:val="0"/>
        <w:autoSpaceDN w:val="0"/>
        <w:adjustRightInd w:val="0"/>
        <w:ind w:firstLine="709"/>
        <w:jc w:val="center"/>
        <w:rPr>
          <w:rFonts w:ascii="Times New Roman" w:hAnsi="Times New Roman"/>
          <w:sz w:val="24"/>
          <w:szCs w:val="24"/>
        </w:rPr>
      </w:pPr>
      <w:bookmarkStart w:id="28" w:name="Par343"/>
      <w:bookmarkEnd w:id="28"/>
      <w:r w:rsidRPr="00E314C8">
        <w:rPr>
          <w:rFonts w:ascii="Times New Roman" w:hAnsi="Times New Roman"/>
          <w:sz w:val="24"/>
          <w:szCs w:val="24"/>
        </w:rPr>
        <w:t>Глава 21. СОСТАВ И ПОСЛЕДОВАТЕЛЬНОСТЬ АДМИНИСТРАТИВНЫХ ПРОЦЕДУР</w:t>
      </w:r>
    </w:p>
    <w:p w:rsidR="00120F86" w:rsidRPr="00E314C8" w:rsidRDefault="00120F86" w:rsidP="00235C0D">
      <w:pPr>
        <w:widowControl w:val="0"/>
        <w:autoSpaceDE w:val="0"/>
        <w:autoSpaceDN w:val="0"/>
        <w:adjustRightInd w:val="0"/>
        <w:ind w:firstLine="709"/>
        <w:rPr>
          <w:rFonts w:ascii="Times New Roman" w:hAnsi="Times New Roman"/>
          <w:sz w:val="24"/>
          <w:szCs w:val="24"/>
        </w:rPr>
      </w:pPr>
    </w:p>
    <w:p w:rsidR="00120F86" w:rsidRPr="00E314C8" w:rsidRDefault="00120F86" w:rsidP="00235C0D">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70. Предоставление муниципальной услуги включает в себя следующие административные процедуры:</w:t>
      </w:r>
    </w:p>
    <w:p w:rsidR="00120F86" w:rsidRPr="00E314C8" w:rsidRDefault="00120F86" w:rsidP="006C343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1) прием заявления о предоставлении муниципальной услуги;</w:t>
      </w:r>
    </w:p>
    <w:p w:rsidR="00120F86" w:rsidRPr="00E314C8" w:rsidRDefault="00120F86" w:rsidP="006C343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120F86" w:rsidRPr="00E314C8" w:rsidRDefault="00120F86" w:rsidP="006C3435">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lastRenderedPageBreak/>
        <w:t>3) принятие решения о предоставлении (об отказе в предоставлении) муниципальной услуги и выдача заявителю результата.</w:t>
      </w:r>
    </w:p>
    <w:p w:rsidR="00120F86" w:rsidRPr="00E314C8" w:rsidRDefault="00120F86" w:rsidP="00235C0D">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71. Блок-схема предоставления муниципальной услуги приводится в приложении № 3 к настоящему административному регламенту.</w:t>
      </w:r>
    </w:p>
    <w:p w:rsidR="00120F86" w:rsidRPr="00E314C8" w:rsidRDefault="00120F86" w:rsidP="00235C0D">
      <w:pPr>
        <w:widowControl w:val="0"/>
        <w:autoSpaceDE w:val="0"/>
        <w:autoSpaceDN w:val="0"/>
        <w:adjustRightInd w:val="0"/>
        <w:ind w:firstLine="709"/>
        <w:rPr>
          <w:rFonts w:ascii="Times New Roman" w:hAnsi="Times New Roman"/>
          <w:sz w:val="24"/>
          <w:szCs w:val="24"/>
        </w:rPr>
      </w:pPr>
    </w:p>
    <w:p w:rsidR="00120F86" w:rsidRPr="00E314C8" w:rsidRDefault="00120F86" w:rsidP="00235C0D">
      <w:pPr>
        <w:widowControl w:val="0"/>
        <w:autoSpaceDE w:val="0"/>
        <w:autoSpaceDN w:val="0"/>
        <w:adjustRightInd w:val="0"/>
        <w:ind w:firstLine="709"/>
        <w:jc w:val="center"/>
        <w:rPr>
          <w:rFonts w:ascii="Times New Roman" w:hAnsi="Times New Roman"/>
          <w:sz w:val="24"/>
          <w:szCs w:val="24"/>
        </w:rPr>
      </w:pPr>
      <w:bookmarkStart w:id="29" w:name="Par353"/>
      <w:bookmarkEnd w:id="29"/>
      <w:r w:rsidRPr="00E314C8">
        <w:rPr>
          <w:rFonts w:ascii="Times New Roman" w:hAnsi="Times New Roman"/>
          <w:sz w:val="24"/>
          <w:szCs w:val="24"/>
        </w:rPr>
        <w:t>Глава 22. ПРИЕМ ЗАЯВЛЕНИЯ О ПРЕДОСТАВЛЕНИИ МУНИЦИПАЛЬНОЙ УСЛУГЕ</w:t>
      </w:r>
    </w:p>
    <w:p w:rsidR="00120F86" w:rsidRPr="00E314C8" w:rsidRDefault="00120F86" w:rsidP="0090014E">
      <w:pPr>
        <w:autoSpaceDE w:val="0"/>
        <w:autoSpaceDN w:val="0"/>
        <w:adjustRightInd w:val="0"/>
        <w:ind w:firstLine="0"/>
        <w:rPr>
          <w:rFonts w:ascii="Times New Roman" w:hAnsi="Times New Roman"/>
          <w:sz w:val="24"/>
          <w:szCs w:val="24"/>
          <w:lang w:eastAsia="en-US"/>
        </w:rPr>
      </w:pPr>
      <w:bookmarkStart w:id="30" w:name="Par355"/>
      <w:bookmarkEnd w:id="30"/>
    </w:p>
    <w:p w:rsidR="00120F86" w:rsidRPr="00E314C8" w:rsidRDefault="00120F86" w:rsidP="005343C8">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72. 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 одним из следующих способов:</w:t>
      </w:r>
    </w:p>
    <w:p w:rsidR="00120F86" w:rsidRPr="00E314C8" w:rsidRDefault="00120F86" w:rsidP="00796379">
      <w:pPr>
        <w:widowControl w:val="0"/>
        <w:ind w:firstLine="709"/>
        <w:rPr>
          <w:rFonts w:ascii="Times New Roman" w:hAnsi="Times New Roman"/>
          <w:sz w:val="24"/>
          <w:szCs w:val="24"/>
        </w:rPr>
      </w:pPr>
      <w:r w:rsidRPr="00E314C8">
        <w:rPr>
          <w:rFonts w:ascii="Times New Roman" w:hAnsi="Times New Roman"/>
          <w:sz w:val="24"/>
          <w:szCs w:val="24"/>
        </w:rPr>
        <w:t>а) в уполномоченный орган посредством личного обращения заявителя,</w:t>
      </w:r>
    </w:p>
    <w:p w:rsidR="00120F86" w:rsidRPr="00E314C8" w:rsidRDefault="00120F86" w:rsidP="003D4146">
      <w:pPr>
        <w:widowControl w:val="0"/>
        <w:ind w:firstLine="709"/>
        <w:rPr>
          <w:rFonts w:ascii="Times New Roman" w:hAnsi="Times New Roman"/>
          <w:sz w:val="24"/>
          <w:szCs w:val="24"/>
        </w:rPr>
      </w:pPr>
      <w:r w:rsidRPr="00E314C8">
        <w:rPr>
          <w:rFonts w:ascii="Times New Roman" w:hAnsi="Times New Roman"/>
          <w:sz w:val="24"/>
          <w:szCs w:val="24"/>
        </w:rPr>
        <w:t>б) в МФЦ посредством личного обращения заявителя.</w:t>
      </w:r>
    </w:p>
    <w:p w:rsidR="00120F86" w:rsidRPr="00E314C8" w:rsidRDefault="00120F86" w:rsidP="003D4146">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 xml:space="preserve">73.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или </w:t>
      </w:r>
      <w:r w:rsidRPr="00E314C8">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E314C8">
        <w:rPr>
          <w:rFonts w:ascii="Times New Roman" w:hAnsi="Times New Roman"/>
          <w:sz w:val="24"/>
          <w:szCs w:val="24"/>
          <w:lang w:eastAsia="en-US"/>
        </w:rPr>
        <w:t>.</w:t>
      </w:r>
    </w:p>
    <w:p w:rsidR="00120F86" w:rsidRPr="00E314C8" w:rsidRDefault="00120F86" w:rsidP="003D4146">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74. Днем обращения заявителя считается дата регистрации в уполномоченном органе заявления и документов.</w:t>
      </w:r>
    </w:p>
    <w:p w:rsidR="00120F86" w:rsidRPr="00E314C8" w:rsidRDefault="00120F86" w:rsidP="003D4146">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Днем регистрации обращения является день его поступления в уполномоченный орган.</w:t>
      </w:r>
    </w:p>
    <w:p w:rsidR="00120F86" w:rsidRPr="00E314C8" w:rsidRDefault="00120F86" w:rsidP="000061FD">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75. Максимальное время приема заявления и прилагаемых к нему документов при личном обращении заявителя не превышает 10 минут.</w:t>
      </w:r>
    </w:p>
    <w:p w:rsidR="00120F86" w:rsidRPr="00E314C8" w:rsidRDefault="00120F86" w:rsidP="00796379">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76. Заявителю,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120F86" w:rsidRPr="00E314C8" w:rsidRDefault="00120F86" w:rsidP="00381966">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Заявителю при необходимости оказывается помощь в заполнении заявления, а также, консультации о дополнительном пакете документов, который заявитель вправе предоставить.</w:t>
      </w:r>
    </w:p>
    <w:p w:rsidR="00120F86" w:rsidRPr="00E314C8" w:rsidRDefault="00120F86" w:rsidP="00C53351">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77. Результатом исполнения и способом фиксации административной процедуры по приему заявления на предоставление участка земли является регистрация заявления и документов в журнале регистрации.</w:t>
      </w:r>
    </w:p>
    <w:p w:rsidR="00120F86" w:rsidRPr="00E314C8" w:rsidRDefault="00120F86" w:rsidP="00C53351">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78. Критерием принятия решения по административной процедуре является наличие соответствующих документов и заявления.</w:t>
      </w:r>
    </w:p>
    <w:p w:rsidR="00120F86" w:rsidRPr="00E314C8" w:rsidRDefault="00120F86" w:rsidP="002801AC">
      <w:pPr>
        <w:autoSpaceDE w:val="0"/>
        <w:autoSpaceDN w:val="0"/>
        <w:adjustRightInd w:val="0"/>
        <w:ind w:firstLine="709"/>
        <w:rPr>
          <w:rFonts w:ascii="Times New Roman" w:hAnsi="Times New Roman"/>
          <w:sz w:val="24"/>
          <w:szCs w:val="24"/>
          <w:lang w:eastAsia="en-US"/>
        </w:rPr>
      </w:pPr>
    </w:p>
    <w:p w:rsidR="00120F86" w:rsidRPr="00E314C8" w:rsidRDefault="00120F86" w:rsidP="0066768D">
      <w:pPr>
        <w:widowControl w:val="0"/>
        <w:autoSpaceDE w:val="0"/>
        <w:autoSpaceDN w:val="0"/>
        <w:adjustRightInd w:val="0"/>
        <w:ind w:firstLine="709"/>
        <w:jc w:val="center"/>
        <w:rPr>
          <w:rFonts w:ascii="Times New Roman" w:hAnsi="Times New Roman"/>
          <w:sz w:val="24"/>
          <w:szCs w:val="24"/>
        </w:rPr>
      </w:pPr>
      <w:bookmarkStart w:id="31" w:name="Par376"/>
      <w:bookmarkEnd w:id="31"/>
      <w:r w:rsidRPr="00E314C8">
        <w:rPr>
          <w:rFonts w:ascii="Times New Roman" w:hAnsi="Times New Roman"/>
          <w:sz w:val="24"/>
          <w:szCs w:val="24"/>
        </w:rPr>
        <w:t>Глава 24. ФОРМИРОВАНИЕ И НАПРАВЛЕНИЕ МЕЖВЕДОМСТВЕННЫХ ЗАПРОСОВ В ОРГАНЫ (ОРГАНИЗАЦИИ), УЧАСТВУЮЩИЕ В ПРЕДОСТАВЛЕНИИ МУНИЦИПАЛЬНОЙ УСЛУГИ</w:t>
      </w:r>
    </w:p>
    <w:p w:rsidR="00120F86" w:rsidRPr="00E314C8" w:rsidRDefault="00120F86" w:rsidP="00BE6D8D">
      <w:pPr>
        <w:widowControl w:val="0"/>
        <w:autoSpaceDE w:val="0"/>
        <w:autoSpaceDN w:val="0"/>
        <w:adjustRightInd w:val="0"/>
        <w:ind w:firstLine="709"/>
        <w:rPr>
          <w:rFonts w:ascii="Times New Roman" w:hAnsi="Times New Roman"/>
          <w:sz w:val="24"/>
          <w:szCs w:val="24"/>
        </w:rPr>
      </w:pP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79.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В течение рабочего дня, который является днем регистрации,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34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w:t>
      </w:r>
      <w:r w:rsidRPr="00E314C8">
        <w:rPr>
          <w:rFonts w:ascii="Times New Roman" w:hAnsi="Times New Roman"/>
          <w:sz w:val="24"/>
          <w:szCs w:val="24"/>
        </w:rPr>
        <w:lastRenderedPageBreak/>
        <w:t>электронного взаимодействия и подключаемых к ней региональных систем межведомственного электронного взаимодействия.</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В течение рабочего дня, который является днем регистрации документов, должностное лицо обеспечивает получение всех необходимых запросов, связанных с предоставлением услуги.</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80. Направление межведомственного запроса и представление документов и информации, перечисленных в пункте 34 настоящего административного регламента, допускаются только в целях, связанных с предоставлением муниципальной услуги.</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81. Межведомственный запрос о представлении документов, указанных в пункте 34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2" w:history="1">
        <w:r w:rsidRPr="00E314C8">
          <w:rPr>
            <w:sz w:val="24"/>
            <w:szCs w:val="24"/>
          </w:rPr>
          <w:t>статьи 7.2</w:t>
        </w:r>
      </w:hyperlink>
      <w:r w:rsidRPr="00E314C8">
        <w:rPr>
          <w:rFonts w:ascii="Times New Roman" w:hAnsi="Times New Roman"/>
          <w:sz w:val="24"/>
          <w:szCs w:val="24"/>
        </w:rPr>
        <w:t xml:space="preserve"> Федерального закона от 27 июля 2010 года № 210-ФЗ «Об организации предоставления государственных и муниципальных услуг».</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120F86" w:rsidRPr="00E314C8" w:rsidRDefault="00120F86" w:rsidP="00C2108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82.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120F86" w:rsidRPr="00E314C8" w:rsidRDefault="00120F86" w:rsidP="00BA65A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120F86" w:rsidRPr="00E314C8" w:rsidRDefault="00120F86" w:rsidP="00BA65A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В случае отсутствия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заявителю может быть отказано в предоставлении муниципальной услуги в соответствии с подпунктом «а» пункта 38 настоящего административного регламента.</w:t>
      </w:r>
    </w:p>
    <w:p w:rsidR="00120F86" w:rsidRPr="00E314C8" w:rsidRDefault="00120F86" w:rsidP="00AA4DF1">
      <w:pPr>
        <w:widowControl w:val="0"/>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При отказе в предоставлении муниципальной услуги должностное лицо уполномоченного органа, ответственное за предоставление муниципальной услуги в течение этого же рабочего дня подготавливает и направляет заявителю уведомление об отказе с указанием причин отказа.</w:t>
      </w:r>
    </w:p>
    <w:p w:rsidR="00120F86" w:rsidRPr="00E314C8" w:rsidRDefault="00120F86" w:rsidP="00BA65A6">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83.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 либо отказ в предоставлении муниципальной услуги.</w:t>
      </w:r>
    </w:p>
    <w:p w:rsidR="00120F86" w:rsidRPr="00E314C8" w:rsidRDefault="00120F86" w:rsidP="00BA65A6">
      <w:pPr>
        <w:widowControl w:val="0"/>
        <w:tabs>
          <w:tab w:val="num" w:pos="1715"/>
        </w:tabs>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rPr>
        <w:t xml:space="preserve">84.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E314C8">
        <w:rPr>
          <w:rFonts w:ascii="Times New Roman" w:hAnsi="Times New Roman"/>
          <w:i/>
          <w:sz w:val="24"/>
          <w:szCs w:val="24"/>
          <w:lang w:eastAsia="en-US"/>
        </w:rPr>
        <w:t>информационную систему электронного управления документами органа местного самоуправления</w:t>
      </w:r>
      <w:r w:rsidRPr="00E314C8">
        <w:rPr>
          <w:rFonts w:ascii="Times New Roman" w:hAnsi="Times New Roman"/>
          <w:sz w:val="24"/>
          <w:szCs w:val="24"/>
          <w:lang w:eastAsia="en-US"/>
        </w:rPr>
        <w:t>.</w:t>
      </w:r>
    </w:p>
    <w:p w:rsidR="00120F86" w:rsidRPr="00E314C8" w:rsidRDefault="00120F86" w:rsidP="00F977B0">
      <w:pPr>
        <w:autoSpaceDE w:val="0"/>
        <w:autoSpaceDN w:val="0"/>
        <w:adjustRightInd w:val="0"/>
        <w:ind w:firstLine="709"/>
        <w:rPr>
          <w:rFonts w:ascii="Times New Roman" w:hAnsi="Times New Roman"/>
          <w:sz w:val="24"/>
          <w:szCs w:val="24"/>
        </w:rPr>
      </w:pPr>
      <w:r w:rsidRPr="00E314C8">
        <w:rPr>
          <w:rFonts w:ascii="Times New Roman" w:hAnsi="Times New Roman"/>
          <w:sz w:val="24"/>
          <w:szCs w:val="24"/>
          <w:lang w:eastAsia="en-US"/>
        </w:rPr>
        <w:t xml:space="preserve">85. Критерием принятия решения по административной процедуре является наличие (отсутствие) запрашиваемых документов по запрашиваемой тематике </w:t>
      </w:r>
      <w:r w:rsidRPr="00E314C8">
        <w:rPr>
          <w:rFonts w:ascii="Times New Roman" w:hAnsi="Times New Roman"/>
          <w:sz w:val="24"/>
          <w:szCs w:val="24"/>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120F86" w:rsidRPr="00E314C8" w:rsidRDefault="00120F86" w:rsidP="00BE6D8D">
      <w:pPr>
        <w:widowControl w:val="0"/>
        <w:autoSpaceDE w:val="0"/>
        <w:autoSpaceDN w:val="0"/>
        <w:adjustRightInd w:val="0"/>
        <w:ind w:firstLine="709"/>
        <w:rPr>
          <w:rFonts w:ascii="Times New Roman" w:hAnsi="Times New Roman"/>
          <w:sz w:val="24"/>
          <w:szCs w:val="24"/>
        </w:rPr>
      </w:pPr>
    </w:p>
    <w:p w:rsidR="00120F86" w:rsidRPr="00E314C8" w:rsidRDefault="00120F86" w:rsidP="0013126A">
      <w:pPr>
        <w:widowControl w:val="0"/>
        <w:autoSpaceDE w:val="0"/>
        <w:autoSpaceDN w:val="0"/>
        <w:adjustRightInd w:val="0"/>
        <w:spacing w:line="216" w:lineRule="auto"/>
        <w:ind w:firstLine="709"/>
        <w:jc w:val="center"/>
        <w:rPr>
          <w:rFonts w:ascii="Times New Roman" w:hAnsi="Times New Roman"/>
          <w:sz w:val="24"/>
          <w:szCs w:val="24"/>
        </w:rPr>
      </w:pPr>
      <w:r w:rsidRPr="00E314C8">
        <w:rPr>
          <w:rFonts w:ascii="Times New Roman" w:hAnsi="Times New Roman"/>
          <w:sz w:val="24"/>
          <w:szCs w:val="24"/>
        </w:rPr>
        <w:t>Глава 25. ПРИНЯТИЕ РЕШЕНИЯ О ПРЕДОСТАВЛЕНИИ (ОБ ОТКАЗЕ В ПРЕДОСТАВЛЕНИИ) МУНИЦИПАЛЬНОЙ УСЛУГИ И ВЫДАЧА ЗАЯВИТЕЛЮ РЕЗУЛЬТАТА</w:t>
      </w:r>
    </w:p>
    <w:p w:rsidR="00120F86" w:rsidRPr="00E314C8" w:rsidRDefault="00120F86" w:rsidP="004E437A">
      <w:pPr>
        <w:widowControl w:val="0"/>
        <w:autoSpaceDE w:val="0"/>
        <w:autoSpaceDN w:val="0"/>
        <w:adjustRightInd w:val="0"/>
        <w:ind w:firstLine="709"/>
        <w:jc w:val="center"/>
        <w:rPr>
          <w:rFonts w:ascii="Times New Roman" w:hAnsi="Times New Roman"/>
          <w:sz w:val="24"/>
          <w:szCs w:val="24"/>
        </w:rPr>
      </w:pPr>
    </w:p>
    <w:p w:rsidR="00120F86" w:rsidRPr="00E314C8" w:rsidRDefault="00120F86" w:rsidP="000510F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86.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120F86" w:rsidRPr="00E314C8" w:rsidRDefault="00120F86" w:rsidP="00AA4DF1">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lastRenderedPageBreak/>
        <w:t>87. В течение 1 рабочего дня, следующего за днем регистрации заявления, необходимых для получения муниципальной услуги, должностное лицо уполномоченного органа, ответственное за предоставление муниципальной услуги, осуществляет:</w:t>
      </w:r>
    </w:p>
    <w:p w:rsidR="00120F86" w:rsidRPr="00E314C8" w:rsidRDefault="00120F86" w:rsidP="00AA4DF1">
      <w:pPr>
        <w:widowControl w:val="0"/>
        <w:autoSpaceDE w:val="0"/>
        <w:autoSpaceDN w:val="0"/>
        <w:adjustRightInd w:val="0"/>
        <w:ind w:firstLine="709"/>
        <w:rPr>
          <w:rFonts w:ascii="Calibri" w:hAnsi="Calibri"/>
          <w:sz w:val="24"/>
          <w:szCs w:val="24"/>
        </w:rPr>
      </w:pPr>
      <w:r w:rsidRPr="00E314C8">
        <w:rPr>
          <w:rFonts w:ascii="Times New Roman" w:hAnsi="Times New Roman"/>
          <w:sz w:val="24"/>
          <w:szCs w:val="24"/>
        </w:rPr>
        <w:t>проверку</w:t>
      </w:r>
      <w:r w:rsidRPr="00E314C8">
        <w:rPr>
          <w:rFonts w:ascii="Times New Roman" w:hAnsi="Times New Roman"/>
          <w:sz w:val="24"/>
          <w:szCs w:val="24"/>
          <w:lang w:eastAsia="en-US"/>
        </w:rPr>
        <w:t xml:space="preserve"> представленной документации на предмет выявления оснований для отказа в предоставлении муниципальной услуги, установленных в </w:t>
      </w:r>
      <w:r w:rsidRPr="00E314C8">
        <w:rPr>
          <w:rFonts w:ascii="Times New Roman" w:hAnsi="Times New Roman"/>
          <w:sz w:val="24"/>
          <w:szCs w:val="24"/>
        </w:rPr>
        <w:t>пункте 38</w:t>
      </w:r>
      <w:r w:rsidRPr="00E314C8">
        <w:rPr>
          <w:rFonts w:ascii="Times New Roman" w:hAnsi="Times New Roman"/>
          <w:sz w:val="24"/>
          <w:szCs w:val="24"/>
          <w:lang w:eastAsia="en-US"/>
        </w:rPr>
        <w:t xml:space="preserve"> настоящего административного регламента;</w:t>
      </w:r>
    </w:p>
    <w:p w:rsidR="00120F86" w:rsidRPr="00E314C8" w:rsidRDefault="00120F86" w:rsidP="00AA4DF1">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случае согласия заявителя с предоставленным участком земли для размещения места погребения умершего должностное лицо уполномоченного органа в</w:t>
      </w:r>
      <w:r w:rsidRPr="00E314C8">
        <w:rPr>
          <w:sz w:val="24"/>
          <w:szCs w:val="24"/>
        </w:rPr>
        <w:t xml:space="preserve"> </w:t>
      </w:r>
      <w:r w:rsidRPr="00E314C8">
        <w:rPr>
          <w:rFonts w:ascii="Times New Roman" w:hAnsi="Times New Roman" w:cs="Times New Roman"/>
          <w:sz w:val="24"/>
          <w:szCs w:val="24"/>
        </w:rPr>
        <w:t>заявлении о предоставлении участка земли для погребения умершего и в Журнале регистрации заявлений делает отметку с указанием номера участка, ряда и места участка земли для погребения умершего.</w:t>
      </w:r>
    </w:p>
    <w:p w:rsidR="00120F86" w:rsidRPr="00E314C8" w:rsidRDefault="00120F86" w:rsidP="00AA4DF1">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выдает заявителю справку о предоставлении участка земли для погребения умершего по форме согласно Приложению № 2 к настоящему административному регламенту с указанием в справке номера участка, ряда и места участка земли для погребения умершего с проставлением в заявлении и в Журнале регистрации заявлений отметки о выдаче справки.</w:t>
      </w:r>
    </w:p>
    <w:p w:rsidR="00120F86" w:rsidRPr="00E314C8" w:rsidRDefault="00120F86" w:rsidP="00AA4DF1">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случае отсутствия свободного участка земли для погребения на указанном заявителем кладбище в указанном месте должностное лицо уполномоченного органа предлагает заявителю другой участок земли для размещения места погребения умершего.</w:t>
      </w:r>
    </w:p>
    <w:p w:rsidR="00120F86" w:rsidRPr="00E314C8" w:rsidRDefault="00120F86" w:rsidP="00AA4DF1">
      <w:pPr>
        <w:pStyle w:val="ConsPlusNormal"/>
        <w:ind w:firstLine="709"/>
        <w:jc w:val="both"/>
        <w:rPr>
          <w:rFonts w:ascii="Times New Roman" w:hAnsi="Times New Roman" w:cs="Times New Roman"/>
          <w:sz w:val="24"/>
          <w:szCs w:val="24"/>
        </w:rPr>
      </w:pPr>
      <w:r w:rsidRPr="00E314C8">
        <w:rPr>
          <w:rFonts w:ascii="Times New Roman" w:hAnsi="Times New Roman" w:cs="Times New Roman"/>
          <w:sz w:val="24"/>
          <w:szCs w:val="24"/>
        </w:rPr>
        <w:t>В случае несогласия заявителя с предоставленным участком земли для размещения места погребения умершего должностное лицо уполномоченного органа проставляет отметку в заявлении и в Журнале регистрации заявлений об отказе в предоставлении муниципальной услуги.</w:t>
      </w:r>
    </w:p>
    <w:p w:rsidR="00120F86" w:rsidRPr="00E314C8" w:rsidRDefault="00120F86" w:rsidP="00AA4DF1">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 xml:space="preserve">88. В случае выявления в ходе проверки оснований для отказа в предоставлении муниципальной услуги, установленных в </w:t>
      </w:r>
      <w:r w:rsidRPr="00E314C8">
        <w:rPr>
          <w:rFonts w:ascii="Times New Roman" w:hAnsi="Times New Roman"/>
          <w:sz w:val="24"/>
          <w:szCs w:val="24"/>
        </w:rPr>
        <w:t>п</w:t>
      </w:r>
      <w:r w:rsidRPr="00E314C8">
        <w:rPr>
          <w:rFonts w:ascii="Times New Roman" w:hAnsi="Times New Roman"/>
          <w:sz w:val="24"/>
          <w:szCs w:val="24"/>
          <w:lang w:eastAsia="en-US"/>
        </w:rPr>
        <w:t xml:space="preserve">ункте 38 настоящего административного регламента, </w:t>
      </w:r>
      <w:r w:rsidRPr="00E314C8">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E314C8">
        <w:rPr>
          <w:rFonts w:ascii="Times New Roman" w:hAnsi="Times New Roman"/>
          <w:sz w:val="24"/>
          <w:szCs w:val="24"/>
          <w:lang w:eastAsia="en-US"/>
        </w:rPr>
        <w:t xml:space="preserve">, в течение 1 рабочего дня, следующего за днем регистрации документов, направляет заявителю </w:t>
      </w:r>
      <w:r w:rsidRPr="00E314C8">
        <w:rPr>
          <w:rFonts w:ascii="Times New Roman" w:hAnsi="Times New Roman"/>
          <w:sz w:val="24"/>
          <w:szCs w:val="24"/>
        </w:rPr>
        <w:t>отказ в предоставлении муниципальной услуги или справку о предоставлении участка земли для погребения умершего</w:t>
      </w:r>
      <w:r w:rsidRPr="00E314C8">
        <w:rPr>
          <w:rFonts w:ascii="Times New Roman" w:hAnsi="Times New Roman"/>
          <w:sz w:val="24"/>
          <w:szCs w:val="24"/>
          <w:lang w:eastAsia="en-US"/>
        </w:rPr>
        <w:t>.</w:t>
      </w:r>
    </w:p>
    <w:p w:rsidR="00120F86" w:rsidRPr="00E314C8" w:rsidRDefault="00120F86" w:rsidP="00625925">
      <w:pPr>
        <w:widowControl w:val="0"/>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89. В случае подачи заявления через МФЦ, уполномоченный орган не позднее 1 рабочего дня, следующего за днем регистрации документов и заявления направляет (выдает) в МФЦ соответствующий документ.</w:t>
      </w:r>
    </w:p>
    <w:p w:rsidR="00120F86" w:rsidRPr="00E314C8" w:rsidRDefault="00120F86" w:rsidP="00DC7911">
      <w:pPr>
        <w:widowControl w:val="0"/>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 xml:space="preserve">В тот же рабочий день МФЦ направляет (выдает) соответствующий результат заявителю. </w:t>
      </w:r>
    </w:p>
    <w:p w:rsidR="00120F86" w:rsidRPr="00E314C8" w:rsidRDefault="00120F86" w:rsidP="00DC7911">
      <w:pPr>
        <w:widowControl w:val="0"/>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 xml:space="preserve">90. Результатом административной процедуры является выдача заявителю отказа в предоставлении муниципальной услуги или </w:t>
      </w:r>
      <w:r w:rsidRPr="00E314C8">
        <w:rPr>
          <w:rFonts w:ascii="Times New Roman" w:hAnsi="Times New Roman"/>
          <w:sz w:val="24"/>
          <w:szCs w:val="24"/>
        </w:rPr>
        <w:t>предоставление участка земли заявителю для погребения умершего,</w:t>
      </w:r>
      <w:r w:rsidRPr="00E314C8">
        <w:rPr>
          <w:rFonts w:ascii="Times New Roman" w:hAnsi="Times New Roman"/>
          <w:sz w:val="24"/>
          <w:szCs w:val="24"/>
          <w:lang w:eastAsia="en-US"/>
        </w:rPr>
        <w:t xml:space="preserve"> способом фиксации результата является регистрация в </w:t>
      </w:r>
      <w:r w:rsidRPr="00E314C8">
        <w:rPr>
          <w:rFonts w:ascii="Times New Roman" w:hAnsi="Times New Roman"/>
          <w:i/>
          <w:sz w:val="24"/>
          <w:szCs w:val="24"/>
          <w:lang w:eastAsia="en-US"/>
        </w:rPr>
        <w:t>информационной системе электронного управления документами органа местного самоуправления</w:t>
      </w:r>
      <w:r w:rsidRPr="00E314C8">
        <w:rPr>
          <w:rFonts w:ascii="Times New Roman" w:hAnsi="Times New Roman"/>
          <w:sz w:val="24"/>
          <w:szCs w:val="24"/>
          <w:lang w:eastAsia="en-US"/>
        </w:rPr>
        <w:t>.</w:t>
      </w:r>
    </w:p>
    <w:p w:rsidR="00120F86" w:rsidRPr="00E314C8" w:rsidRDefault="00120F86" w:rsidP="00F977B0">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en-US"/>
        </w:rPr>
        <w:t>Критерием принятия решения по административной процедуре является наличие оснований для отказа в предоставлении муниципальной услуги, указанных в пункте 38 настоящего административного регламента.</w:t>
      </w:r>
    </w:p>
    <w:p w:rsidR="00120F86" w:rsidRPr="00E314C8" w:rsidRDefault="00120F86" w:rsidP="00DC7911">
      <w:pPr>
        <w:widowControl w:val="0"/>
        <w:autoSpaceDE w:val="0"/>
        <w:autoSpaceDN w:val="0"/>
        <w:adjustRightInd w:val="0"/>
        <w:ind w:firstLine="709"/>
        <w:rPr>
          <w:rFonts w:ascii="Times New Roman" w:hAnsi="Times New Roman"/>
          <w:sz w:val="24"/>
          <w:szCs w:val="24"/>
        </w:rPr>
      </w:pPr>
    </w:p>
    <w:p w:rsidR="00120F86" w:rsidRPr="00E314C8" w:rsidRDefault="00120F86" w:rsidP="008D54E6">
      <w:pPr>
        <w:widowControl w:val="0"/>
        <w:autoSpaceDE w:val="0"/>
        <w:autoSpaceDN w:val="0"/>
        <w:adjustRightInd w:val="0"/>
        <w:jc w:val="center"/>
        <w:outlineLvl w:val="2"/>
        <w:rPr>
          <w:rFonts w:ascii="Times New Roman" w:hAnsi="Times New Roman"/>
          <w:sz w:val="24"/>
          <w:szCs w:val="24"/>
        </w:rPr>
      </w:pPr>
      <w:bookmarkStart w:id="32" w:name="Par398"/>
      <w:bookmarkStart w:id="33" w:name="Par410"/>
      <w:bookmarkEnd w:id="32"/>
      <w:bookmarkEnd w:id="33"/>
    </w:p>
    <w:p w:rsidR="00120F86" w:rsidRPr="00E314C8" w:rsidRDefault="00120F86" w:rsidP="008D54E6">
      <w:pPr>
        <w:widowControl w:val="0"/>
        <w:autoSpaceDE w:val="0"/>
        <w:autoSpaceDN w:val="0"/>
        <w:adjustRightInd w:val="0"/>
        <w:jc w:val="center"/>
        <w:outlineLvl w:val="2"/>
        <w:rPr>
          <w:rFonts w:ascii="Times New Roman" w:hAnsi="Times New Roman"/>
          <w:sz w:val="24"/>
          <w:szCs w:val="24"/>
        </w:rPr>
      </w:pPr>
      <w:r w:rsidRPr="00E314C8">
        <w:rPr>
          <w:rFonts w:ascii="Times New Roman" w:hAnsi="Times New Roman"/>
          <w:sz w:val="24"/>
          <w:szCs w:val="24"/>
        </w:rPr>
        <w:t>Раздел IV. ФОРМЫ КОНТРОЛЯ ЗА ПРЕДОСТАВЛЕНИЕМ МУНИЦИПАЛЬНОЙ УСЛУГИ</w:t>
      </w:r>
    </w:p>
    <w:p w:rsidR="00120F86" w:rsidRPr="00E314C8" w:rsidRDefault="00120F86" w:rsidP="008D54E6">
      <w:pPr>
        <w:widowControl w:val="0"/>
        <w:autoSpaceDE w:val="0"/>
        <w:autoSpaceDN w:val="0"/>
        <w:adjustRightInd w:val="0"/>
        <w:jc w:val="center"/>
        <w:outlineLvl w:val="2"/>
        <w:rPr>
          <w:rFonts w:ascii="Times New Roman" w:hAnsi="Times New Roman"/>
          <w:sz w:val="24"/>
          <w:szCs w:val="24"/>
        </w:rPr>
      </w:pPr>
    </w:p>
    <w:p w:rsidR="00120F86" w:rsidRPr="00E314C8" w:rsidRDefault="00120F86" w:rsidP="00275D87">
      <w:pPr>
        <w:widowControl w:val="0"/>
        <w:autoSpaceDE w:val="0"/>
        <w:autoSpaceDN w:val="0"/>
        <w:adjustRightInd w:val="0"/>
        <w:jc w:val="center"/>
        <w:outlineLvl w:val="2"/>
        <w:rPr>
          <w:rFonts w:ascii="Times New Roman" w:hAnsi="Times New Roman"/>
          <w:sz w:val="24"/>
          <w:szCs w:val="24"/>
        </w:rPr>
      </w:pPr>
      <w:bookmarkStart w:id="34" w:name="Par413"/>
      <w:bookmarkEnd w:id="34"/>
      <w:r w:rsidRPr="00E314C8">
        <w:rPr>
          <w:rFonts w:ascii="Times New Roman" w:hAnsi="Times New Roman"/>
          <w:sz w:val="24"/>
          <w:szCs w:val="24"/>
        </w:rPr>
        <w:t xml:space="preserve">Глава 29. ПОРЯДОК ОСУЩЕСТВЛЕНИЯ ТЕКУЩЕГО КОНТРОЛЯ ЗАСОБЛЮДЕНИЕМ И ИСПОЛНЕНИЕМ ОТВЕТСТВЕННЫМИ ДОЛЖНОСТНЫМИ ЛИЦАМИПОЛОЖЕНИЙ АДМИНИСТРАТИВНОГО РЕГЛАМЕНТА И ИНЫХ </w:t>
      </w:r>
      <w:r w:rsidRPr="00E314C8">
        <w:rPr>
          <w:rFonts w:ascii="Times New Roman" w:hAnsi="Times New Roman"/>
          <w:sz w:val="24"/>
          <w:szCs w:val="24"/>
        </w:rPr>
        <w:lastRenderedPageBreak/>
        <w:t>НОРМАТИВНЫХПРАВОВЫХ АКТОВ, УСТАНАВЛИВАЮЩИХ ТРЕБОВАНИЯ К ПРЕДОСТАВЛЕНИЮ МУНИЦИПАЛЬНОЙ УСЛУГИ, А ТАКЖЕ ПРИНЯТИЕМ ИМИ РЕШЕНИЙ</w:t>
      </w:r>
    </w:p>
    <w:p w:rsidR="00120F86" w:rsidRPr="00E314C8" w:rsidRDefault="00120F86" w:rsidP="00275D87">
      <w:pPr>
        <w:widowControl w:val="0"/>
        <w:autoSpaceDE w:val="0"/>
        <w:autoSpaceDN w:val="0"/>
        <w:adjustRightInd w:val="0"/>
        <w:jc w:val="center"/>
        <w:outlineLvl w:val="2"/>
        <w:rPr>
          <w:rFonts w:ascii="Times New Roman" w:hAnsi="Times New Roman"/>
          <w:sz w:val="24"/>
          <w:szCs w:val="24"/>
        </w:rPr>
      </w:pPr>
    </w:p>
    <w:p w:rsidR="00120F86" w:rsidRPr="00E314C8" w:rsidRDefault="00120F86" w:rsidP="00275D87">
      <w:pPr>
        <w:widowControl w:val="0"/>
        <w:autoSpaceDE w:val="0"/>
        <w:autoSpaceDN w:val="0"/>
        <w:adjustRightInd w:val="0"/>
        <w:ind w:firstLine="709"/>
        <w:rPr>
          <w:rFonts w:ascii="Times New Roman" w:hAnsi="Times New Roman"/>
          <w:sz w:val="24"/>
          <w:szCs w:val="24"/>
          <w:lang w:eastAsia="ko-KR"/>
        </w:rPr>
      </w:pPr>
      <w:r w:rsidRPr="00E314C8">
        <w:rPr>
          <w:rFonts w:ascii="Times New Roman" w:hAnsi="Times New Roman"/>
          <w:sz w:val="24"/>
          <w:szCs w:val="24"/>
          <w:lang w:eastAsia="ko-KR"/>
        </w:rPr>
        <w:t>91.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120F86" w:rsidRPr="00E314C8" w:rsidRDefault="00120F86" w:rsidP="00275D87">
      <w:pPr>
        <w:autoSpaceDE w:val="0"/>
        <w:autoSpaceDN w:val="0"/>
        <w:adjustRightInd w:val="0"/>
        <w:ind w:firstLine="709"/>
        <w:rPr>
          <w:rFonts w:ascii="Times New Roman" w:hAnsi="Times New Roman"/>
          <w:color w:val="000000"/>
          <w:sz w:val="24"/>
          <w:szCs w:val="24"/>
        </w:rPr>
      </w:pPr>
      <w:r w:rsidRPr="00E314C8">
        <w:rPr>
          <w:rFonts w:ascii="Times New Roman" w:hAnsi="Times New Roman"/>
          <w:sz w:val="24"/>
          <w:szCs w:val="24"/>
          <w:lang w:eastAsia="ko-KR"/>
        </w:rPr>
        <w:t>92. </w:t>
      </w:r>
      <w:r w:rsidRPr="00E314C8">
        <w:rPr>
          <w:rFonts w:ascii="Times New Roman" w:hAnsi="Times New Roman"/>
          <w:color w:val="000000"/>
          <w:sz w:val="24"/>
          <w:szCs w:val="24"/>
        </w:rPr>
        <w:t>Основными задачами текущего контроля являются:</w:t>
      </w:r>
    </w:p>
    <w:p w:rsidR="00120F86" w:rsidRPr="00E314C8" w:rsidRDefault="00120F86" w:rsidP="00275D8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120F86" w:rsidRPr="00E314C8" w:rsidRDefault="00120F86" w:rsidP="00275D8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б) выявление нарушений в сроках и качестве предоставления муниципальной услуги;</w:t>
      </w:r>
    </w:p>
    <w:p w:rsidR="00120F86" w:rsidRPr="00E314C8" w:rsidRDefault="00120F86" w:rsidP="00275D8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120F86" w:rsidRPr="00E314C8" w:rsidRDefault="00120F86" w:rsidP="00275D8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г) принятие мер по надлежащему предоставлению муниципальной услуги.</w:t>
      </w:r>
    </w:p>
    <w:p w:rsidR="00120F86" w:rsidRPr="00E314C8" w:rsidRDefault="00120F86" w:rsidP="00275D8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93. Текущий контроль осуществляется на постоянной основе.</w:t>
      </w:r>
    </w:p>
    <w:p w:rsidR="00120F86" w:rsidRPr="00E314C8" w:rsidRDefault="00120F86" w:rsidP="00275D87">
      <w:pPr>
        <w:pStyle w:val="ConsPlusNormal"/>
        <w:ind w:firstLine="709"/>
        <w:jc w:val="both"/>
        <w:rPr>
          <w:rFonts w:ascii="Times New Roman" w:hAnsi="Times New Roman" w:cs="Times New Roman"/>
          <w:sz w:val="24"/>
          <w:szCs w:val="24"/>
          <w:lang w:eastAsia="ko-KR"/>
        </w:rPr>
      </w:pPr>
    </w:p>
    <w:p w:rsidR="00120F86" w:rsidRPr="00E314C8" w:rsidRDefault="00120F86" w:rsidP="00275D87">
      <w:pPr>
        <w:widowControl w:val="0"/>
        <w:autoSpaceDE w:val="0"/>
        <w:autoSpaceDN w:val="0"/>
        <w:adjustRightInd w:val="0"/>
        <w:jc w:val="center"/>
        <w:outlineLvl w:val="2"/>
        <w:rPr>
          <w:rFonts w:ascii="Times New Roman" w:hAnsi="Times New Roman"/>
          <w:sz w:val="24"/>
          <w:szCs w:val="24"/>
        </w:rPr>
      </w:pPr>
      <w:bookmarkStart w:id="35" w:name="Par427"/>
      <w:bookmarkEnd w:id="35"/>
      <w:r w:rsidRPr="00E314C8">
        <w:rPr>
          <w:rFonts w:ascii="Times New Roman" w:hAnsi="Times New Roman"/>
          <w:sz w:val="24"/>
          <w:szCs w:val="24"/>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20F86" w:rsidRPr="00E314C8" w:rsidRDefault="00120F86" w:rsidP="00275D87">
      <w:pPr>
        <w:widowControl w:val="0"/>
        <w:autoSpaceDE w:val="0"/>
        <w:autoSpaceDN w:val="0"/>
        <w:adjustRightInd w:val="0"/>
        <w:jc w:val="center"/>
        <w:outlineLvl w:val="2"/>
        <w:rPr>
          <w:rFonts w:ascii="Times New Roman" w:hAnsi="Times New Roman"/>
          <w:sz w:val="24"/>
          <w:szCs w:val="24"/>
        </w:rPr>
      </w:pPr>
    </w:p>
    <w:p w:rsidR="00120F86" w:rsidRPr="00E314C8" w:rsidRDefault="00120F86" w:rsidP="00C33FE7">
      <w:pPr>
        <w:tabs>
          <w:tab w:val="num" w:pos="1715"/>
        </w:tabs>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94. Контроль за полнотой и качеством предоставления муниципальной услуги осуществляется в формах:</w:t>
      </w:r>
    </w:p>
    <w:p w:rsidR="00120F86" w:rsidRPr="00E314C8" w:rsidRDefault="00120F86" w:rsidP="00C33FE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1) проведения плановых проверок;</w:t>
      </w:r>
    </w:p>
    <w:p w:rsidR="00120F86" w:rsidRPr="00E314C8" w:rsidRDefault="00120F86" w:rsidP="00C33FE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rsidR="00120F86" w:rsidRPr="00E314C8" w:rsidRDefault="00120F86" w:rsidP="00C33FE7">
      <w:pPr>
        <w:tabs>
          <w:tab w:val="num" w:pos="1715"/>
        </w:tabs>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 xml:space="preserve">95.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w:t>
      </w:r>
      <w:r w:rsidRPr="00E314C8">
        <w:rPr>
          <w:rFonts w:ascii="Times New Roman" w:hAnsi="Times New Roman"/>
          <w:i/>
          <w:color w:val="000000"/>
          <w:sz w:val="24"/>
          <w:szCs w:val="24"/>
        </w:rPr>
        <w:t>администрации района</w:t>
      </w:r>
      <w:r w:rsidRPr="00E314C8">
        <w:rPr>
          <w:rFonts w:ascii="Times New Roman" w:hAnsi="Times New Roman"/>
          <w:color w:val="000000"/>
          <w:sz w:val="24"/>
          <w:szCs w:val="24"/>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120F86" w:rsidRPr="00E314C8" w:rsidRDefault="00120F86" w:rsidP="00C33FE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96.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120F86" w:rsidRPr="00E314C8" w:rsidRDefault="00120F86" w:rsidP="00C33FE7">
      <w:pPr>
        <w:autoSpaceDE w:val="0"/>
        <w:autoSpaceDN w:val="0"/>
        <w:adjustRightInd w:val="0"/>
        <w:ind w:firstLine="709"/>
        <w:rPr>
          <w:rFonts w:ascii="Times New Roman" w:hAnsi="Times New Roman"/>
          <w:color w:val="000000"/>
          <w:sz w:val="24"/>
          <w:szCs w:val="24"/>
        </w:rPr>
      </w:pPr>
      <w:r w:rsidRPr="00E314C8">
        <w:rPr>
          <w:rFonts w:ascii="Times New Roman" w:hAnsi="Times New Roman"/>
          <w:color w:val="000000"/>
          <w:sz w:val="24"/>
          <w:szCs w:val="24"/>
        </w:rPr>
        <w:t xml:space="preserve">97.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13" w:history="1">
        <w:r w:rsidRPr="00E314C8">
          <w:rPr>
            <w:rFonts w:ascii="Times New Roman" w:hAnsi="Times New Roman"/>
            <w:color w:val="000000"/>
            <w:sz w:val="24"/>
            <w:szCs w:val="24"/>
          </w:rPr>
          <w:t>законодательством</w:t>
        </w:r>
      </w:hyperlink>
      <w:r w:rsidRPr="00E314C8">
        <w:rPr>
          <w:rFonts w:ascii="Times New Roman" w:hAnsi="Times New Roman"/>
          <w:color w:val="000000"/>
          <w:sz w:val="24"/>
          <w:szCs w:val="24"/>
        </w:rPr>
        <w:t xml:space="preserve"> Российской Федерации порядке.</w:t>
      </w:r>
    </w:p>
    <w:p w:rsidR="00120F86" w:rsidRPr="00E314C8" w:rsidRDefault="00120F86" w:rsidP="00275D87">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98.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20F86" w:rsidRPr="00E314C8" w:rsidRDefault="00120F86" w:rsidP="001A4E6C">
      <w:pPr>
        <w:pStyle w:val="ConsPlusNormal"/>
        <w:ind w:firstLine="709"/>
        <w:jc w:val="both"/>
        <w:rPr>
          <w:rFonts w:ascii="Times New Roman" w:hAnsi="Times New Roman" w:cs="Times New Roman"/>
          <w:sz w:val="24"/>
          <w:szCs w:val="24"/>
          <w:lang w:eastAsia="ko-KR"/>
        </w:rPr>
      </w:pPr>
      <w:bookmarkStart w:id="36" w:name="Par439"/>
      <w:bookmarkEnd w:id="36"/>
    </w:p>
    <w:p w:rsidR="00120F86" w:rsidRPr="00E314C8" w:rsidRDefault="00120F86" w:rsidP="001A4E6C">
      <w:pPr>
        <w:widowControl w:val="0"/>
        <w:autoSpaceDE w:val="0"/>
        <w:autoSpaceDN w:val="0"/>
        <w:adjustRightInd w:val="0"/>
        <w:jc w:val="center"/>
        <w:outlineLvl w:val="2"/>
        <w:rPr>
          <w:rFonts w:ascii="Times New Roman" w:hAnsi="Times New Roman"/>
          <w:sz w:val="24"/>
          <w:szCs w:val="24"/>
        </w:rPr>
      </w:pPr>
      <w:r w:rsidRPr="00E314C8">
        <w:rPr>
          <w:rFonts w:ascii="Times New Roman" w:hAnsi="Times New Roman"/>
          <w:sz w:val="24"/>
          <w:szCs w:val="24"/>
        </w:rPr>
        <w:t>Глава 31.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120F86" w:rsidRPr="00E314C8" w:rsidRDefault="00120F86" w:rsidP="001A4E6C">
      <w:pPr>
        <w:widowControl w:val="0"/>
        <w:autoSpaceDE w:val="0"/>
        <w:autoSpaceDN w:val="0"/>
        <w:adjustRightInd w:val="0"/>
        <w:jc w:val="center"/>
        <w:outlineLvl w:val="2"/>
        <w:rPr>
          <w:rFonts w:ascii="Times New Roman" w:hAnsi="Times New Roman"/>
          <w:sz w:val="24"/>
          <w:szCs w:val="24"/>
        </w:rPr>
      </w:pPr>
    </w:p>
    <w:p w:rsidR="00120F86" w:rsidRPr="00E314C8" w:rsidRDefault="00120F86" w:rsidP="001A4E6C">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99.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120F86" w:rsidRPr="00E314C8" w:rsidRDefault="00120F86" w:rsidP="001A4E6C">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100.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120F86" w:rsidRPr="00E314C8" w:rsidRDefault="00120F86" w:rsidP="001A4E6C">
      <w:pPr>
        <w:pStyle w:val="ConsPlusNormal"/>
        <w:ind w:firstLine="709"/>
        <w:jc w:val="both"/>
        <w:rPr>
          <w:rFonts w:ascii="Times New Roman" w:hAnsi="Times New Roman" w:cs="Times New Roman"/>
          <w:sz w:val="24"/>
          <w:szCs w:val="24"/>
          <w:lang w:eastAsia="ko-KR"/>
        </w:rPr>
      </w:pPr>
    </w:p>
    <w:p w:rsidR="00120F86" w:rsidRPr="00E314C8" w:rsidRDefault="00120F86" w:rsidP="00A84D3B">
      <w:pPr>
        <w:widowControl w:val="0"/>
        <w:autoSpaceDE w:val="0"/>
        <w:autoSpaceDN w:val="0"/>
        <w:adjustRightInd w:val="0"/>
        <w:jc w:val="center"/>
        <w:outlineLvl w:val="2"/>
        <w:rPr>
          <w:rFonts w:ascii="Times New Roman" w:hAnsi="Times New Roman"/>
          <w:sz w:val="24"/>
          <w:szCs w:val="24"/>
        </w:rPr>
      </w:pPr>
      <w:bookmarkStart w:id="37" w:name="Par447"/>
      <w:bookmarkEnd w:id="37"/>
      <w:r w:rsidRPr="00E314C8">
        <w:rPr>
          <w:rFonts w:ascii="Times New Roman" w:hAnsi="Times New Roman"/>
          <w:sz w:val="24"/>
          <w:szCs w:val="24"/>
        </w:rPr>
        <w:t>Глава 32. ПОЛОЖЕНИЯ, ХАРАКТЕРИЗУЮЩИЕ ТРЕБОВАНИЯ К ПОРЯДКУ ИФОРМАМ КОНТРОЛЯ ЗА ПРЕДОСТАВЛЕНИЕМ МУНИЦИПАЛЬНОЙ УСЛУГИ, ВТОМ ЧИСЛЕ СО СТОРОНЫ ЗАЯВИТЕЛЕЙ,ИХ ОБЪЕДИНЕНИЙ И ОРГАНИЗАЦИЕЙ</w:t>
      </w:r>
    </w:p>
    <w:p w:rsidR="00120F86" w:rsidRPr="00E314C8" w:rsidRDefault="00120F86" w:rsidP="00A84D3B">
      <w:pPr>
        <w:widowControl w:val="0"/>
        <w:autoSpaceDE w:val="0"/>
        <w:autoSpaceDN w:val="0"/>
        <w:adjustRightInd w:val="0"/>
        <w:jc w:val="center"/>
        <w:outlineLvl w:val="2"/>
        <w:rPr>
          <w:rFonts w:ascii="Times New Roman" w:hAnsi="Times New Roman"/>
          <w:sz w:val="24"/>
          <w:szCs w:val="24"/>
        </w:rPr>
      </w:pPr>
    </w:p>
    <w:p w:rsidR="00120F86" w:rsidRPr="00E314C8" w:rsidRDefault="00120F86" w:rsidP="00A84D3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lang w:eastAsia="ko-KR"/>
        </w:rPr>
        <w:t>101. </w:t>
      </w:r>
      <w:r w:rsidRPr="00E314C8">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120F86" w:rsidRPr="00E314C8" w:rsidRDefault="00120F86" w:rsidP="00A84D3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нарушения прав и законных интересов заявителей решением, действием (бездействием) </w:t>
      </w:r>
      <w:r w:rsidRPr="00E314C8">
        <w:rPr>
          <w:rFonts w:ascii="Times New Roman" w:hAnsi="Times New Roman"/>
          <w:sz w:val="24"/>
          <w:szCs w:val="24"/>
          <w:lang w:eastAsia="ko-KR"/>
        </w:rPr>
        <w:t>уполномоченного органа</w:t>
      </w:r>
      <w:r w:rsidRPr="00E314C8">
        <w:rPr>
          <w:rFonts w:ascii="Times New Roman" w:hAnsi="Times New Roman"/>
          <w:sz w:val="24"/>
          <w:szCs w:val="24"/>
        </w:rPr>
        <w:t>, его должностных лиц;</w:t>
      </w:r>
    </w:p>
    <w:p w:rsidR="00120F86" w:rsidRPr="00E314C8" w:rsidRDefault="00120F86" w:rsidP="00A84D3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20F86" w:rsidRPr="00E314C8" w:rsidRDefault="00120F86" w:rsidP="00A84D3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некорректного поведения должностных лиц </w:t>
      </w:r>
      <w:r w:rsidRPr="00E314C8">
        <w:rPr>
          <w:rFonts w:ascii="Times New Roman" w:hAnsi="Times New Roman"/>
          <w:sz w:val="24"/>
          <w:szCs w:val="24"/>
          <w:lang w:eastAsia="ko-KR"/>
        </w:rPr>
        <w:t>уполномоченного органа</w:t>
      </w:r>
      <w:r w:rsidRPr="00E314C8">
        <w:rPr>
          <w:rFonts w:ascii="Times New Roman" w:hAnsi="Times New Roman"/>
          <w:sz w:val="24"/>
          <w:szCs w:val="24"/>
        </w:rPr>
        <w:t>, нарушения правил служебной этики при предоставлении муниципальной услуги.</w:t>
      </w:r>
    </w:p>
    <w:p w:rsidR="00120F86" w:rsidRPr="00E314C8" w:rsidRDefault="00120F86" w:rsidP="00A84D3B">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rPr>
        <w:t xml:space="preserve">102. Информацию, указанную в пункте 101 настоящего административного регламента, заявители могут сообщить по телефонам </w:t>
      </w:r>
      <w:r w:rsidRPr="00E314C8">
        <w:rPr>
          <w:rFonts w:ascii="Times New Roman" w:hAnsi="Times New Roman"/>
          <w:sz w:val="24"/>
          <w:szCs w:val="24"/>
          <w:lang w:eastAsia="ko-KR"/>
        </w:rPr>
        <w:t>уполномоченного органа</w:t>
      </w:r>
      <w:r w:rsidRPr="00E314C8">
        <w:rPr>
          <w:rFonts w:ascii="Times New Roman" w:hAnsi="Times New Roman"/>
          <w:sz w:val="24"/>
          <w:szCs w:val="24"/>
        </w:rPr>
        <w:t>, указанным в пункте 16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103. Контроль за предоставлением муниципальной услуги осуществляется в соответствии с действующим законодательством.</w:t>
      </w: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bookmarkStart w:id="38" w:name="Par454"/>
      <w:bookmarkEnd w:id="38"/>
      <w:r w:rsidRPr="00E314C8">
        <w:rPr>
          <w:rFonts w:ascii="Times New Roman" w:hAnsi="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bookmarkStart w:id="39" w:name="Par459"/>
      <w:bookmarkEnd w:id="39"/>
      <w:r w:rsidRPr="00E314C8">
        <w:rPr>
          <w:rFonts w:ascii="Times New Roman" w:hAnsi="Times New Roman"/>
          <w:sz w:val="24"/>
          <w:szCs w:val="24"/>
        </w:rPr>
        <w:t>Глава 31. ОБЖАЛОВАНИЕ РЕШЕНИЙ И ДЕЙСТВИЙ (БЕЗДЕЙСТВИЯ) УПОЛНОМОЧЕННОГО ОРГАНА, А ТАКЖЕ ДОЛЖНОСТНЫХ ЛИЦУ ПОЛНОМОЧЕННОГО ОРГАНА</w:t>
      </w:r>
    </w:p>
    <w:p w:rsidR="00120F86" w:rsidRPr="00E314C8" w:rsidRDefault="00120F86" w:rsidP="00237317">
      <w:pPr>
        <w:widowControl w:val="0"/>
        <w:autoSpaceDE w:val="0"/>
        <w:autoSpaceDN w:val="0"/>
        <w:adjustRightInd w:val="0"/>
        <w:jc w:val="center"/>
        <w:outlineLvl w:val="2"/>
        <w:rPr>
          <w:rFonts w:ascii="Times New Roman" w:hAnsi="Times New Roman"/>
          <w:sz w:val="24"/>
          <w:szCs w:val="24"/>
        </w:rPr>
      </w:pP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104.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либо муниципального служащего, связанные с предоставлением муниципальной услуги.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105. С целью обжалования решений и действий (бездействия) уполномоченного органа, а также должностных лиц уполномоченного органа либо муниципального служащего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lastRenderedPageBreak/>
        <w:t>106. Информацию о порядке подачи и рассмотрения жалобы заинтересованные лица могут получить:</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120F86" w:rsidRPr="00E314C8" w:rsidRDefault="00120F86" w:rsidP="00234329">
      <w:pPr>
        <w:rPr>
          <w:sz w:val="24"/>
          <w:szCs w:val="24"/>
          <w:lang w:eastAsia="ko-KR"/>
        </w:rPr>
      </w:pPr>
      <w:r w:rsidRPr="00E314C8">
        <w:rPr>
          <w:rFonts w:ascii="Times New Roman" w:hAnsi="Times New Roman"/>
          <w:sz w:val="24"/>
          <w:szCs w:val="24"/>
          <w:lang w:eastAsia="ko-KR"/>
        </w:rPr>
        <w:t xml:space="preserve">б) на официальном сайте уполномоченного органав информационно-телекоммуникационной сети «Интернет»: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sz w:val="24"/>
          <w:szCs w:val="24"/>
          <w:lang w:eastAsia="ko-KR"/>
        </w:rPr>
        <w:t>;</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на Портале.</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107. Заинтересованное лицо может обратиться с жалобой, в том числе в следующих случаях:</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нарушение срока предоставления муниципальной услуги;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E314C8">
        <w:rPr>
          <w:rFonts w:ascii="Times New Roman" w:hAnsi="Times New Roman" w:cs="Times New Roman"/>
          <w:i/>
          <w:sz w:val="24"/>
          <w:szCs w:val="24"/>
          <w:lang w:eastAsia="ko-KR"/>
        </w:rPr>
        <w:t>актами органа местного самоуправления,</w:t>
      </w:r>
      <w:r w:rsidRPr="00E314C8">
        <w:rPr>
          <w:rFonts w:ascii="Times New Roman" w:hAnsi="Times New Roman" w:cs="Times New Roman"/>
          <w:sz w:val="24"/>
          <w:szCs w:val="24"/>
          <w:lang w:eastAsia="ko-KR"/>
        </w:rPr>
        <w:t xml:space="preserve"> настоящим административным регламентом для предоставления муниципальной услуги;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E314C8">
        <w:rPr>
          <w:rFonts w:ascii="Times New Roman" w:hAnsi="Times New Roman" w:cs="Times New Roman"/>
          <w:i/>
          <w:sz w:val="24"/>
          <w:szCs w:val="24"/>
          <w:lang w:eastAsia="ko-KR"/>
        </w:rPr>
        <w:t>актами органа местного самоуправления</w:t>
      </w:r>
      <w:r w:rsidRPr="00E314C8">
        <w:rPr>
          <w:rFonts w:ascii="Times New Roman" w:hAnsi="Times New Roman" w:cs="Times New Roman"/>
          <w:sz w:val="24"/>
          <w:szCs w:val="24"/>
          <w:lang w:eastAsia="ko-KR"/>
        </w:rPr>
        <w:t xml:space="preserve"> для предоставления муниципальной услуги, у заявителя;</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E314C8">
        <w:rPr>
          <w:rFonts w:ascii="Times New Roman" w:hAnsi="Times New Roman" w:cs="Times New Roman"/>
          <w:i/>
          <w:sz w:val="24"/>
          <w:szCs w:val="24"/>
          <w:lang w:eastAsia="ko-KR"/>
        </w:rPr>
        <w:t>актами органа местного самоуправления</w:t>
      </w:r>
      <w:r w:rsidRPr="00E314C8">
        <w:rPr>
          <w:rFonts w:ascii="Times New Roman" w:hAnsi="Times New Roman" w:cs="Times New Roman"/>
          <w:sz w:val="24"/>
          <w:szCs w:val="24"/>
          <w:lang w:eastAsia="ko-KR"/>
        </w:rPr>
        <w:t>, а также настоящим административным регламентом;</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E314C8">
        <w:rPr>
          <w:rFonts w:ascii="Times New Roman" w:hAnsi="Times New Roman" w:cs="Times New Roman"/>
          <w:i/>
          <w:sz w:val="24"/>
          <w:szCs w:val="24"/>
          <w:lang w:eastAsia="ko-KR"/>
        </w:rPr>
        <w:t>актами органа местного самоуправления</w:t>
      </w:r>
      <w:r w:rsidRPr="00E314C8">
        <w:rPr>
          <w:rFonts w:ascii="Times New Roman" w:hAnsi="Times New Roman" w:cs="Times New Roman"/>
          <w:sz w:val="24"/>
          <w:szCs w:val="24"/>
          <w:lang w:eastAsia="ko-KR"/>
        </w:rPr>
        <w:t>;</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108. Жалоба может быть подана в письменной форме на бумажном носителе, в электронной форме одним из следующих способов:</w:t>
      </w:r>
    </w:p>
    <w:p w:rsidR="00120F86" w:rsidRPr="00E314C8" w:rsidRDefault="00120F86" w:rsidP="00F97E00">
      <w:pPr>
        <w:widowControl w:val="0"/>
        <w:autoSpaceDE w:val="0"/>
        <w:autoSpaceDN w:val="0"/>
        <w:adjustRightInd w:val="0"/>
        <w:ind w:firstLine="709"/>
        <w:rPr>
          <w:rFonts w:ascii="Times New Roman" w:hAnsi="Times New Roman"/>
          <w:sz w:val="24"/>
          <w:szCs w:val="24"/>
        </w:rPr>
      </w:pPr>
      <w:r w:rsidRPr="00E314C8">
        <w:rPr>
          <w:rFonts w:ascii="Times New Roman" w:hAnsi="Times New Roman"/>
          <w:sz w:val="24"/>
          <w:szCs w:val="24"/>
          <w:lang w:eastAsia="ko-KR"/>
        </w:rPr>
        <w:t xml:space="preserve">а) лично по адресу: </w:t>
      </w:r>
      <w:r w:rsidRPr="00E314C8">
        <w:rPr>
          <w:rFonts w:ascii="Times New Roman" w:hAnsi="Times New Roman"/>
          <w:i/>
          <w:sz w:val="24"/>
          <w:szCs w:val="24"/>
        </w:rPr>
        <w:t>666811,Иркутская обл., п. Мама, ул. Октябрьская, № 23</w:t>
      </w:r>
      <w:r w:rsidRPr="00E314C8">
        <w:rPr>
          <w:rFonts w:ascii="Times New Roman" w:hAnsi="Times New Roman"/>
          <w:sz w:val="24"/>
          <w:szCs w:val="24"/>
        </w:rPr>
        <w:t>;</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i/>
          <w:sz w:val="24"/>
          <w:szCs w:val="24"/>
          <w:lang w:eastAsia="ko-KR"/>
        </w:rPr>
        <w:t>)</w:t>
      </w:r>
      <w:r w:rsidRPr="00E314C8">
        <w:rPr>
          <w:rFonts w:ascii="Times New Roman" w:hAnsi="Times New Roman" w:cs="Times New Roman"/>
          <w:sz w:val="24"/>
          <w:szCs w:val="24"/>
          <w:lang w:eastAsia="ko-KR"/>
        </w:rPr>
        <w:t>; телефон: 2-12-87, факс: 2-10-14_______;</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через организации почтовой связи;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с использованием информационно-телекоммуникационной сети «Интернет»:</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электронная почта: </w:t>
      </w:r>
      <w:hyperlink r:id="rId14" w:history="1">
        <w:r w:rsidRPr="00E314C8">
          <w:rPr>
            <w:rStyle w:val="a4"/>
            <w:sz w:val="24"/>
            <w:szCs w:val="24"/>
            <w:lang w:val="en-US"/>
          </w:rPr>
          <w:t>kumi</w:t>
        </w:r>
        <w:r w:rsidRPr="00E314C8">
          <w:rPr>
            <w:rStyle w:val="a4"/>
            <w:sz w:val="24"/>
            <w:szCs w:val="24"/>
          </w:rPr>
          <w:t>_</w:t>
        </w:r>
        <w:r w:rsidRPr="00E314C8">
          <w:rPr>
            <w:rStyle w:val="a4"/>
            <w:sz w:val="24"/>
            <w:szCs w:val="24"/>
            <w:lang w:val="en-US"/>
          </w:rPr>
          <w:t>mo</w:t>
        </w:r>
        <w:r w:rsidRPr="00E314C8">
          <w:rPr>
            <w:rStyle w:val="a4"/>
            <w:sz w:val="24"/>
            <w:szCs w:val="24"/>
          </w:rPr>
          <w:t>_</w:t>
        </w:r>
        <w:r w:rsidRPr="00E314C8">
          <w:rPr>
            <w:rStyle w:val="a4"/>
            <w:sz w:val="24"/>
            <w:szCs w:val="24"/>
            <w:lang w:val="en-US"/>
          </w:rPr>
          <w:t>mama</w:t>
        </w:r>
        <w:r w:rsidRPr="00E314C8">
          <w:rPr>
            <w:rStyle w:val="a4"/>
            <w:sz w:val="24"/>
            <w:szCs w:val="24"/>
          </w:rPr>
          <w:t>@</w:t>
        </w:r>
        <w:r w:rsidRPr="00E314C8">
          <w:rPr>
            <w:rStyle w:val="a4"/>
            <w:sz w:val="24"/>
            <w:szCs w:val="24"/>
            <w:lang w:val="en-US"/>
          </w:rPr>
          <w:t>mail</w:t>
        </w:r>
        <w:r w:rsidRPr="00E314C8">
          <w:rPr>
            <w:rStyle w:val="a4"/>
            <w:sz w:val="24"/>
            <w:szCs w:val="24"/>
          </w:rPr>
          <w:t>.</w:t>
        </w:r>
        <w:r w:rsidRPr="00E314C8">
          <w:rPr>
            <w:rStyle w:val="a4"/>
            <w:sz w:val="24"/>
            <w:szCs w:val="24"/>
            <w:lang w:val="en-US"/>
          </w:rPr>
          <w:t>ru</w:t>
        </w:r>
      </w:hyperlink>
      <w:r w:rsidRPr="00E314C8">
        <w:rPr>
          <w:rFonts w:ascii="Times New Roman" w:hAnsi="Times New Roman" w:cs="Times New Roman"/>
          <w:sz w:val="24"/>
          <w:szCs w:val="24"/>
          <w:lang w:eastAsia="ko-KR"/>
        </w:rPr>
        <w:t>;</w:t>
      </w:r>
    </w:p>
    <w:p w:rsidR="00120F86" w:rsidRPr="00E314C8" w:rsidRDefault="00120F86" w:rsidP="00F97E00">
      <w:pPr>
        <w:rPr>
          <w:bCs/>
          <w:sz w:val="24"/>
          <w:szCs w:val="24"/>
        </w:rPr>
      </w:pPr>
      <w:r w:rsidRPr="00E314C8">
        <w:rPr>
          <w:rFonts w:ascii="Times New Roman" w:hAnsi="Times New Roman"/>
          <w:sz w:val="24"/>
          <w:szCs w:val="24"/>
          <w:lang w:eastAsia="ko-KR"/>
        </w:rPr>
        <w:t xml:space="preserve">официальный сайт уполномоченного органа: </w:t>
      </w:r>
      <w:r w:rsidRPr="00E314C8">
        <w:rPr>
          <w:bCs/>
          <w:sz w:val="24"/>
          <w:szCs w:val="24"/>
          <w:lang w:val="en-US"/>
        </w:rPr>
        <w:t>http</w:t>
      </w:r>
      <w:r w:rsidRPr="00E314C8">
        <w:rPr>
          <w:bCs/>
          <w:sz w:val="24"/>
          <w:szCs w:val="24"/>
        </w:rPr>
        <w:t>://</w:t>
      </w:r>
      <w:r w:rsidRPr="00E314C8">
        <w:rPr>
          <w:bCs/>
          <w:sz w:val="24"/>
          <w:szCs w:val="24"/>
          <w:lang w:val="en-US"/>
        </w:rPr>
        <w:t>www</w:t>
      </w:r>
      <w:r w:rsidRPr="00E314C8">
        <w:rPr>
          <w:bCs/>
          <w:sz w:val="24"/>
          <w:szCs w:val="24"/>
        </w:rPr>
        <w:t xml:space="preserve">. </w:t>
      </w:r>
      <w:r w:rsidRPr="00E314C8">
        <w:rPr>
          <w:bCs/>
          <w:sz w:val="24"/>
          <w:szCs w:val="24"/>
          <w:lang w:val="en-US"/>
        </w:rPr>
        <w:t>mchr</w:t>
      </w:r>
      <w:r w:rsidRPr="00E314C8">
        <w:rPr>
          <w:bCs/>
          <w:sz w:val="24"/>
          <w:szCs w:val="24"/>
        </w:rPr>
        <w:t>.</w:t>
      </w:r>
      <w:r w:rsidRPr="00E314C8">
        <w:rPr>
          <w:bCs/>
          <w:sz w:val="24"/>
          <w:szCs w:val="24"/>
          <w:lang w:val="en-US"/>
        </w:rPr>
        <w:t>irkobl</w:t>
      </w:r>
      <w:r w:rsidRPr="00E314C8">
        <w:rPr>
          <w:bCs/>
          <w:sz w:val="24"/>
          <w:szCs w:val="24"/>
        </w:rPr>
        <w:t>.</w:t>
      </w:r>
      <w:r w:rsidRPr="00E314C8">
        <w:rPr>
          <w:bCs/>
          <w:sz w:val="24"/>
          <w:szCs w:val="24"/>
          <w:lang w:val="en-US"/>
        </w:rPr>
        <w:t>ru</w:t>
      </w:r>
      <w:r w:rsidRPr="00E314C8">
        <w:rPr>
          <w:bCs/>
          <w:sz w:val="24"/>
          <w:szCs w:val="24"/>
        </w:rPr>
        <w:t>.</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г) через МФЦ;</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д) через </w:t>
      </w:r>
      <w:r w:rsidRPr="00E314C8">
        <w:rPr>
          <w:rFonts w:ascii="Times New Roman" w:hAnsi="Times New Roman" w:cs="Times New Roman"/>
          <w:sz w:val="24"/>
          <w:szCs w:val="24"/>
        </w:rPr>
        <w:t>Портал.</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109.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110. Жалоба может быть подана при личном приеме заинтересованного лица. Прием заинтересованных лиц в уполномоченном органе осуществляет </w:t>
      </w:r>
      <w:r w:rsidRPr="00E314C8">
        <w:rPr>
          <w:rFonts w:ascii="Times New Roman" w:hAnsi="Times New Roman" w:cs="Times New Roman"/>
          <w:i/>
          <w:sz w:val="24"/>
          <w:szCs w:val="24"/>
          <w:lang w:eastAsia="ko-KR"/>
        </w:rPr>
        <w:t>руководитель уполномоченного органа</w:t>
      </w:r>
      <w:r w:rsidRPr="00E314C8">
        <w:rPr>
          <w:rFonts w:ascii="Times New Roman" w:hAnsi="Times New Roman" w:cs="Times New Roman"/>
          <w:sz w:val="24"/>
          <w:szCs w:val="24"/>
          <w:lang w:eastAsia="ko-KR"/>
        </w:rPr>
        <w:t xml:space="preserve">, в случае его отсутствия – </w:t>
      </w:r>
      <w:r w:rsidRPr="00E314C8">
        <w:rPr>
          <w:rFonts w:ascii="Times New Roman" w:hAnsi="Times New Roman" w:cs="Times New Roman"/>
          <w:i/>
          <w:sz w:val="24"/>
          <w:szCs w:val="24"/>
          <w:lang w:eastAsia="ko-KR"/>
        </w:rPr>
        <w:t>исполняющий обязанности руководителя уполномоченного органа.</w:t>
      </w:r>
      <w:r w:rsidRPr="00E314C8">
        <w:rPr>
          <w:rFonts w:ascii="Times New Roman" w:hAnsi="Times New Roman" w:cs="Times New Roman"/>
          <w:sz w:val="24"/>
          <w:szCs w:val="24"/>
          <w:lang w:eastAsia="ko-KR"/>
        </w:rPr>
        <w:t>.</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111. Прием заинтересованных лиц </w:t>
      </w:r>
      <w:r w:rsidRPr="00E314C8">
        <w:rPr>
          <w:rFonts w:ascii="Times New Roman" w:hAnsi="Times New Roman" w:cs="Times New Roman"/>
          <w:i/>
          <w:sz w:val="24"/>
          <w:szCs w:val="24"/>
          <w:lang w:eastAsia="ko-KR"/>
        </w:rPr>
        <w:t>руководителем уполномоченного органа</w:t>
      </w:r>
      <w:r w:rsidRPr="00E314C8">
        <w:rPr>
          <w:rFonts w:ascii="Times New Roman" w:hAnsi="Times New Roman" w:cs="Times New Roman"/>
          <w:sz w:val="24"/>
          <w:szCs w:val="24"/>
          <w:lang w:eastAsia="ko-KR"/>
        </w:rPr>
        <w:t xml:space="preserve"> </w:t>
      </w:r>
      <w:r w:rsidRPr="00E314C8">
        <w:rPr>
          <w:rFonts w:ascii="Times New Roman" w:hAnsi="Times New Roman" w:cs="Times New Roman"/>
          <w:sz w:val="24"/>
          <w:szCs w:val="24"/>
          <w:lang w:eastAsia="ko-KR"/>
        </w:rPr>
        <w:lastRenderedPageBreak/>
        <w:t>проводится по предварительной записи, которая осуществляется по телефону: 2-12-87.</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112. При личном приеме обратившееся заинтересованное лицо предъявляет документ, удостоверяющий его личность.</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113. Жалоба должна содержать:</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либо муниципального служащего. Заинтересованным лицом могут быть представлены документы (при наличии), подтверждающие доводы заинтересованного лица, либо их копии.</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114. При рассмотрении жалобы:</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120F86" w:rsidRPr="00E314C8" w:rsidRDefault="00120F86" w:rsidP="00BB2900">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120F86" w:rsidRPr="00E314C8" w:rsidRDefault="00120F86" w:rsidP="00BB2900">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120F86" w:rsidRPr="00E314C8" w:rsidRDefault="00120F86" w:rsidP="009B239A">
      <w:pPr>
        <w:autoSpaceDE w:val="0"/>
        <w:autoSpaceDN w:val="0"/>
        <w:adjustRightInd w:val="0"/>
        <w:ind w:firstLine="709"/>
        <w:rPr>
          <w:rFonts w:ascii="Times New Roman" w:hAnsi="Times New Roman"/>
          <w:sz w:val="24"/>
          <w:szCs w:val="24"/>
          <w:lang w:eastAsia="en-US"/>
        </w:rPr>
      </w:pPr>
      <w:r w:rsidRPr="00E314C8">
        <w:rPr>
          <w:rFonts w:ascii="Times New Roman" w:hAnsi="Times New Roman"/>
          <w:sz w:val="24"/>
          <w:szCs w:val="24"/>
          <w:lang w:eastAsia="ko-KR"/>
        </w:rPr>
        <w:t>115.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120F86" w:rsidRPr="00E314C8" w:rsidRDefault="00120F86" w:rsidP="009B239A">
      <w:pPr>
        <w:ind w:firstLine="709"/>
        <w:rPr>
          <w:rFonts w:ascii="Times New Roman" w:hAnsi="Times New Roman"/>
          <w:sz w:val="24"/>
          <w:szCs w:val="24"/>
        </w:rPr>
      </w:pPr>
      <w:r w:rsidRPr="00E314C8">
        <w:rPr>
          <w:rFonts w:ascii="Times New Roman" w:hAnsi="Times New Roman"/>
          <w:sz w:val="24"/>
          <w:szCs w:val="24"/>
          <w:lang w:eastAsia="ko-KR"/>
        </w:rPr>
        <w:t>116. </w:t>
      </w:r>
      <w:bookmarkStart w:id="40" w:name="Par509"/>
      <w:bookmarkEnd w:id="40"/>
      <w:r w:rsidRPr="00E314C8">
        <w:rPr>
          <w:rFonts w:ascii="Times New Roman" w:hAnsi="Times New Roman"/>
          <w:sz w:val="24"/>
          <w:szCs w:val="24"/>
        </w:rPr>
        <w:t>Порядок рассмотрения отдельных жалоб:</w:t>
      </w:r>
    </w:p>
    <w:p w:rsidR="00120F86" w:rsidRPr="00E314C8" w:rsidRDefault="00120F86" w:rsidP="009B239A">
      <w:pPr>
        <w:ind w:firstLine="709"/>
        <w:rPr>
          <w:rFonts w:ascii="Times New Roman" w:hAnsi="Times New Roman"/>
          <w:sz w:val="24"/>
          <w:szCs w:val="24"/>
        </w:rPr>
      </w:pPr>
      <w:r w:rsidRPr="00E314C8">
        <w:rPr>
          <w:rFonts w:ascii="Times New Roman" w:hAnsi="Times New Roman"/>
          <w:sz w:val="24"/>
          <w:szCs w:val="24"/>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120F86" w:rsidRPr="00E314C8" w:rsidRDefault="00120F86" w:rsidP="009B239A">
      <w:pPr>
        <w:ind w:firstLine="709"/>
        <w:rPr>
          <w:rFonts w:ascii="Times New Roman" w:hAnsi="Times New Roman"/>
          <w:sz w:val="24"/>
          <w:szCs w:val="24"/>
        </w:rPr>
      </w:pPr>
      <w:r w:rsidRPr="00E314C8">
        <w:rPr>
          <w:rFonts w:ascii="Times New Roman" w:hAnsi="Times New Roman"/>
          <w:sz w:val="24"/>
          <w:szCs w:val="24"/>
        </w:rPr>
        <w:lastRenderedPageBreak/>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120F86" w:rsidRPr="00E314C8" w:rsidRDefault="00120F86" w:rsidP="009B239A">
      <w:pPr>
        <w:ind w:firstLine="709"/>
        <w:rPr>
          <w:rFonts w:ascii="Times New Roman" w:hAnsi="Times New Roman"/>
          <w:sz w:val="24"/>
          <w:szCs w:val="24"/>
        </w:rPr>
      </w:pPr>
      <w:r w:rsidRPr="00E314C8">
        <w:rPr>
          <w:rFonts w:ascii="Times New Roman" w:hAnsi="Times New Roman"/>
          <w:sz w:val="24"/>
          <w:szCs w:val="24"/>
        </w:rPr>
        <w:t>в) если текст письменной жалобы не поддается прочтению, ответ на жалобу не дается, о чем в течение 7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120F86" w:rsidRPr="00E314C8" w:rsidRDefault="00120F86" w:rsidP="009B239A">
      <w:pPr>
        <w:ind w:firstLine="709"/>
        <w:rPr>
          <w:rFonts w:ascii="Times New Roman" w:hAnsi="Times New Roman"/>
          <w:sz w:val="24"/>
          <w:szCs w:val="24"/>
        </w:rPr>
      </w:pPr>
      <w:r w:rsidRPr="00E314C8">
        <w:rPr>
          <w:rFonts w:ascii="Times New Roman" w:hAnsi="Times New Roman"/>
          <w:sz w:val="24"/>
          <w:szCs w:val="24"/>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дней.</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117. По результатам рассмотрения жалобы уполномоченный орган принимает одно из следующих решений:</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E314C8">
        <w:rPr>
          <w:rFonts w:ascii="Times New Roman" w:hAnsi="Times New Roman" w:cs="Times New Roman"/>
          <w:i/>
          <w:sz w:val="24"/>
          <w:szCs w:val="24"/>
          <w:lang w:eastAsia="ko-KR"/>
        </w:rPr>
        <w:t>актами органа местного самоуправления</w:t>
      </w:r>
      <w:r w:rsidRPr="00E314C8">
        <w:rPr>
          <w:rFonts w:ascii="Times New Roman" w:hAnsi="Times New Roman" w:cs="Times New Roman"/>
          <w:sz w:val="24"/>
          <w:szCs w:val="24"/>
          <w:lang w:eastAsia="ko-KR"/>
        </w:rPr>
        <w:t>;</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отказывает в удовлетворении жалобы.</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118. Не позднее дня, следующего за днем принятия решения, указанного в пункте 118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119. В ответе по результатам рассмотрения жалобы указываются: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г) основания для принятия решения по жалобе;</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д) принятое по жалобе решение;</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ж) сведения о порядке обжалования принятого по жалобе решения.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120. Основаниями отказа в удовлетворении жалобы являются: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lastRenderedPageBreak/>
        <w:t>г) доводы жалобы не нашли своего подтверждения.</w:t>
      </w:r>
    </w:p>
    <w:p w:rsidR="00120F86" w:rsidRPr="00E314C8" w:rsidRDefault="00120F86" w:rsidP="009B239A">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121. Решение, принятое по результатам рассмотрения жалобы, может быть обжаловано в порядке, установленном законодательством.</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122.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123. Способами информирования заинтересованных лиц о порядке подачи и рассмотрения жалобы являются:</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а) личное обращение заинтересованных лиц в уполномоченный орган;</w:t>
      </w:r>
    </w:p>
    <w:p w:rsidR="00120F86" w:rsidRPr="00E314C8" w:rsidRDefault="00120F86" w:rsidP="00237317">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б) через организации почтовой связи;</w:t>
      </w:r>
    </w:p>
    <w:p w:rsidR="00120F86" w:rsidRPr="00E314C8" w:rsidRDefault="00120F86" w:rsidP="00151095">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120F86" w:rsidRPr="00E314C8" w:rsidRDefault="00120F86" w:rsidP="00151095">
      <w:pPr>
        <w:pStyle w:val="ConsPlusNormal"/>
        <w:ind w:firstLine="709"/>
        <w:jc w:val="both"/>
        <w:rPr>
          <w:rFonts w:ascii="Times New Roman" w:hAnsi="Times New Roman" w:cs="Times New Roman"/>
          <w:sz w:val="24"/>
          <w:szCs w:val="24"/>
          <w:lang w:eastAsia="ko-KR"/>
        </w:rPr>
      </w:pPr>
      <w:r w:rsidRPr="00E314C8">
        <w:rPr>
          <w:rFonts w:ascii="Times New Roman" w:hAnsi="Times New Roman" w:cs="Times New Roman"/>
          <w:sz w:val="24"/>
          <w:szCs w:val="24"/>
          <w:lang w:eastAsia="ko-KR"/>
        </w:rPr>
        <w:t>г) с помощью телефонной и факсимильной связи.</w:t>
      </w:r>
    </w:p>
    <w:tbl>
      <w:tblPr>
        <w:tblW w:w="0" w:type="auto"/>
        <w:tblLook w:val="00A0" w:firstRow="1" w:lastRow="0" w:firstColumn="1" w:lastColumn="0" w:noHBand="0" w:noVBand="0"/>
      </w:tblPr>
      <w:tblGrid>
        <w:gridCol w:w="4672"/>
        <w:gridCol w:w="4673"/>
      </w:tblGrid>
      <w:tr w:rsidR="00120F86" w:rsidRPr="00E314C8" w:rsidTr="00A33983">
        <w:tc>
          <w:tcPr>
            <w:tcW w:w="4672" w:type="dxa"/>
          </w:tcPr>
          <w:p w:rsidR="00120F86" w:rsidRPr="00E314C8" w:rsidRDefault="00120F86" w:rsidP="00A33983">
            <w:pPr>
              <w:widowControl w:val="0"/>
              <w:autoSpaceDE w:val="0"/>
              <w:autoSpaceDN w:val="0"/>
              <w:adjustRightInd w:val="0"/>
              <w:spacing w:line="240" w:lineRule="exact"/>
              <w:ind w:firstLine="0"/>
              <w:rPr>
                <w:rFonts w:ascii="Times New Roman" w:hAnsi="Times New Roman"/>
                <w:i/>
                <w:sz w:val="24"/>
                <w:szCs w:val="24"/>
              </w:rPr>
            </w:pPr>
          </w:p>
        </w:tc>
        <w:tc>
          <w:tcPr>
            <w:tcW w:w="4673" w:type="dxa"/>
            <w:vAlign w:val="bottom"/>
          </w:tcPr>
          <w:p w:rsidR="00120F86" w:rsidRPr="00E314C8" w:rsidRDefault="00120F86" w:rsidP="00A33983">
            <w:pPr>
              <w:widowControl w:val="0"/>
              <w:autoSpaceDE w:val="0"/>
              <w:autoSpaceDN w:val="0"/>
              <w:adjustRightInd w:val="0"/>
              <w:spacing w:line="240" w:lineRule="exact"/>
              <w:ind w:firstLine="0"/>
              <w:jc w:val="right"/>
              <w:rPr>
                <w:rFonts w:ascii="Times New Roman" w:hAnsi="Times New Roman"/>
                <w:i/>
                <w:sz w:val="24"/>
                <w:szCs w:val="24"/>
              </w:rPr>
            </w:pPr>
          </w:p>
        </w:tc>
      </w:tr>
    </w:tbl>
    <w:p w:rsidR="00120F86" w:rsidRPr="00E314C8" w:rsidRDefault="00120F86" w:rsidP="0099083E">
      <w:pPr>
        <w:tabs>
          <w:tab w:val="left" w:pos="7989"/>
        </w:tabs>
        <w:spacing w:after="160" w:line="259" w:lineRule="auto"/>
        <w:ind w:firstLine="0"/>
        <w:jc w:val="right"/>
        <w:rPr>
          <w:rFonts w:ascii="Times New Roman" w:hAnsi="Times New Roman"/>
          <w:sz w:val="24"/>
          <w:szCs w:val="24"/>
        </w:rPr>
      </w:pPr>
      <w:r w:rsidRPr="00E314C8">
        <w:rPr>
          <w:rFonts w:ascii="Times New Roman" w:hAnsi="Times New Roman"/>
          <w:sz w:val="24"/>
          <w:szCs w:val="24"/>
        </w:rPr>
        <w:t>Приложение № 1</w:t>
      </w:r>
    </w:p>
    <w:p w:rsidR="00120F86" w:rsidRPr="00E314C8" w:rsidRDefault="00120F86" w:rsidP="00142F78">
      <w:pPr>
        <w:ind w:left="5954" w:firstLine="0"/>
        <w:rPr>
          <w:rFonts w:ascii="Times New Roman" w:hAnsi="Times New Roman"/>
          <w:sz w:val="24"/>
          <w:szCs w:val="24"/>
        </w:rPr>
      </w:pPr>
      <w:r w:rsidRPr="00E314C8">
        <w:rPr>
          <w:rFonts w:ascii="Times New Roman" w:hAnsi="Times New Roman"/>
          <w:sz w:val="24"/>
          <w:szCs w:val="24"/>
        </w:rPr>
        <w:t>к Административному регламенту «Предоставление участка земли, расположенного на межселенной территории, для погребения умершего»</w:t>
      </w:r>
    </w:p>
    <w:p w:rsidR="00120F86" w:rsidRPr="00E314C8" w:rsidRDefault="00120F86" w:rsidP="00142F78">
      <w:pPr>
        <w:ind w:left="5954"/>
        <w:rPr>
          <w:rFonts w:ascii="Times New Roman" w:hAnsi="Times New Roman"/>
          <w:sz w:val="24"/>
          <w:szCs w:val="24"/>
        </w:rPr>
      </w:pPr>
    </w:p>
    <w:p w:rsidR="00120F86" w:rsidRPr="00E314C8" w:rsidRDefault="00120F86" w:rsidP="0019725D">
      <w:pPr>
        <w:pStyle w:val="afa"/>
        <w:jc w:val="center"/>
        <w:rPr>
          <w:color w:val="000000"/>
        </w:rPr>
      </w:pPr>
      <w:r w:rsidRPr="00E314C8">
        <w:rPr>
          <w:rStyle w:val="afd"/>
          <w:rFonts w:ascii="Times New Roman" w:hAnsi="Times New Roman" w:cs="Times New Roman"/>
          <w:bCs/>
          <w:color w:val="000000"/>
        </w:rPr>
        <w:t xml:space="preserve">Заявление для предоставления участка земли для захоронения </w:t>
      </w:r>
    </w:p>
    <w:p w:rsidR="00120F86" w:rsidRPr="00E314C8" w:rsidRDefault="00120F86" w:rsidP="00142F78">
      <w:pPr>
        <w:rPr>
          <w:rFonts w:ascii="Times New Roman" w:hAnsi="Times New Roman"/>
          <w:sz w:val="24"/>
          <w:szCs w:val="24"/>
        </w:rPr>
      </w:pPr>
    </w:p>
    <w:p w:rsidR="00120F86" w:rsidRPr="00E314C8" w:rsidRDefault="00120F86" w:rsidP="008442D6">
      <w:pPr>
        <w:ind w:left="4820" w:firstLine="0"/>
        <w:rPr>
          <w:rFonts w:ascii="Times New Roman" w:hAnsi="Times New Roman"/>
          <w:i/>
          <w:sz w:val="24"/>
          <w:szCs w:val="24"/>
        </w:rPr>
      </w:pPr>
      <w:r w:rsidRPr="00E314C8">
        <w:rPr>
          <w:rFonts w:ascii="Times New Roman" w:hAnsi="Times New Roman"/>
          <w:sz w:val="24"/>
          <w:szCs w:val="24"/>
        </w:rPr>
        <w:t>Мэру Мамско-Чуйского района</w:t>
      </w:r>
      <w:r w:rsidRPr="00E314C8">
        <w:rPr>
          <w:rFonts w:ascii="Times New Roman" w:hAnsi="Times New Roman"/>
          <w:i/>
          <w:sz w:val="24"/>
          <w:szCs w:val="24"/>
        </w:rPr>
        <w:t xml:space="preserve"> (руководителю уполномоченного органа))</w:t>
      </w:r>
    </w:p>
    <w:p w:rsidR="00120F86" w:rsidRPr="00E314C8" w:rsidRDefault="00120F86" w:rsidP="008442D6">
      <w:pPr>
        <w:ind w:left="4820" w:firstLine="0"/>
        <w:rPr>
          <w:rFonts w:ascii="Times New Roman" w:hAnsi="Times New Roman"/>
          <w:i/>
          <w:sz w:val="24"/>
          <w:szCs w:val="24"/>
        </w:rPr>
      </w:pPr>
      <w:r w:rsidRPr="00E314C8">
        <w:rPr>
          <w:rFonts w:ascii="Times New Roman" w:hAnsi="Times New Roman"/>
          <w:i/>
          <w:sz w:val="24"/>
          <w:szCs w:val="24"/>
        </w:rPr>
        <w:t>_________________________________</w:t>
      </w:r>
    </w:p>
    <w:p w:rsidR="00120F86" w:rsidRPr="00E314C8" w:rsidRDefault="00120F86" w:rsidP="008442D6">
      <w:pPr>
        <w:ind w:left="4820" w:firstLine="0"/>
        <w:rPr>
          <w:rFonts w:ascii="Times New Roman" w:hAnsi="Times New Roman"/>
          <w:i/>
          <w:sz w:val="24"/>
          <w:szCs w:val="24"/>
        </w:rPr>
      </w:pPr>
      <w:r w:rsidRPr="00E314C8">
        <w:rPr>
          <w:rFonts w:ascii="Times New Roman" w:hAnsi="Times New Roman"/>
          <w:sz w:val="24"/>
          <w:szCs w:val="24"/>
        </w:rPr>
        <w:t>от</w:t>
      </w:r>
      <w:r w:rsidRPr="00E314C8">
        <w:rPr>
          <w:rFonts w:ascii="Times New Roman" w:hAnsi="Times New Roman"/>
          <w:i/>
          <w:sz w:val="24"/>
          <w:szCs w:val="24"/>
        </w:rPr>
        <w:t xml:space="preserve"> _______________________________</w:t>
      </w:r>
    </w:p>
    <w:p w:rsidR="00120F86" w:rsidRPr="00E314C8" w:rsidRDefault="00120F86" w:rsidP="008442D6">
      <w:pPr>
        <w:ind w:left="4820" w:firstLine="0"/>
        <w:rPr>
          <w:rFonts w:ascii="Times New Roman" w:hAnsi="Times New Roman"/>
          <w:i/>
          <w:sz w:val="24"/>
          <w:szCs w:val="24"/>
        </w:rPr>
      </w:pPr>
      <w:r w:rsidRPr="00E314C8">
        <w:rPr>
          <w:rFonts w:ascii="Times New Roman" w:hAnsi="Times New Roman"/>
          <w:i/>
          <w:sz w:val="24"/>
          <w:szCs w:val="24"/>
        </w:rPr>
        <w:t>_________________________________</w:t>
      </w:r>
    </w:p>
    <w:tbl>
      <w:tblPr>
        <w:tblW w:w="0" w:type="auto"/>
        <w:tblInd w:w="4644" w:type="dxa"/>
        <w:tblLayout w:type="fixed"/>
        <w:tblLook w:val="01E0" w:firstRow="1" w:lastRow="1" w:firstColumn="1" w:lastColumn="1" w:noHBand="0" w:noVBand="0"/>
      </w:tblPr>
      <w:tblGrid>
        <w:gridCol w:w="441"/>
        <w:gridCol w:w="4311"/>
      </w:tblGrid>
      <w:tr w:rsidR="00120F86" w:rsidRPr="00E314C8" w:rsidTr="00A33983">
        <w:tc>
          <w:tcPr>
            <w:tcW w:w="441" w:type="dxa"/>
          </w:tcPr>
          <w:p w:rsidR="00120F86" w:rsidRPr="00E314C8" w:rsidRDefault="00120F86" w:rsidP="00A33983">
            <w:pPr>
              <w:ind w:hanging="850"/>
              <w:jc w:val="center"/>
              <w:rPr>
                <w:rFonts w:ascii="Times New Roman" w:hAnsi="Times New Roman"/>
                <w:sz w:val="24"/>
                <w:szCs w:val="24"/>
              </w:rPr>
            </w:pPr>
          </w:p>
        </w:tc>
        <w:tc>
          <w:tcPr>
            <w:tcW w:w="4311" w:type="dxa"/>
          </w:tcPr>
          <w:p w:rsidR="00120F86" w:rsidRPr="00E314C8" w:rsidRDefault="00120F86" w:rsidP="00A33983">
            <w:pPr>
              <w:ind w:firstLine="18"/>
              <w:jc w:val="center"/>
              <w:rPr>
                <w:rFonts w:ascii="Times New Roman" w:hAnsi="Times New Roman"/>
                <w:sz w:val="24"/>
                <w:szCs w:val="24"/>
              </w:rPr>
            </w:pPr>
            <w:r w:rsidRPr="00E314C8">
              <w:rPr>
                <w:rFonts w:ascii="Times New Roman" w:hAnsi="Times New Roman"/>
                <w:sz w:val="24"/>
                <w:szCs w:val="24"/>
              </w:rPr>
              <w:t>(указывается полное наименование заявителя, его реквизиты, юридический и почтовый адрес (последнее при отличии от юридического адреса) – для юридических лиц; фамилия, имя, отчество заявителя (последнее при наличии), почтовый адрес, паспортные данные с указанием прописки – для физических лиц)</w:t>
            </w:r>
          </w:p>
        </w:tc>
      </w:tr>
    </w:tbl>
    <w:p w:rsidR="00120F86" w:rsidRPr="00E314C8" w:rsidRDefault="00120F86" w:rsidP="0019725D">
      <w:pPr>
        <w:widowControl w:val="0"/>
        <w:suppressAutoHyphens/>
        <w:autoSpaceDE w:val="0"/>
        <w:spacing w:line="100" w:lineRule="atLeast"/>
        <w:ind w:firstLine="0"/>
        <w:jc w:val="center"/>
        <w:rPr>
          <w:rFonts w:ascii="Times New Roman" w:hAnsi="Times New Roman"/>
          <w:color w:val="000000"/>
          <w:sz w:val="24"/>
          <w:szCs w:val="24"/>
          <w:lang w:eastAsia="zh-CN"/>
        </w:rPr>
      </w:pPr>
      <w:r w:rsidRPr="00E314C8">
        <w:rPr>
          <w:rFonts w:ascii="Times New Roman" w:hAnsi="Times New Roman"/>
          <w:color w:val="000000"/>
          <w:sz w:val="24"/>
          <w:szCs w:val="24"/>
          <w:lang w:eastAsia="zh-CN"/>
        </w:rPr>
        <w:t>Заявление</w:t>
      </w:r>
    </w:p>
    <w:p w:rsidR="00120F86" w:rsidRPr="00E314C8" w:rsidRDefault="00120F86" w:rsidP="0019725D">
      <w:pPr>
        <w:widowControl w:val="0"/>
        <w:suppressAutoHyphens/>
        <w:autoSpaceDE w:val="0"/>
        <w:spacing w:line="100" w:lineRule="atLeast"/>
        <w:ind w:firstLine="0"/>
        <w:jc w:val="center"/>
        <w:rPr>
          <w:rFonts w:ascii="Times New Roman" w:hAnsi="Times New Roman"/>
          <w:color w:val="000000"/>
          <w:sz w:val="24"/>
          <w:szCs w:val="24"/>
          <w:lang w:eastAsia="zh-CN"/>
        </w:rPr>
      </w:pPr>
    </w:p>
    <w:p w:rsidR="00120F86" w:rsidRPr="00E314C8" w:rsidRDefault="00120F86" w:rsidP="0019725D">
      <w:pPr>
        <w:widowControl w:val="0"/>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color w:val="000000"/>
          <w:sz w:val="24"/>
          <w:szCs w:val="24"/>
          <w:lang w:eastAsia="zh-CN"/>
        </w:rPr>
        <w:tab/>
        <w:t>Прошу предоставить  участок земли для захоронения</w:t>
      </w:r>
      <w:r w:rsidRPr="00E314C8">
        <w:rPr>
          <w:rFonts w:ascii="Times New Roman" w:hAnsi="Times New Roman"/>
          <w:color w:val="000000"/>
          <w:sz w:val="24"/>
          <w:szCs w:val="24"/>
          <w:lang w:eastAsia="zh-CN"/>
        </w:rPr>
        <w:tab/>
      </w:r>
      <w:r w:rsidRPr="00E314C8">
        <w:rPr>
          <w:rFonts w:ascii="Times New Roman" w:hAnsi="Times New Roman"/>
          <w:color w:val="000000"/>
          <w:sz w:val="24"/>
          <w:szCs w:val="24"/>
          <w:lang w:eastAsia="zh-CN"/>
        </w:rPr>
        <w:tab/>
      </w:r>
      <w:r w:rsidRPr="00E314C8">
        <w:rPr>
          <w:rFonts w:ascii="Times New Roman" w:hAnsi="Times New Roman"/>
          <w:color w:val="000000"/>
          <w:sz w:val="24"/>
          <w:szCs w:val="24"/>
          <w:lang w:eastAsia="zh-CN"/>
        </w:rPr>
        <w:tab/>
      </w:r>
      <w:r w:rsidRPr="00E314C8">
        <w:rPr>
          <w:rFonts w:ascii="Times New Roman" w:hAnsi="Times New Roman"/>
          <w:color w:val="000000"/>
          <w:sz w:val="24"/>
          <w:szCs w:val="24"/>
          <w:lang w:eastAsia="zh-CN"/>
        </w:rPr>
        <w:tab/>
      </w:r>
      <w:r w:rsidRPr="00E314C8">
        <w:rPr>
          <w:rFonts w:ascii="Times New Roman" w:hAnsi="Times New Roman"/>
          <w:color w:val="000000"/>
          <w:sz w:val="24"/>
          <w:szCs w:val="24"/>
          <w:lang w:eastAsia="zh-CN"/>
        </w:rPr>
        <w:tab/>
        <w:t xml:space="preserve">    </w:t>
      </w:r>
      <w:r w:rsidRPr="00E314C8">
        <w:rPr>
          <w:rFonts w:ascii="Times New Roman" w:hAnsi="Times New Roman"/>
          <w:color w:val="000000"/>
          <w:sz w:val="24"/>
          <w:szCs w:val="24"/>
          <w:vertAlign w:val="superscript"/>
          <w:lang w:eastAsia="zh-CN"/>
        </w:rPr>
        <w:t>одно или двух</w:t>
      </w:r>
    </w:p>
    <w:p w:rsidR="00120F86" w:rsidRPr="00E314C8" w:rsidRDefault="00120F86" w:rsidP="0019725D">
      <w:pPr>
        <w:widowControl w:val="0"/>
        <w:suppressAutoHyphens/>
        <w:autoSpaceDE w:val="0"/>
        <w:spacing w:line="100" w:lineRule="atLeast"/>
        <w:ind w:firstLine="0"/>
        <w:rPr>
          <w:rFonts w:ascii="Times New Roman" w:hAnsi="Times New Roman"/>
          <w:i/>
          <w:color w:val="000000"/>
          <w:sz w:val="24"/>
          <w:szCs w:val="24"/>
          <w:lang w:eastAsia="zh-CN"/>
        </w:rPr>
      </w:pPr>
      <w:r w:rsidRPr="00E314C8">
        <w:rPr>
          <w:rFonts w:ascii="Times New Roman" w:hAnsi="Times New Roman"/>
          <w:color w:val="000000"/>
          <w:sz w:val="24"/>
          <w:szCs w:val="24"/>
          <w:lang w:eastAsia="zh-CN"/>
        </w:rPr>
        <w:t>моего (-ей) ____________________________________________________________________________</w:t>
      </w:r>
    </w:p>
    <w:p w:rsidR="00120F86" w:rsidRPr="00E314C8" w:rsidRDefault="00120F86" w:rsidP="0019725D">
      <w:pPr>
        <w:widowControl w:val="0"/>
        <w:suppressAutoHyphens/>
        <w:autoSpaceDE w:val="0"/>
        <w:spacing w:line="100" w:lineRule="atLeast"/>
        <w:ind w:firstLine="0"/>
        <w:rPr>
          <w:rFonts w:ascii="Times New Roman" w:hAnsi="Times New Roman"/>
          <w:i/>
          <w:color w:val="000000"/>
          <w:sz w:val="24"/>
          <w:szCs w:val="24"/>
          <w:lang w:eastAsia="zh-CN"/>
        </w:rPr>
      </w:pPr>
      <w:r w:rsidRPr="00E314C8">
        <w:rPr>
          <w:rFonts w:ascii="Times New Roman" w:hAnsi="Times New Roman"/>
          <w:i/>
          <w:color w:val="000000"/>
          <w:sz w:val="24"/>
          <w:szCs w:val="24"/>
          <w:lang w:eastAsia="zh-CN"/>
        </w:rPr>
        <w:tab/>
      </w:r>
      <w:r w:rsidRPr="00E314C8">
        <w:rPr>
          <w:rFonts w:ascii="Times New Roman" w:hAnsi="Times New Roman"/>
          <w:i/>
          <w:color w:val="000000"/>
          <w:sz w:val="24"/>
          <w:szCs w:val="24"/>
          <w:lang w:eastAsia="zh-CN"/>
        </w:rPr>
        <w:tab/>
      </w:r>
      <w:r w:rsidRPr="00E314C8">
        <w:rPr>
          <w:rFonts w:ascii="Times New Roman" w:hAnsi="Times New Roman"/>
          <w:i/>
          <w:color w:val="000000"/>
          <w:sz w:val="24"/>
          <w:szCs w:val="24"/>
          <w:lang w:eastAsia="zh-CN"/>
        </w:rPr>
        <w:tab/>
      </w:r>
      <w:r w:rsidRPr="00E314C8">
        <w:rPr>
          <w:rFonts w:ascii="Times New Roman" w:hAnsi="Times New Roman"/>
          <w:i/>
          <w:color w:val="000000"/>
          <w:sz w:val="24"/>
          <w:szCs w:val="24"/>
          <w:lang w:eastAsia="zh-CN"/>
        </w:rPr>
        <w:tab/>
      </w:r>
      <w:r w:rsidRPr="00E314C8">
        <w:rPr>
          <w:rFonts w:ascii="Times New Roman" w:hAnsi="Times New Roman"/>
          <w:color w:val="000000"/>
          <w:sz w:val="24"/>
          <w:szCs w:val="24"/>
          <w:lang w:eastAsia="zh-CN"/>
        </w:rPr>
        <w:tab/>
      </w:r>
      <w:r w:rsidRPr="00E314C8">
        <w:rPr>
          <w:rFonts w:ascii="Times New Roman" w:hAnsi="Times New Roman"/>
          <w:color w:val="000000"/>
          <w:sz w:val="24"/>
          <w:szCs w:val="24"/>
          <w:vertAlign w:val="superscript"/>
          <w:lang w:eastAsia="zh-CN"/>
        </w:rPr>
        <w:t>родственные отношения (при их наличии) или иные отношения</w:t>
      </w:r>
    </w:p>
    <w:p w:rsidR="00120F86" w:rsidRPr="00E314C8" w:rsidRDefault="00120F86" w:rsidP="0019725D">
      <w:pPr>
        <w:widowControl w:val="0"/>
        <w:suppressAutoHyphens/>
        <w:autoSpaceDE w:val="0"/>
        <w:spacing w:line="100" w:lineRule="atLeast"/>
        <w:ind w:firstLine="0"/>
        <w:rPr>
          <w:rFonts w:ascii="Times New Roman" w:hAnsi="Times New Roman"/>
          <w:color w:val="000000"/>
          <w:sz w:val="24"/>
          <w:szCs w:val="24"/>
          <w:vertAlign w:val="superscript"/>
          <w:lang w:eastAsia="zh-CN"/>
        </w:rPr>
      </w:pPr>
      <w:r w:rsidRPr="00E314C8">
        <w:rPr>
          <w:rFonts w:ascii="Times New Roman" w:hAnsi="Times New Roman"/>
          <w:i/>
          <w:color w:val="000000"/>
          <w:sz w:val="24"/>
          <w:szCs w:val="24"/>
          <w:lang w:eastAsia="zh-CN"/>
        </w:rPr>
        <w:t>____________________________________________________________________________</w:t>
      </w:r>
    </w:p>
    <w:p w:rsidR="00120F86" w:rsidRPr="00E314C8" w:rsidRDefault="00120F86" w:rsidP="0019725D">
      <w:pPr>
        <w:widowControl w:val="0"/>
        <w:suppressAutoHyphens/>
        <w:autoSpaceDE w:val="0"/>
        <w:spacing w:line="100" w:lineRule="atLeast"/>
        <w:ind w:firstLine="0"/>
        <w:jc w:val="center"/>
        <w:rPr>
          <w:rFonts w:ascii="Times New Roman" w:hAnsi="Times New Roman"/>
          <w:color w:val="000000"/>
          <w:sz w:val="24"/>
          <w:szCs w:val="24"/>
          <w:lang w:eastAsia="zh-CN"/>
        </w:rPr>
      </w:pPr>
      <w:r w:rsidRPr="00E314C8">
        <w:rPr>
          <w:rFonts w:ascii="Times New Roman" w:hAnsi="Times New Roman"/>
          <w:color w:val="000000"/>
          <w:sz w:val="24"/>
          <w:szCs w:val="24"/>
          <w:vertAlign w:val="superscript"/>
          <w:lang w:eastAsia="zh-CN"/>
        </w:rPr>
        <w:t xml:space="preserve"> Ф. И. О., полностью</w:t>
      </w:r>
    </w:p>
    <w:p w:rsidR="00120F86" w:rsidRPr="00E314C8" w:rsidRDefault="00120F86" w:rsidP="0019725D">
      <w:pPr>
        <w:widowControl w:val="0"/>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color w:val="000000"/>
          <w:sz w:val="24"/>
          <w:szCs w:val="24"/>
          <w:lang w:eastAsia="zh-CN"/>
        </w:rPr>
        <w:t>на кладбище № _______________________ в квартале №____________________________.</w:t>
      </w:r>
    </w:p>
    <w:p w:rsidR="00120F86" w:rsidRPr="00E314C8" w:rsidRDefault="00120F86" w:rsidP="0019725D">
      <w:pPr>
        <w:widowControl w:val="0"/>
        <w:tabs>
          <w:tab w:val="left" w:pos="0"/>
        </w:tabs>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color w:val="000000"/>
          <w:sz w:val="24"/>
          <w:szCs w:val="24"/>
          <w:lang w:eastAsia="zh-CN"/>
        </w:rPr>
        <w:tab/>
      </w:r>
    </w:p>
    <w:p w:rsidR="00120F86" w:rsidRPr="00E314C8" w:rsidRDefault="00120F86" w:rsidP="0019725D">
      <w:pPr>
        <w:widowControl w:val="0"/>
        <w:tabs>
          <w:tab w:val="left" w:pos="0"/>
        </w:tabs>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color w:val="000000"/>
          <w:sz w:val="24"/>
          <w:szCs w:val="24"/>
          <w:lang w:eastAsia="zh-CN"/>
        </w:rPr>
        <w:tab/>
        <w:t xml:space="preserve">Действующие нормы и правила установки надмогильных сооружений (ограды, памятника, </w:t>
      </w:r>
      <w:r w:rsidRPr="00E314C8">
        <w:rPr>
          <w:rFonts w:ascii="Times New Roman" w:hAnsi="Times New Roman"/>
          <w:color w:val="000000"/>
          <w:sz w:val="24"/>
          <w:szCs w:val="24"/>
          <w:lang w:eastAsia="zh-CN"/>
        </w:rPr>
        <w:tab/>
        <w:t>надгробия и др.) обязуюсь соблюдать.</w:t>
      </w:r>
    </w:p>
    <w:p w:rsidR="00120F86" w:rsidRPr="00E314C8" w:rsidRDefault="00120F86" w:rsidP="0019725D">
      <w:pPr>
        <w:widowControl w:val="0"/>
        <w:tabs>
          <w:tab w:val="left" w:pos="0"/>
        </w:tabs>
        <w:suppressAutoHyphens/>
        <w:autoSpaceDE w:val="0"/>
        <w:spacing w:line="100" w:lineRule="atLeast"/>
        <w:ind w:firstLine="0"/>
        <w:rPr>
          <w:rFonts w:ascii="Arial" w:hAnsi="Arial" w:cs="Arial"/>
          <w:sz w:val="24"/>
          <w:szCs w:val="24"/>
          <w:lang w:eastAsia="zh-CN"/>
        </w:rPr>
      </w:pPr>
      <w:r w:rsidRPr="00E314C8">
        <w:rPr>
          <w:rFonts w:ascii="Times New Roman" w:hAnsi="Times New Roman"/>
          <w:color w:val="000000"/>
          <w:sz w:val="24"/>
          <w:szCs w:val="24"/>
          <w:lang w:eastAsia="zh-CN"/>
        </w:rPr>
        <w:lastRenderedPageBreak/>
        <w:tab/>
      </w:r>
    </w:p>
    <w:p w:rsidR="00120F86" w:rsidRPr="00E314C8" w:rsidRDefault="00120F86" w:rsidP="0019725D">
      <w:pPr>
        <w:widowControl w:val="0"/>
        <w:tabs>
          <w:tab w:val="left" w:pos="0"/>
        </w:tabs>
        <w:suppressAutoHyphens/>
        <w:autoSpaceDE w:val="0"/>
        <w:spacing w:line="100" w:lineRule="atLeast"/>
        <w:ind w:firstLine="0"/>
        <w:rPr>
          <w:rFonts w:ascii="Arial" w:hAnsi="Arial" w:cs="Arial"/>
          <w:sz w:val="24"/>
          <w:szCs w:val="24"/>
          <w:lang w:eastAsia="zh-CN"/>
        </w:rPr>
      </w:pPr>
    </w:p>
    <w:p w:rsidR="00120F86" w:rsidRPr="00E314C8" w:rsidRDefault="00120F86" w:rsidP="0019725D">
      <w:pPr>
        <w:widowControl w:val="0"/>
        <w:tabs>
          <w:tab w:val="left" w:pos="0"/>
        </w:tabs>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color w:val="000000"/>
          <w:sz w:val="24"/>
          <w:szCs w:val="24"/>
          <w:lang w:eastAsia="zh-CN"/>
        </w:rPr>
        <w:tab/>
        <w:t>Доверяю представлять мои интересы</w:t>
      </w:r>
    </w:p>
    <w:p w:rsidR="00120F86" w:rsidRPr="00E314C8" w:rsidRDefault="00120F86" w:rsidP="0019725D">
      <w:pPr>
        <w:widowControl w:val="0"/>
        <w:suppressAutoHyphens/>
        <w:autoSpaceDE w:val="0"/>
        <w:spacing w:line="100" w:lineRule="atLeast"/>
        <w:ind w:firstLine="0"/>
        <w:rPr>
          <w:rFonts w:ascii="Times New Roman" w:hAnsi="Times New Roman"/>
          <w:color w:val="000000"/>
          <w:sz w:val="24"/>
          <w:szCs w:val="24"/>
          <w:vertAlign w:val="superscript"/>
          <w:lang w:eastAsia="zh-CN"/>
        </w:rPr>
      </w:pPr>
      <w:r w:rsidRPr="00E314C8">
        <w:rPr>
          <w:rFonts w:ascii="Times New Roman" w:hAnsi="Times New Roman"/>
          <w:color w:val="000000"/>
          <w:sz w:val="24"/>
          <w:szCs w:val="24"/>
          <w:lang w:eastAsia="zh-CN"/>
        </w:rPr>
        <w:t>_______________________________________________________________________</w:t>
      </w:r>
    </w:p>
    <w:p w:rsidR="00120F86" w:rsidRPr="00E314C8" w:rsidRDefault="00120F86" w:rsidP="0019725D">
      <w:pPr>
        <w:widowControl w:val="0"/>
        <w:suppressAutoHyphens/>
        <w:autoSpaceDE w:val="0"/>
        <w:spacing w:line="100" w:lineRule="atLeast"/>
        <w:ind w:firstLine="0"/>
        <w:jc w:val="center"/>
        <w:rPr>
          <w:rFonts w:ascii="Times New Roman" w:hAnsi="Times New Roman"/>
          <w:b/>
          <w:bCs/>
          <w:color w:val="000000"/>
          <w:sz w:val="24"/>
          <w:szCs w:val="24"/>
          <w:lang w:eastAsia="zh-CN"/>
        </w:rPr>
      </w:pPr>
      <w:r w:rsidRPr="00E314C8">
        <w:rPr>
          <w:rFonts w:ascii="Times New Roman" w:hAnsi="Times New Roman"/>
          <w:color w:val="000000"/>
          <w:sz w:val="24"/>
          <w:szCs w:val="24"/>
          <w:vertAlign w:val="superscript"/>
          <w:lang w:eastAsia="zh-CN"/>
        </w:rPr>
        <w:t xml:space="preserve">название специализированной службы  по вопросам похоронного дела </w:t>
      </w:r>
    </w:p>
    <w:p w:rsidR="00120F86" w:rsidRPr="00E314C8" w:rsidRDefault="00120F86" w:rsidP="0019725D">
      <w:pPr>
        <w:widowControl w:val="0"/>
        <w:suppressAutoHyphens/>
        <w:autoSpaceDE w:val="0"/>
        <w:spacing w:line="100" w:lineRule="atLeast"/>
        <w:ind w:firstLine="0"/>
        <w:rPr>
          <w:rFonts w:ascii="Times New Roman" w:hAnsi="Times New Roman"/>
          <w:b/>
          <w:bCs/>
          <w:color w:val="000000"/>
          <w:sz w:val="24"/>
          <w:szCs w:val="24"/>
          <w:lang w:eastAsia="zh-CN"/>
        </w:rPr>
      </w:pPr>
      <w:r w:rsidRPr="00E314C8">
        <w:rPr>
          <w:rFonts w:ascii="Times New Roman" w:hAnsi="Times New Roman"/>
          <w:b/>
          <w:bCs/>
          <w:color w:val="000000"/>
          <w:sz w:val="24"/>
          <w:szCs w:val="24"/>
          <w:lang w:eastAsia="zh-CN"/>
        </w:rPr>
        <w:tab/>
      </w:r>
    </w:p>
    <w:p w:rsidR="00120F86" w:rsidRPr="00E314C8" w:rsidRDefault="00120F86" w:rsidP="0019725D">
      <w:pPr>
        <w:widowControl w:val="0"/>
        <w:suppressAutoHyphens/>
        <w:autoSpaceDE w:val="0"/>
        <w:spacing w:line="100" w:lineRule="atLeast"/>
        <w:ind w:firstLine="0"/>
        <w:rPr>
          <w:rFonts w:ascii="Times New Roman" w:hAnsi="Times New Roman"/>
          <w:b/>
          <w:bCs/>
          <w:color w:val="000000"/>
          <w:sz w:val="24"/>
          <w:szCs w:val="24"/>
          <w:lang w:eastAsia="zh-CN"/>
        </w:rPr>
      </w:pPr>
    </w:p>
    <w:p w:rsidR="00120F86" w:rsidRPr="00E314C8" w:rsidRDefault="00120F86" w:rsidP="0019725D">
      <w:pPr>
        <w:widowControl w:val="0"/>
        <w:suppressAutoHyphens/>
        <w:autoSpaceDE w:val="0"/>
        <w:spacing w:line="100" w:lineRule="atLeast"/>
        <w:ind w:firstLine="0"/>
        <w:rPr>
          <w:rFonts w:ascii="Times New Roman" w:hAnsi="Times New Roman"/>
          <w:color w:val="000000"/>
          <w:sz w:val="24"/>
          <w:szCs w:val="24"/>
          <w:lang w:eastAsia="zh-CN"/>
        </w:rPr>
      </w:pPr>
      <w:r w:rsidRPr="00E314C8">
        <w:rPr>
          <w:rFonts w:ascii="Times New Roman" w:hAnsi="Times New Roman"/>
          <w:b/>
          <w:bCs/>
          <w:color w:val="000000"/>
          <w:sz w:val="24"/>
          <w:szCs w:val="24"/>
          <w:lang w:eastAsia="zh-CN"/>
        </w:rPr>
        <w:tab/>
      </w:r>
      <w:r w:rsidRPr="00E314C8">
        <w:rPr>
          <w:rFonts w:ascii="Times New Roman" w:hAnsi="Times New Roman"/>
          <w:color w:val="000000"/>
          <w:sz w:val="24"/>
          <w:szCs w:val="24"/>
          <w:lang w:eastAsia="zh-CN"/>
        </w:rPr>
        <w:t>За правильность сведений несу полную ответственность.</w:t>
      </w: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lang w:eastAsia="zh-CN"/>
        </w:rPr>
      </w:pP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lang w:eastAsia="zh-CN"/>
        </w:rPr>
      </w:pPr>
      <w:r w:rsidRPr="00E314C8">
        <w:rPr>
          <w:rFonts w:ascii="Times New Roman" w:hAnsi="Times New Roman"/>
          <w:color w:val="000000"/>
          <w:sz w:val="24"/>
          <w:szCs w:val="24"/>
          <w:lang w:eastAsia="zh-CN"/>
        </w:rPr>
        <w:t>Ответственный за захоронение:</w:t>
      </w: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lang w:eastAsia="zh-CN"/>
        </w:rPr>
      </w:pP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vertAlign w:val="superscript"/>
          <w:lang w:eastAsia="zh-CN"/>
        </w:rPr>
      </w:pPr>
      <w:r w:rsidRPr="00E314C8">
        <w:rPr>
          <w:rFonts w:ascii="Times New Roman" w:hAnsi="Times New Roman"/>
          <w:color w:val="000000"/>
          <w:sz w:val="24"/>
          <w:szCs w:val="24"/>
          <w:lang w:eastAsia="zh-CN"/>
        </w:rPr>
        <w:t>_________________________ / _______________________________ / __________________</w:t>
      </w:r>
    </w:p>
    <w:p w:rsidR="00120F86" w:rsidRPr="00E314C8" w:rsidRDefault="00120F86" w:rsidP="0019725D">
      <w:pPr>
        <w:widowControl w:val="0"/>
        <w:suppressAutoHyphens/>
        <w:autoSpaceDE w:val="0"/>
        <w:spacing w:line="100" w:lineRule="atLeast"/>
        <w:ind w:left="720" w:firstLine="0"/>
        <w:jc w:val="left"/>
        <w:rPr>
          <w:rFonts w:ascii="Times New Roman" w:hAnsi="Times New Roman"/>
          <w:color w:val="000000"/>
          <w:sz w:val="24"/>
          <w:szCs w:val="24"/>
          <w:lang w:eastAsia="zh-CN"/>
        </w:rPr>
      </w:pPr>
      <w:r w:rsidRPr="00E314C8">
        <w:rPr>
          <w:rFonts w:ascii="Times New Roman" w:hAnsi="Times New Roman"/>
          <w:color w:val="000000"/>
          <w:sz w:val="24"/>
          <w:szCs w:val="24"/>
          <w:vertAlign w:val="superscript"/>
          <w:lang w:eastAsia="zh-CN"/>
        </w:rPr>
        <w:t>подпись</w:t>
      </w:r>
      <w:r w:rsidRPr="00E314C8">
        <w:rPr>
          <w:rFonts w:ascii="Times New Roman" w:hAnsi="Times New Roman"/>
          <w:color w:val="000000"/>
          <w:sz w:val="24"/>
          <w:szCs w:val="24"/>
          <w:vertAlign w:val="superscript"/>
          <w:lang w:eastAsia="zh-CN"/>
        </w:rPr>
        <w:tab/>
      </w:r>
      <w:r w:rsidRPr="00E314C8">
        <w:rPr>
          <w:rFonts w:ascii="Times New Roman" w:hAnsi="Times New Roman"/>
          <w:color w:val="000000"/>
          <w:sz w:val="24"/>
          <w:szCs w:val="24"/>
          <w:vertAlign w:val="superscript"/>
          <w:lang w:eastAsia="zh-CN"/>
        </w:rPr>
        <w:tab/>
      </w:r>
      <w:r w:rsidRPr="00E314C8">
        <w:rPr>
          <w:rFonts w:ascii="Times New Roman" w:hAnsi="Times New Roman"/>
          <w:color w:val="000000"/>
          <w:sz w:val="24"/>
          <w:szCs w:val="24"/>
          <w:vertAlign w:val="superscript"/>
          <w:lang w:eastAsia="zh-CN"/>
        </w:rPr>
        <w:tab/>
      </w:r>
      <w:r w:rsidRPr="00E314C8">
        <w:rPr>
          <w:rFonts w:ascii="Times New Roman" w:hAnsi="Times New Roman"/>
          <w:color w:val="000000"/>
          <w:sz w:val="24"/>
          <w:szCs w:val="24"/>
          <w:vertAlign w:val="superscript"/>
          <w:lang w:eastAsia="zh-CN"/>
        </w:rPr>
        <w:tab/>
      </w:r>
      <w:r w:rsidRPr="00E314C8">
        <w:rPr>
          <w:rFonts w:ascii="Times New Roman" w:hAnsi="Times New Roman"/>
          <w:color w:val="000000"/>
          <w:sz w:val="24"/>
          <w:szCs w:val="24"/>
          <w:vertAlign w:val="superscript"/>
          <w:lang w:eastAsia="zh-CN"/>
        </w:rPr>
        <w:tab/>
        <w:t>Ф.И.О.</w:t>
      </w:r>
      <w:r w:rsidRPr="00E314C8">
        <w:rPr>
          <w:rFonts w:ascii="Times New Roman" w:hAnsi="Times New Roman"/>
          <w:i/>
          <w:iCs/>
          <w:color w:val="000000"/>
          <w:sz w:val="24"/>
          <w:szCs w:val="24"/>
          <w:vertAlign w:val="superscript"/>
          <w:lang w:eastAsia="zh-CN"/>
        </w:rPr>
        <w:tab/>
      </w:r>
      <w:r w:rsidRPr="00E314C8">
        <w:rPr>
          <w:rFonts w:ascii="Times New Roman" w:hAnsi="Times New Roman"/>
          <w:i/>
          <w:iCs/>
          <w:color w:val="000000"/>
          <w:sz w:val="24"/>
          <w:szCs w:val="24"/>
          <w:vertAlign w:val="superscript"/>
          <w:lang w:eastAsia="zh-CN"/>
        </w:rPr>
        <w:tab/>
      </w:r>
      <w:r w:rsidRPr="00E314C8">
        <w:rPr>
          <w:rFonts w:ascii="Times New Roman" w:hAnsi="Times New Roman"/>
          <w:i/>
          <w:iCs/>
          <w:color w:val="000000"/>
          <w:sz w:val="24"/>
          <w:szCs w:val="24"/>
          <w:vertAlign w:val="superscript"/>
          <w:lang w:eastAsia="zh-CN"/>
        </w:rPr>
        <w:tab/>
      </w:r>
      <w:r w:rsidRPr="00E314C8">
        <w:rPr>
          <w:rFonts w:ascii="Times New Roman" w:hAnsi="Times New Roman"/>
          <w:i/>
          <w:iCs/>
          <w:color w:val="000000"/>
          <w:sz w:val="24"/>
          <w:szCs w:val="24"/>
          <w:vertAlign w:val="superscript"/>
          <w:lang w:eastAsia="zh-CN"/>
        </w:rPr>
        <w:tab/>
      </w:r>
      <w:r w:rsidRPr="00E314C8">
        <w:rPr>
          <w:rFonts w:ascii="Times New Roman" w:hAnsi="Times New Roman"/>
          <w:i/>
          <w:iCs/>
          <w:color w:val="000000"/>
          <w:sz w:val="24"/>
          <w:szCs w:val="24"/>
          <w:vertAlign w:val="superscript"/>
          <w:lang w:eastAsia="zh-CN"/>
        </w:rPr>
        <w:tab/>
      </w:r>
      <w:r w:rsidRPr="00E314C8">
        <w:rPr>
          <w:rFonts w:ascii="Times New Roman" w:hAnsi="Times New Roman"/>
          <w:iCs/>
          <w:color w:val="000000"/>
          <w:sz w:val="24"/>
          <w:szCs w:val="24"/>
          <w:vertAlign w:val="superscript"/>
          <w:lang w:eastAsia="zh-CN"/>
        </w:rPr>
        <w:t>дата</w:t>
      </w: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lang w:eastAsia="zh-CN"/>
        </w:rPr>
      </w:pPr>
    </w:p>
    <w:p w:rsidR="00120F86" w:rsidRPr="00E314C8" w:rsidRDefault="00120F86" w:rsidP="0019725D">
      <w:pPr>
        <w:widowControl w:val="0"/>
        <w:suppressAutoHyphens/>
        <w:autoSpaceDE w:val="0"/>
        <w:spacing w:line="100" w:lineRule="atLeast"/>
        <w:ind w:firstLine="0"/>
        <w:jc w:val="left"/>
        <w:rPr>
          <w:rFonts w:ascii="Times New Roman" w:hAnsi="Times New Roman"/>
          <w:color w:val="000000"/>
          <w:sz w:val="24"/>
          <w:szCs w:val="24"/>
          <w:lang w:eastAsia="zh-CN"/>
        </w:rPr>
      </w:pPr>
    </w:p>
    <w:p w:rsidR="00120F86" w:rsidRPr="00E314C8" w:rsidRDefault="00120F86" w:rsidP="0019725D">
      <w:pPr>
        <w:widowControl w:val="0"/>
        <w:suppressAutoHyphens/>
        <w:autoSpaceDE w:val="0"/>
        <w:spacing w:line="100" w:lineRule="atLeast"/>
        <w:ind w:firstLine="0"/>
        <w:jc w:val="right"/>
        <w:rPr>
          <w:rFonts w:ascii="Times New Roman" w:hAnsi="Times New Roman"/>
          <w:sz w:val="24"/>
          <w:szCs w:val="24"/>
          <w:lang w:eastAsia="zh-CN"/>
        </w:rPr>
      </w:pPr>
      <w:r w:rsidRPr="00E314C8">
        <w:rPr>
          <w:rFonts w:ascii="Times New Roman" w:hAnsi="Times New Roman"/>
          <w:color w:val="000000"/>
          <w:sz w:val="24"/>
          <w:szCs w:val="24"/>
          <w:lang w:eastAsia="zh-CN"/>
        </w:rPr>
        <w:t>Порядковый номер в книге регистрации захоронений _________</w:t>
      </w:r>
    </w:p>
    <w:p w:rsidR="00120F86" w:rsidRPr="00E314C8" w:rsidRDefault="00120F86" w:rsidP="008442D6">
      <w:pPr>
        <w:rPr>
          <w:rFonts w:ascii="Times New Roman" w:hAnsi="Times New Roman"/>
          <w:sz w:val="24"/>
          <w:szCs w:val="24"/>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p>
    <w:p w:rsidR="00120F86" w:rsidRPr="00E314C8" w:rsidRDefault="00120F86" w:rsidP="001A61C8">
      <w:pPr>
        <w:widowControl w:val="0"/>
        <w:autoSpaceDE w:val="0"/>
        <w:autoSpaceDN w:val="0"/>
        <w:adjustRightInd w:val="0"/>
        <w:ind w:left="5954" w:firstLine="0"/>
        <w:jc w:val="right"/>
        <w:rPr>
          <w:rFonts w:ascii="Times New Roman" w:hAnsi="Times New Roman"/>
          <w:sz w:val="24"/>
          <w:szCs w:val="24"/>
        </w:rPr>
      </w:pPr>
      <w:r w:rsidRPr="00E314C8">
        <w:rPr>
          <w:rFonts w:ascii="Times New Roman" w:hAnsi="Times New Roman"/>
          <w:sz w:val="24"/>
          <w:szCs w:val="24"/>
        </w:rPr>
        <w:t>Приложение № 2</w:t>
      </w:r>
    </w:p>
    <w:p w:rsidR="00120F86" w:rsidRPr="00E314C8" w:rsidRDefault="00120F86" w:rsidP="00DA2719">
      <w:pPr>
        <w:ind w:left="5954" w:firstLine="0"/>
        <w:rPr>
          <w:rFonts w:ascii="Times New Roman" w:hAnsi="Times New Roman"/>
          <w:sz w:val="24"/>
          <w:szCs w:val="24"/>
        </w:rPr>
      </w:pPr>
      <w:r w:rsidRPr="00E314C8">
        <w:rPr>
          <w:rFonts w:ascii="Times New Roman" w:hAnsi="Times New Roman"/>
          <w:sz w:val="24"/>
          <w:szCs w:val="24"/>
        </w:rPr>
        <w:t>к Административному регламенту «Предоставление участка земли, расположенного на межселенной территории, для погребения умершего»</w:t>
      </w:r>
    </w:p>
    <w:p w:rsidR="00120F86" w:rsidRPr="00E314C8" w:rsidRDefault="00120F86" w:rsidP="00DA2719">
      <w:pPr>
        <w:ind w:left="5954" w:firstLine="0"/>
        <w:rPr>
          <w:rFonts w:ascii="Arial" w:hAnsi="Arial" w:cs="Arial"/>
          <w:color w:val="000000"/>
          <w:sz w:val="24"/>
          <w:szCs w:val="24"/>
          <w:lang w:eastAsia="zh-CN"/>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p>
    <w:p w:rsidR="00120F86" w:rsidRPr="00E314C8" w:rsidRDefault="00120F86" w:rsidP="001A61C8">
      <w:pPr>
        <w:pStyle w:val="ConsPlusNonformat"/>
        <w:jc w:val="both"/>
        <w:rPr>
          <w:sz w:val="24"/>
          <w:szCs w:val="24"/>
        </w:rPr>
      </w:pPr>
      <w:r w:rsidRPr="00E314C8">
        <w:rPr>
          <w:sz w:val="24"/>
          <w:szCs w:val="24"/>
        </w:rPr>
        <w:t>┌───────────────────────────────────────────────┐</w:t>
      </w:r>
    </w:p>
    <w:p w:rsidR="00120F86" w:rsidRPr="00E314C8" w:rsidRDefault="00120F86" w:rsidP="001A61C8">
      <w:pPr>
        <w:pStyle w:val="ConsPlusNonformat"/>
        <w:jc w:val="both"/>
        <w:rPr>
          <w:sz w:val="24"/>
          <w:szCs w:val="24"/>
        </w:rPr>
      </w:pPr>
      <w:bookmarkStart w:id="41" w:name="Par511"/>
      <w:bookmarkEnd w:id="41"/>
      <w:r w:rsidRPr="00E314C8">
        <w:rPr>
          <w:sz w:val="24"/>
          <w:szCs w:val="24"/>
        </w:rPr>
        <w:t>│                   СПРАВКА                     │</w:t>
      </w:r>
    </w:p>
    <w:p w:rsidR="00120F86" w:rsidRPr="00E314C8" w:rsidRDefault="00120F86" w:rsidP="001A61C8">
      <w:pPr>
        <w:pStyle w:val="ConsPlusNonformat"/>
        <w:jc w:val="both"/>
        <w:rPr>
          <w:sz w:val="24"/>
          <w:szCs w:val="24"/>
        </w:rPr>
      </w:pPr>
      <w:r w:rsidRPr="00E314C8">
        <w:rPr>
          <w:sz w:val="24"/>
          <w:szCs w:val="24"/>
        </w:rPr>
        <w:t>│        О ПРЕДОСТАВЛЕНИИ УЧАСТКА ЗЕМЛИ         │</w:t>
      </w:r>
    </w:p>
    <w:p w:rsidR="00120F86" w:rsidRPr="00E314C8" w:rsidRDefault="00120F86" w:rsidP="001A61C8">
      <w:pPr>
        <w:pStyle w:val="ConsPlusNonformat"/>
        <w:jc w:val="both"/>
        <w:rPr>
          <w:sz w:val="24"/>
          <w:szCs w:val="24"/>
        </w:rPr>
      </w:pPr>
      <w:r w:rsidRPr="00E314C8">
        <w:rPr>
          <w:sz w:val="24"/>
          <w:szCs w:val="24"/>
        </w:rPr>
        <w:t>│            ДЛЯ ПОГРЕБЕНИЯ УМЕРШЕГО            │</w:t>
      </w:r>
    </w:p>
    <w:p w:rsidR="00120F86" w:rsidRPr="00E314C8" w:rsidRDefault="00120F86" w:rsidP="001A61C8">
      <w:pPr>
        <w:pStyle w:val="ConsPlusNonformat"/>
        <w:jc w:val="both"/>
        <w:rPr>
          <w:sz w:val="24"/>
          <w:szCs w:val="24"/>
        </w:rPr>
      </w:pPr>
      <w:r w:rsidRPr="00E314C8">
        <w:rPr>
          <w:sz w:val="24"/>
          <w:szCs w:val="24"/>
        </w:rPr>
        <w:t>│                                               │</w:t>
      </w:r>
    </w:p>
    <w:p w:rsidR="00120F86" w:rsidRPr="00E314C8" w:rsidRDefault="00120F86" w:rsidP="001A61C8">
      <w:pPr>
        <w:pStyle w:val="ConsPlusNonformat"/>
        <w:jc w:val="both"/>
        <w:rPr>
          <w:sz w:val="24"/>
          <w:szCs w:val="24"/>
        </w:rPr>
      </w:pPr>
      <w:r w:rsidRPr="00E314C8">
        <w:rPr>
          <w:sz w:val="24"/>
          <w:szCs w:val="24"/>
        </w:rPr>
        <w:t>│На кладбище ___________________________________│</w:t>
      </w:r>
    </w:p>
    <w:p w:rsidR="00120F86" w:rsidRPr="00E314C8" w:rsidRDefault="00120F86" w:rsidP="001A61C8">
      <w:pPr>
        <w:pStyle w:val="ConsPlusNonformat"/>
        <w:jc w:val="both"/>
        <w:rPr>
          <w:sz w:val="24"/>
          <w:szCs w:val="24"/>
        </w:rPr>
      </w:pPr>
      <w:r w:rsidRPr="00E314C8">
        <w:rPr>
          <w:sz w:val="24"/>
          <w:szCs w:val="24"/>
        </w:rPr>
        <w:t>│участок N _______; ряд ________; место ________│</w:t>
      </w:r>
    </w:p>
    <w:p w:rsidR="00120F86" w:rsidRPr="00E314C8" w:rsidRDefault="00120F86" w:rsidP="001A61C8">
      <w:pPr>
        <w:pStyle w:val="ConsPlusNonformat"/>
        <w:jc w:val="both"/>
        <w:rPr>
          <w:sz w:val="24"/>
          <w:szCs w:val="24"/>
        </w:rPr>
      </w:pPr>
      <w:r w:rsidRPr="00E314C8">
        <w:rPr>
          <w:sz w:val="24"/>
          <w:szCs w:val="24"/>
        </w:rPr>
        <w:t>│Ф.И.О. умершего _______________________________│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│Свидетельство о смерти 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│В случае подзахоронения                        │</w:t>
      </w:r>
    </w:p>
    <w:p w:rsidR="00120F86" w:rsidRPr="00E314C8" w:rsidRDefault="00120F86" w:rsidP="001A61C8">
      <w:pPr>
        <w:pStyle w:val="ConsPlusNonformat"/>
        <w:jc w:val="both"/>
        <w:rPr>
          <w:sz w:val="24"/>
          <w:szCs w:val="24"/>
        </w:rPr>
      </w:pPr>
      <w:r w:rsidRPr="00E314C8">
        <w:rPr>
          <w:sz w:val="24"/>
          <w:szCs w:val="24"/>
        </w:rPr>
        <w:t>│Ф.И.О. ранее умершего _________________________│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│Ф.И.О. заявителя ______________________________│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│Должность, Ф.И.О., подпись специалиста,        │</w:t>
      </w:r>
    </w:p>
    <w:p w:rsidR="00120F86" w:rsidRPr="00E314C8" w:rsidRDefault="00120F86" w:rsidP="001A61C8">
      <w:pPr>
        <w:pStyle w:val="ConsPlusNonformat"/>
        <w:jc w:val="both"/>
        <w:rPr>
          <w:sz w:val="24"/>
          <w:szCs w:val="24"/>
        </w:rPr>
      </w:pPr>
      <w:r w:rsidRPr="00E314C8">
        <w:rPr>
          <w:sz w:val="24"/>
          <w:szCs w:val="24"/>
        </w:rPr>
        <w:t>│ответственного за предоставление               │</w:t>
      </w:r>
    </w:p>
    <w:p w:rsidR="00120F86" w:rsidRPr="00E314C8" w:rsidRDefault="00120F86" w:rsidP="001A61C8">
      <w:pPr>
        <w:pStyle w:val="ConsPlusNonformat"/>
        <w:jc w:val="both"/>
        <w:rPr>
          <w:sz w:val="24"/>
          <w:szCs w:val="24"/>
        </w:rPr>
      </w:pPr>
      <w:r w:rsidRPr="00E314C8">
        <w:rPr>
          <w:sz w:val="24"/>
          <w:szCs w:val="24"/>
        </w:rPr>
        <w:t>│муниципальной услуги                           │</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│_______________________________________________│</w:t>
      </w:r>
    </w:p>
    <w:p w:rsidR="00120F86" w:rsidRPr="00E314C8" w:rsidRDefault="00120F86" w:rsidP="001A61C8">
      <w:pPr>
        <w:pStyle w:val="ConsPlusNonformat"/>
        <w:jc w:val="both"/>
        <w:rPr>
          <w:sz w:val="24"/>
          <w:szCs w:val="24"/>
        </w:rPr>
      </w:pPr>
      <w:r w:rsidRPr="00E314C8">
        <w:rPr>
          <w:sz w:val="24"/>
          <w:szCs w:val="24"/>
        </w:rPr>
        <w:t>│Дата __________________________________________│</w:t>
      </w:r>
    </w:p>
    <w:p w:rsidR="00120F86" w:rsidRPr="00E314C8" w:rsidRDefault="00120F86" w:rsidP="001A61C8">
      <w:pPr>
        <w:pStyle w:val="ConsPlusNonformat"/>
        <w:jc w:val="both"/>
        <w:rPr>
          <w:sz w:val="24"/>
          <w:szCs w:val="24"/>
        </w:rPr>
      </w:pPr>
      <w:r w:rsidRPr="00E314C8">
        <w:rPr>
          <w:sz w:val="24"/>
          <w:szCs w:val="24"/>
        </w:rPr>
        <w:t>└───────────────────────────────────────────────┘</w:t>
      </w:r>
    </w:p>
    <w:p w:rsidR="00120F86" w:rsidRPr="00E314C8" w:rsidRDefault="00120F86" w:rsidP="001A61C8">
      <w:pPr>
        <w:pStyle w:val="ConsPlusNormal"/>
        <w:jc w:val="both"/>
        <w:rPr>
          <w:sz w:val="24"/>
          <w:szCs w:val="24"/>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p>
    <w:p w:rsidR="00120F86" w:rsidRPr="00E314C8" w:rsidRDefault="00120F86" w:rsidP="00D42DDB">
      <w:pPr>
        <w:widowControl w:val="0"/>
        <w:autoSpaceDE w:val="0"/>
        <w:autoSpaceDN w:val="0"/>
        <w:adjustRightInd w:val="0"/>
        <w:ind w:left="5954" w:firstLine="0"/>
        <w:jc w:val="right"/>
        <w:rPr>
          <w:rFonts w:ascii="Times New Roman" w:hAnsi="Times New Roman"/>
          <w:sz w:val="24"/>
          <w:szCs w:val="24"/>
        </w:rPr>
      </w:pPr>
      <w:r w:rsidRPr="00E314C8">
        <w:rPr>
          <w:rFonts w:ascii="Times New Roman" w:hAnsi="Times New Roman"/>
          <w:sz w:val="24"/>
          <w:szCs w:val="24"/>
        </w:rPr>
        <w:t>Приложение № 3</w:t>
      </w:r>
    </w:p>
    <w:p w:rsidR="00120F86" w:rsidRPr="00E314C8" w:rsidRDefault="00120F86" w:rsidP="00DA2719">
      <w:pPr>
        <w:ind w:left="5954" w:firstLine="0"/>
        <w:rPr>
          <w:rFonts w:ascii="Times New Roman" w:hAnsi="Times New Roman"/>
          <w:sz w:val="24"/>
          <w:szCs w:val="24"/>
        </w:rPr>
      </w:pPr>
      <w:r w:rsidRPr="00E314C8">
        <w:rPr>
          <w:rFonts w:ascii="Times New Roman" w:hAnsi="Times New Roman"/>
          <w:sz w:val="24"/>
          <w:szCs w:val="24"/>
        </w:rPr>
        <w:t>к Административному регламенту «Предоставление участка земли, расположенного на межселенной территории, для погребения умершего»</w:t>
      </w:r>
    </w:p>
    <w:p w:rsidR="00120F86" w:rsidRPr="00E314C8" w:rsidRDefault="00120F86" w:rsidP="00DA2719">
      <w:pPr>
        <w:ind w:left="5954" w:firstLine="0"/>
        <w:rPr>
          <w:rFonts w:ascii="Times New Roman" w:hAnsi="Times New Roman"/>
          <w:sz w:val="24"/>
          <w:szCs w:val="24"/>
        </w:rPr>
      </w:pPr>
    </w:p>
    <w:p w:rsidR="00120F86" w:rsidRPr="00E314C8" w:rsidRDefault="00120F86" w:rsidP="00D42DDB">
      <w:pPr>
        <w:rPr>
          <w:rFonts w:ascii="Calibri" w:hAnsi="Calibri"/>
          <w:sz w:val="24"/>
          <w:szCs w:val="24"/>
        </w:rPr>
      </w:pPr>
    </w:p>
    <w:p w:rsidR="00120F86" w:rsidRPr="00E314C8" w:rsidRDefault="00120F86" w:rsidP="00D42DDB">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БЛОК-СХЕМА</w:t>
      </w:r>
    </w:p>
    <w:p w:rsidR="00120F86" w:rsidRPr="00E314C8" w:rsidRDefault="00120F86" w:rsidP="00D42DDB">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АДМИНИСТРАТИВНЫХ ПРОЦЕДУР ПРЕДОСТАВЛЕНИЯ</w:t>
      </w:r>
    </w:p>
    <w:p w:rsidR="00120F86" w:rsidRPr="00E314C8" w:rsidRDefault="00120F86" w:rsidP="00D42DDB">
      <w:pPr>
        <w:widowControl w:val="0"/>
        <w:autoSpaceDE w:val="0"/>
        <w:autoSpaceDN w:val="0"/>
        <w:adjustRightInd w:val="0"/>
        <w:ind w:firstLine="0"/>
        <w:jc w:val="center"/>
        <w:rPr>
          <w:rFonts w:ascii="Times New Roman" w:hAnsi="Times New Roman"/>
          <w:sz w:val="24"/>
          <w:szCs w:val="24"/>
        </w:rPr>
      </w:pPr>
      <w:r w:rsidRPr="00E314C8">
        <w:rPr>
          <w:rFonts w:ascii="Times New Roman" w:hAnsi="Times New Roman"/>
          <w:sz w:val="24"/>
          <w:szCs w:val="24"/>
        </w:rPr>
        <w:t>МУНИЦИПАЛЬНОЙ УСЛУГИ</w:t>
      </w:r>
    </w:p>
    <w:p w:rsidR="00120F86" w:rsidRPr="00E314C8" w:rsidRDefault="00C609F0" w:rsidP="00D42DDB">
      <w:pPr>
        <w:rPr>
          <w:rFonts w:ascii="Calibri" w:hAnsi="Calibri"/>
          <w:sz w:val="24"/>
          <w:szCs w:val="24"/>
        </w:rPr>
      </w:pPr>
      <w:r>
        <w:rPr>
          <w:noProof/>
          <w:sz w:val="24"/>
          <w:szCs w:val="24"/>
        </w:rPr>
        <w:pict>
          <v:group id="Группа 2" o:spid="_x0000_s1026" style="position:absolute;left:0;text-align:left;margin-left:118.2pt;margin-top:1.8pt;width:246.4pt;height:285.1pt;z-index:2" coordsize="31292,3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">
            <v:roundrect id="Скругленный прямоугольник 6" o:spid="_x0000_s1027" style="position:absolute;left:9144;top:12096;width:14554;height:222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9MAA&#10;AADaAAAADwAAAGRycy9kb3ducmV2LnhtbESPQYvCMBSE74L/ITzBm6YKlrVrlEUQPChode+P5m1b&#10;bF5KErX6640g7HGYmW+YxaozjbiR87VlBZNxAoK4sLrmUsH5tBl9gfABWWNjmRQ8yMNq2e8tMNP2&#10;zke65aEUEcI+QwVVCG0mpS8qMujHtiWO3p91BkOUrpTa4T3CTSOnSZJKgzXHhQpbWldUXPKrUbDL&#10;3ex5eRz0r7Fp0Plkvulor9Rw0P18gwjUhf/wp73VClJ4X4k3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xF9MAAAADaAAAADwAAAAAAAAAAAAAAAACYAgAAZHJzL2Rvd25y&#10;ZXYueG1sUEsFBgAAAAAEAAQA9QAAAIUDAAAAAA==&#10;" fillcolor="#dbeef4" stroked="f" strokeweight="1pt">
              <v:stroke joinstyle="miter"/>
              <v:shadow on="t" color="black" opacity="26213f" origin="-.5,-.5" offset=".74836mm,.74836mm"/>
              <v:textbox inset="9.6pt,4.8pt,9.6pt,4.8pt">
                <w:txbxContent>
                  <w:p w:rsidR="00120F86" w:rsidRPr="00A33983" w:rsidRDefault="00120F86" w:rsidP="00D42DDB">
                    <w:pPr>
                      <w:pStyle w:val="a5"/>
                      <w:spacing w:before="0" w:beforeAutospacing="0" w:after="0" w:afterAutospacing="0" w:line="216" w:lineRule="auto"/>
                      <w:jc w:val="center"/>
                      <w:rPr>
                        <w:color w:val="000000"/>
                        <w:kern w:val="24"/>
                        <w:sz w:val="18"/>
                        <w:szCs w:val="18"/>
                      </w:rPr>
                    </w:pPr>
                    <w:r w:rsidRPr="00A33983">
                      <w:rPr>
                        <w:color w:val="000000"/>
                        <w:kern w:val="24"/>
                        <w:sz w:val="18"/>
                        <w:szCs w:val="18"/>
                      </w:rPr>
                      <w:t xml:space="preserve">Формирование и направление межведомственных запросов в органы (организации), участвующие в предоставлении муниципальной услуги </w:t>
                    </w:r>
                  </w:p>
                  <w:p w:rsidR="00120F86" w:rsidRPr="00970F6E" w:rsidRDefault="00120F86" w:rsidP="00D42DDB">
                    <w:pPr>
                      <w:pStyle w:val="a5"/>
                      <w:spacing w:before="0" w:beforeAutospacing="0" w:after="0" w:afterAutospacing="0" w:line="216" w:lineRule="auto"/>
                      <w:jc w:val="center"/>
                      <w:rPr>
                        <w:sz w:val="18"/>
                        <w:szCs w:val="18"/>
                      </w:rPr>
                    </w:pPr>
                    <w:r w:rsidRPr="00A33983">
                      <w:rPr>
                        <w:color w:val="000000"/>
                        <w:kern w:val="24"/>
                        <w:sz w:val="18"/>
                        <w:szCs w:val="18"/>
                      </w:rPr>
                      <w:t>(</w:t>
                    </w:r>
                    <w:r w:rsidRPr="00A33983">
                      <w:rPr>
                        <w:i/>
                        <w:iCs/>
                        <w:color w:val="000000"/>
                        <w:kern w:val="24"/>
                        <w:sz w:val="18"/>
                        <w:szCs w:val="18"/>
                      </w:rPr>
                      <w:t>1 рабочий день – формирование и направление запросов)</w:t>
                    </w:r>
                  </w:p>
                </w:txbxContent>
              </v:textbox>
            </v:roundrect>
            <v:shapetype id="_x0000_t32" coordsize="21600,21600" o:spt="32" o:oned="t" path="m,l21600,21600e" filled="f">
              <v:path arrowok="t" fillok="f" o:connecttype="none"/>
              <o:lock v:ext="edit" shapetype="t"/>
            </v:shapetype>
            <v:shape id="Прямая со стрелкой 9" o:spid="_x0000_s1028" type="#_x0000_t32" style="position:absolute;left:16764;top:10096;width:0;height:20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Oo8cYAAADaAAAADwAAAGRycy9kb3ducmV2LnhtbESPT2vCQBTE7wW/w/KE3uqmIkVTN6FK&#10;hVwq+CfQ4zP7TEKyb9PsVtN++q4g9DjMzG+YZTqYVlyod7VlBc+TCARxYXXNpYLjYfM0B+E8ssbW&#10;Min4IQdpMnpYYqztlXd02ftSBAi7GBVU3nexlK6oyKCb2I44eGfbG/RB9qXUPV4D3LRyGkUv0mDN&#10;YaHCjtYVFc3+2yhYZx9ZttrMm+0p/2zeze/sK9/NlHocD2+vIDwN/j98b2dawQJuV8INk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DqPHGAAAA2gAAAA8AAAAAAAAA&#10;AAAAAAAAoQIAAGRycy9kb3ducmV2LnhtbFBLBQYAAAAABAAEAPkAAACUAwAAAAA=&#10;" strokecolor="#4a7ebb">
              <v:stroke endarrow="open"/>
            </v:shape>
            <v:roundrect id="Скругленный прямоугольник 1" o:spid="_x0000_s1029" style="position:absolute;width:31292;height:1029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R6b8A&#10;AADbAAAADwAAAGRycy9kb3ducmV2LnhtbERPTYvCMBC9C/sfwix4s2mFFbcaRQRhDytoXe9DM7bF&#10;ZlKSrFZ/vREEb/N4nzNf9qYVF3K+sawgS1IQxKXVDVcK/g6b0RSED8gaW8uk4EYelouPwRxzba+8&#10;p0sRKhFD2OeooA6hy6X0ZU0GfWI74sidrDMYInSV1A6vMdy0cpymE2mw4dhQY0frmspz8W8U/Bbu&#10;636+7fTR2EnQRfa96Wmr1PCzX81ABOrDW/xy/+g4P4PnL/EAuXg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mhHpvwAAANsAAAAPAAAAAAAAAAAAAAAAAJgCAABkcnMvZG93bnJl&#10;di54bWxQSwUGAAAAAAQABAD1AAAAhAMAAAAA&#10;" fillcolor="#dbeef4" stroked="f" strokeweight="1pt">
              <v:stroke joinstyle="miter"/>
              <v:shadow on="t" color="black" opacity="26213f" origin="-.5,-.5" offset=".74836mm,.74836mm"/>
              <v:textbox inset="9.6pt,4.8pt,9.6pt,4.8pt">
                <w:txbxContent>
                  <w:p w:rsidR="00120F86" w:rsidRDefault="00120F86" w:rsidP="00E178EB">
                    <w:pPr>
                      <w:spacing w:line="216" w:lineRule="auto"/>
                      <w:ind w:firstLine="0"/>
                      <w:jc w:val="center"/>
                      <w:rPr>
                        <w:rFonts w:ascii="Times New Roman" w:hAnsi="Times New Roman"/>
                        <w:sz w:val="18"/>
                        <w:szCs w:val="18"/>
                      </w:rPr>
                    </w:pPr>
                    <w:r w:rsidRPr="00484D5F">
                      <w:rPr>
                        <w:rFonts w:ascii="Times New Roman" w:hAnsi="Times New Roman"/>
                        <w:sz w:val="18"/>
                        <w:szCs w:val="18"/>
                      </w:rPr>
                      <w:t>Прием заявления и документов, необходимых для предоставления муниципальной услуги, подл</w:t>
                    </w:r>
                    <w:r>
                      <w:rPr>
                        <w:rFonts w:ascii="Times New Roman" w:hAnsi="Times New Roman"/>
                        <w:sz w:val="18"/>
                        <w:szCs w:val="18"/>
                      </w:rPr>
                      <w:t>ежащих представлению заявителем</w:t>
                    </w:r>
                  </w:p>
                  <w:p w:rsidR="00120F86" w:rsidRPr="00A33983" w:rsidRDefault="00120F86" w:rsidP="00E178EB">
                    <w:pPr>
                      <w:spacing w:line="216" w:lineRule="auto"/>
                      <w:ind w:firstLine="0"/>
                      <w:jc w:val="center"/>
                      <w:rPr>
                        <w:rFonts w:ascii="Times New Roman" w:hAnsi="Times New Roman"/>
                        <w:i/>
                        <w:iCs/>
                        <w:color w:val="000000"/>
                        <w:kern w:val="24"/>
                        <w:sz w:val="18"/>
                        <w:szCs w:val="18"/>
                      </w:rPr>
                    </w:pPr>
                    <w:r w:rsidRPr="00A33983">
                      <w:rPr>
                        <w:rFonts w:ascii="Times New Roman" w:hAnsi="Times New Roman"/>
                        <w:i/>
                        <w:iCs/>
                        <w:color w:val="000000"/>
                        <w:kern w:val="24"/>
                        <w:sz w:val="18"/>
                        <w:szCs w:val="18"/>
                      </w:rPr>
                      <w:t>(не превышает 10 минут)</w:t>
                    </w:r>
                  </w:p>
                </w:txbxContent>
              </v:textbox>
            </v:roundrect>
            <v:shape id="AutoShape 78" o:spid="_x0000_s1030" type="#_x0000_t32" style="position:absolute;left:16954;top:34290;width:6;height:19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T7nMAAAADaAAAADwAAAGRycy9kb3ducmV2LnhtbERPS2vCQBC+F/wPywi91Y2ltCV1FRGE&#10;5mZToddpdvLQ7GzcXU3y791Aoafh43vOajOYVtzI+cayguUiAUFcWN1wpeD4vX96B+EDssbWMikY&#10;ycNmPXtYYaptz190y0MlYgj7FBXUIXSplL6oyaBf2I44cqV1BkOErpLaYR/DTSufk+RVGmw4NtTY&#10;0a6m4pxfjYK330uejZeX44kdu9Ie+JqVP0o9zoftB4hAQ/gX/7k/dZwP0yvTles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E+5zAAAAA2gAAAA8AAAAAAAAAAAAAAAAA&#10;oQIAAGRycy9kb3ducmV2LnhtbFBLBQYAAAAABAAEAPkAAACOAwAAAAA=&#10;" strokecolor="#5b9bd5">
              <v:stroke endarrow="block"/>
            </v:shape>
          </v:group>
        </w:pict>
      </w:r>
    </w:p>
    <w:p w:rsidR="00120F86" w:rsidRPr="00E314C8" w:rsidRDefault="00120F86" w:rsidP="00D42DDB">
      <w:pPr>
        <w:rPr>
          <w:rFonts w:ascii="Calibri" w:hAnsi="Calibri"/>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120F86" w:rsidP="00D42DDB">
      <w:pPr>
        <w:rPr>
          <w:rFonts w:ascii="Times New Roman" w:hAnsi="Times New Roman"/>
          <w:color w:val="000000"/>
          <w:kern w:val="24"/>
          <w:sz w:val="24"/>
          <w:szCs w:val="24"/>
        </w:rPr>
      </w:pPr>
    </w:p>
    <w:p w:rsidR="00120F86" w:rsidRPr="00E314C8" w:rsidRDefault="00C609F0" w:rsidP="00D42DDB">
      <w:pPr>
        <w:rPr>
          <w:rFonts w:ascii="Times New Roman" w:hAnsi="Times New Roman"/>
          <w:color w:val="000000"/>
          <w:kern w:val="24"/>
          <w:sz w:val="24"/>
          <w:szCs w:val="24"/>
        </w:rPr>
      </w:pPr>
      <w:r>
        <w:rPr>
          <w:noProof/>
          <w:sz w:val="24"/>
          <w:szCs w:val="24"/>
        </w:rPr>
        <w:pict>
          <v:roundrect id="Скругленный прямоугольник 17" o:spid="_x0000_s1031" style="position:absolute;left:0;text-align:left;margin-left:158.7pt;margin-top:2.9pt;width:205.9pt;height:75.3pt;z-index: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" fillcolor="#dbeef4" stroked="f" strokeweight="1pt">
            <v:stroke joinstyle="miter"/>
            <v:shadow on="t" color="black" opacity="26213f" origin="-.5,-.5" offset=".74836mm,.74836mm"/>
            <v:textbox inset="9.6pt,4.8pt,9.6pt,4.8pt">
              <w:txbxContent>
                <w:p w:rsidR="00120F86" w:rsidRPr="007E4FB6" w:rsidRDefault="00120F86" w:rsidP="007E4FB6">
                  <w:pPr>
                    <w:pStyle w:val="a5"/>
                    <w:spacing w:before="0" w:beforeAutospacing="0" w:after="0" w:afterAutospacing="0" w:line="216" w:lineRule="auto"/>
                    <w:jc w:val="center"/>
                    <w:rPr>
                      <w:i/>
                      <w:iCs/>
                      <w:kern w:val="24"/>
                      <w:sz w:val="18"/>
                      <w:szCs w:val="18"/>
                    </w:rPr>
                  </w:pPr>
                  <w:r>
                    <w:rPr>
                      <w:sz w:val="18"/>
                      <w:szCs w:val="18"/>
                    </w:rPr>
                    <w:t>П</w:t>
                  </w:r>
                  <w:r w:rsidRPr="00026589">
                    <w:rPr>
                      <w:sz w:val="18"/>
                      <w:szCs w:val="18"/>
                    </w:rPr>
                    <w:t>ринятие решения о предоставлении (об отказе в предоставлении) муниципальной услуги</w:t>
                  </w:r>
                  <w:r>
                    <w:rPr>
                      <w:sz w:val="18"/>
                      <w:szCs w:val="18"/>
                    </w:rPr>
                    <w:t xml:space="preserve"> и выдача результата</w:t>
                  </w:r>
                  <w:r w:rsidRPr="00026589">
                    <w:rPr>
                      <w:sz w:val="18"/>
                      <w:szCs w:val="18"/>
                    </w:rPr>
                    <w:br/>
                  </w:r>
                  <w:r w:rsidRPr="00970F6E">
                    <w:rPr>
                      <w:kern w:val="24"/>
                      <w:sz w:val="18"/>
                      <w:szCs w:val="18"/>
                    </w:rPr>
                    <w:t>(</w:t>
                  </w:r>
                  <w:r>
                    <w:rPr>
                      <w:kern w:val="24"/>
                      <w:sz w:val="18"/>
                      <w:szCs w:val="18"/>
                    </w:rPr>
                    <w:t xml:space="preserve">1 </w:t>
                  </w:r>
                  <w:r>
                    <w:rPr>
                      <w:i/>
                      <w:iCs/>
                      <w:kern w:val="24"/>
                      <w:sz w:val="18"/>
                      <w:szCs w:val="18"/>
                    </w:rPr>
                    <w:t>рабочий день, следующий за днем регистрации документов)</w:t>
                  </w:r>
                </w:p>
              </w:txbxContent>
            </v:textbox>
          </v:roundrect>
        </w:pict>
      </w:r>
    </w:p>
    <w:p w:rsidR="00120F86" w:rsidRPr="00E314C8" w:rsidRDefault="00120F86" w:rsidP="00D42DDB">
      <w:pPr>
        <w:rPr>
          <w:rFonts w:ascii="Times New Roman" w:hAnsi="Times New Roman"/>
          <w:color w:val="000000"/>
          <w:kern w:val="24"/>
          <w:sz w:val="24"/>
          <w:szCs w:val="24"/>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lang w:eastAsia="en-US"/>
        </w:rPr>
      </w:pPr>
    </w:p>
    <w:p w:rsidR="00120F86" w:rsidRPr="00E314C8" w:rsidRDefault="00120F86" w:rsidP="007678C2">
      <w:pPr>
        <w:widowControl w:val="0"/>
        <w:autoSpaceDE w:val="0"/>
        <w:autoSpaceDN w:val="0"/>
        <w:adjustRightInd w:val="0"/>
        <w:jc w:val="center"/>
        <w:rPr>
          <w:rFonts w:ascii="Times New Roman" w:hAnsi="Times New Roman"/>
          <w:sz w:val="24"/>
          <w:szCs w:val="24"/>
        </w:rPr>
      </w:pPr>
    </w:p>
    <w:sectPr w:rsidR="00120F86" w:rsidRPr="00E314C8" w:rsidSect="00F068C9">
      <w:headerReference w:type="default" r:id="rId15"/>
      <w:pgSz w:w="11906" w:h="16838"/>
      <w:pgMar w:top="1134" w:right="992"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9F0" w:rsidRDefault="00C609F0" w:rsidP="002713F3">
      <w:r>
        <w:separator/>
      </w:r>
    </w:p>
  </w:endnote>
  <w:endnote w:type="continuationSeparator" w:id="0">
    <w:p w:rsidR="00C609F0" w:rsidRDefault="00C609F0" w:rsidP="0027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9F0" w:rsidRDefault="00C609F0" w:rsidP="002713F3">
      <w:r>
        <w:separator/>
      </w:r>
    </w:p>
  </w:footnote>
  <w:footnote w:type="continuationSeparator" w:id="0">
    <w:p w:rsidR="00C609F0" w:rsidRDefault="00C609F0" w:rsidP="002713F3">
      <w:r>
        <w:continuationSeparator/>
      </w:r>
    </w:p>
  </w:footnote>
  <w:footnote w:id="1">
    <w:p w:rsidR="00120F86" w:rsidRDefault="00120F86">
      <w:pPr>
        <w:pStyle w:val="af5"/>
      </w:pPr>
      <w:r w:rsidRPr="006E63F1">
        <w:rPr>
          <w:rStyle w:val="af7"/>
          <w:rFonts w:ascii="Times New Roman" w:hAnsi="Times New Roman"/>
        </w:rPr>
        <w:footnoteRef/>
      </w:r>
      <w:r w:rsidRPr="006E63F1">
        <w:rPr>
          <w:rFonts w:ascii="Times New Roman" w:hAnsi="Times New Roman"/>
        </w:rPr>
        <w:t xml:space="preserve"> Предоставляется на базе МФЦ в связи с тем, что рассматриваемая услуга включена в перечень жизненных ситуаций.</w:t>
      </w:r>
    </w:p>
  </w:footnote>
  <w:footnote w:id="2">
    <w:p w:rsidR="00120F86" w:rsidRDefault="00120F86" w:rsidP="00FB14B4">
      <w:pPr>
        <w:pStyle w:val="af5"/>
      </w:pPr>
      <w:r w:rsidRPr="000B5AE2">
        <w:rPr>
          <w:rStyle w:val="af7"/>
        </w:rPr>
        <w:footnoteRef/>
      </w:r>
      <w:r w:rsidRPr="000B5AE2">
        <w:t xml:space="preserve"> </w:t>
      </w:r>
      <w:r w:rsidRPr="000B5AE2">
        <w:rPr>
          <w:rFonts w:ascii="Times New Roman" w:hAnsi="Times New Roman"/>
          <w:szCs w:val="28"/>
        </w:rPr>
        <w:t>Указывается необходимое количество этапов, при этом первые два этапа обязательные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F86" w:rsidRPr="006B57F6" w:rsidRDefault="00933FE1" w:rsidP="006B57F6">
    <w:pPr>
      <w:pStyle w:val="a7"/>
      <w:jc w:val="center"/>
    </w:pPr>
    <w:r>
      <w:fldChar w:fldCharType="begin"/>
    </w:r>
    <w:r>
      <w:instrText>PAGE   \* MERGEFORMAT</w:instrText>
    </w:r>
    <w:r>
      <w:fldChar w:fldCharType="separate"/>
    </w:r>
    <w:r w:rsidR="00B27EDD">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23"/>
      <w:numFmt w:val="bullet"/>
      <w:lvlText w:val="-"/>
      <w:lvlJc w:val="left"/>
      <w:pPr>
        <w:tabs>
          <w:tab w:val="num" w:pos="1605"/>
        </w:tabs>
        <w:ind w:left="1605" w:hanging="885"/>
      </w:pPr>
      <w:rPr>
        <w:rFonts w:ascii="Times New Roman" w:hAnsi="Times New Roman"/>
        <w:color w:val="000000"/>
        <w:sz w:val="28"/>
      </w:rPr>
    </w:lvl>
  </w:abstractNum>
  <w:abstractNum w:abstractNumId="1" w15:restartNumberingAfterBreak="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2" w15:restartNumberingAfterBreak="0">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707690E"/>
    <w:multiLevelType w:val="hybridMultilevel"/>
    <w:tmpl w:val="0388ECC8"/>
    <w:lvl w:ilvl="0" w:tplc="27B6CA2A">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28F4D1C"/>
    <w:multiLevelType w:val="hybridMultilevel"/>
    <w:tmpl w:val="E574446E"/>
    <w:lvl w:ilvl="0" w:tplc="15441842">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15:restartNumberingAfterBreak="0">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9"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9"/>
  </w:num>
  <w:num w:numId="2">
    <w:abstractNumId w:val="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3"/>
  </w:num>
  <w:num w:numId="8">
    <w:abstractNumId w:val="8"/>
  </w:num>
  <w:num w:numId="9">
    <w:abstractNumId w:val="5"/>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3A26"/>
    <w:rsid w:val="0000045A"/>
    <w:rsid w:val="00002705"/>
    <w:rsid w:val="0000311F"/>
    <w:rsid w:val="00003EC8"/>
    <w:rsid w:val="000061FD"/>
    <w:rsid w:val="00006587"/>
    <w:rsid w:val="00012F0D"/>
    <w:rsid w:val="00017910"/>
    <w:rsid w:val="000245AA"/>
    <w:rsid w:val="00025316"/>
    <w:rsid w:val="00026589"/>
    <w:rsid w:val="00032148"/>
    <w:rsid w:val="00033E0A"/>
    <w:rsid w:val="0003461F"/>
    <w:rsid w:val="000372DD"/>
    <w:rsid w:val="000423B6"/>
    <w:rsid w:val="00043562"/>
    <w:rsid w:val="00046C73"/>
    <w:rsid w:val="000510FB"/>
    <w:rsid w:val="00053B99"/>
    <w:rsid w:val="0005566B"/>
    <w:rsid w:val="000579E2"/>
    <w:rsid w:val="00060E0A"/>
    <w:rsid w:val="00061925"/>
    <w:rsid w:val="00062759"/>
    <w:rsid w:val="0006469F"/>
    <w:rsid w:val="000647E1"/>
    <w:rsid w:val="00067429"/>
    <w:rsid w:val="00070BF6"/>
    <w:rsid w:val="00071211"/>
    <w:rsid w:val="00072E32"/>
    <w:rsid w:val="000731D2"/>
    <w:rsid w:val="00073B82"/>
    <w:rsid w:val="00077096"/>
    <w:rsid w:val="000778AF"/>
    <w:rsid w:val="000803DE"/>
    <w:rsid w:val="00080A02"/>
    <w:rsid w:val="00083E46"/>
    <w:rsid w:val="0009029D"/>
    <w:rsid w:val="00090AD8"/>
    <w:rsid w:val="00090F7F"/>
    <w:rsid w:val="0009178D"/>
    <w:rsid w:val="0009298E"/>
    <w:rsid w:val="000930C9"/>
    <w:rsid w:val="000A7952"/>
    <w:rsid w:val="000B091C"/>
    <w:rsid w:val="000B1A2F"/>
    <w:rsid w:val="000B2877"/>
    <w:rsid w:val="000B305D"/>
    <w:rsid w:val="000B5AE2"/>
    <w:rsid w:val="000B5EFE"/>
    <w:rsid w:val="000B7528"/>
    <w:rsid w:val="000B7C83"/>
    <w:rsid w:val="000B7F8D"/>
    <w:rsid w:val="000C021B"/>
    <w:rsid w:val="000C08CF"/>
    <w:rsid w:val="000C4CB5"/>
    <w:rsid w:val="000C5350"/>
    <w:rsid w:val="000C55DD"/>
    <w:rsid w:val="000C74ED"/>
    <w:rsid w:val="000C7E3D"/>
    <w:rsid w:val="000C7EC8"/>
    <w:rsid w:val="000D03D8"/>
    <w:rsid w:val="000D08EE"/>
    <w:rsid w:val="000D09BF"/>
    <w:rsid w:val="000D16A0"/>
    <w:rsid w:val="000D265D"/>
    <w:rsid w:val="000D27FC"/>
    <w:rsid w:val="000D4A39"/>
    <w:rsid w:val="000D79C1"/>
    <w:rsid w:val="000D7B36"/>
    <w:rsid w:val="000E0AFE"/>
    <w:rsid w:val="000E0C1F"/>
    <w:rsid w:val="000E3C1F"/>
    <w:rsid w:val="000E5854"/>
    <w:rsid w:val="000E6346"/>
    <w:rsid w:val="000E768E"/>
    <w:rsid w:val="000F20FE"/>
    <w:rsid w:val="000F21CF"/>
    <w:rsid w:val="000F2A2E"/>
    <w:rsid w:val="000F3D29"/>
    <w:rsid w:val="000F44DA"/>
    <w:rsid w:val="00101F12"/>
    <w:rsid w:val="00102F6C"/>
    <w:rsid w:val="0011097B"/>
    <w:rsid w:val="00111BA1"/>
    <w:rsid w:val="001146A3"/>
    <w:rsid w:val="001205F2"/>
    <w:rsid w:val="00120B8D"/>
    <w:rsid w:val="00120F86"/>
    <w:rsid w:val="00122199"/>
    <w:rsid w:val="001233D3"/>
    <w:rsid w:val="00125593"/>
    <w:rsid w:val="0012696F"/>
    <w:rsid w:val="00126EA7"/>
    <w:rsid w:val="00127C47"/>
    <w:rsid w:val="00130C0B"/>
    <w:rsid w:val="0013126A"/>
    <w:rsid w:val="00135479"/>
    <w:rsid w:val="00135639"/>
    <w:rsid w:val="00140074"/>
    <w:rsid w:val="0014268E"/>
    <w:rsid w:val="00142F78"/>
    <w:rsid w:val="00144DB2"/>
    <w:rsid w:val="001456D8"/>
    <w:rsid w:val="00150583"/>
    <w:rsid w:val="00151095"/>
    <w:rsid w:val="0015739B"/>
    <w:rsid w:val="00157485"/>
    <w:rsid w:val="00157C99"/>
    <w:rsid w:val="00160F7E"/>
    <w:rsid w:val="00161377"/>
    <w:rsid w:val="001725E8"/>
    <w:rsid w:val="00177CAA"/>
    <w:rsid w:val="0018022B"/>
    <w:rsid w:val="001812EC"/>
    <w:rsid w:val="00181C7B"/>
    <w:rsid w:val="0018451F"/>
    <w:rsid w:val="001908C0"/>
    <w:rsid w:val="00190A15"/>
    <w:rsid w:val="001911F6"/>
    <w:rsid w:val="001923B0"/>
    <w:rsid w:val="00192C12"/>
    <w:rsid w:val="0019725D"/>
    <w:rsid w:val="001A0AAD"/>
    <w:rsid w:val="001A101D"/>
    <w:rsid w:val="001A216A"/>
    <w:rsid w:val="001A24B8"/>
    <w:rsid w:val="001A2829"/>
    <w:rsid w:val="001A375C"/>
    <w:rsid w:val="001A4E6C"/>
    <w:rsid w:val="001A5F56"/>
    <w:rsid w:val="001A61C8"/>
    <w:rsid w:val="001A66FF"/>
    <w:rsid w:val="001A7685"/>
    <w:rsid w:val="001B0F7B"/>
    <w:rsid w:val="001B191F"/>
    <w:rsid w:val="001B1E32"/>
    <w:rsid w:val="001C078F"/>
    <w:rsid w:val="001C2A08"/>
    <w:rsid w:val="001C2B9E"/>
    <w:rsid w:val="001C7718"/>
    <w:rsid w:val="001C7A81"/>
    <w:rsid w:val="001D0FBF"/>
    <w:rsid w:val="001D1D8A"/>
    <w:rsid w:val="001D3624"/>
    <w:rsid w:val="001E25C7"/>
    <w:rsid w:val="001E67C5"/>
    <w:rsid w:val="001F2D6F"/>
    <w:rsid w:val="001F6CBC"/>
    <w:rsid w:val="001F7740"/>
    <w:rsid w:val="00205328"/>
    <w:rsid w:val="00205840"/>
    <w:rsid w:val="00205A6E"/>
    <w:rsid w:val="00207C63"/>
    <w:rsid w:val="002133ED"/>
    <w:rsid w:val="002140F5"/>
    <w:rsid w:val="00216F97"/>
    <w:rsid w:val="002206DA"/>
    <w:rsid w:val="00220E44"/>
    <w:rsid w:val="00220F78"/>
    <w:rsid w:val="0022204C"/>
    <w:rsid w:val="00223AA1"/>
    <w:rsid w:val="00227135"/>
    <w:rsid w:val="00230704"/>
    <w:rsid w:val="00231AC7"/>
    <w:rsid w:val="00233311"/>
    <w:rsid w:val="00234329"/>
    <w:rsid w:val="002348ED"/>
    <w:rsid w:val="002353E7"/>
    <w:rsid w:val="00235912"/>
    <w:rsid w:val="00235C0D"/>
    <w:rsid w:val="00237113"/>
    <w:rsid w:val="00237317"/>
    <w:rsid w:val="002408BF"/>
    <w:rsid w:val="00243B6D"/>
    <w:rsid w:val="0024496A"/>
    <w:rsid w:val="00245EAE"/>
    <w:rsid w:val="0024643D"/>
    <w:rsid w:val="00247139"/>
    <w:rsid w:val="002510BD"/>
    <w:rsid w:val="00251369"/>
    <w:rsid w:val="00255DE7"/>
    <w:rsid w:val="00255E5B"/>
    <w:rsid w:val="0026112E"/>
    <w:rsid w:val="00261678"/>
    <w:rsid w:val="00262596"/>
    <w:rsid w:val="00262C23"/>
    <w:rsid w:val="002633BC"/>
    <w:rsid w:val="0026341A"/>
    <w:rsid w:val="002657D5"/>
    <w:rsid w:val="0026599E"/>
    <w:rsid w:val="00270D75"/>
    <w:rsid w:val="00270E10"/>
    <w:rsid w:val="002713F3"/>
    <w:rsid w:val="002719F8"/>
    <w:rsid w:val="00273335"/>
    <w:rsid w:val="00275D87"/>
    <w:rsid w:val="00276B77"/>
    <w:rsid w:val="002801AC"/>
    <w:rsid w:val="00281327"/>
    <w:rsid w:val="002818DB"/>
    <w:rsid w:val="00282338"/>
    <w:rsid w:val="0028327E"/>
    <w:rsid w:val="00286D77"/>
    <w:rsid w:val="002934C5"/>
    <w:rsid w:val="00293561"/>
    <w:rsid w:val="00293C0C"/>
    <w:rsid w:val="002A196F"/>
    <w:rsid w:val="002A331D"/>
    <w:rsid w:val="002A52FC"/>
    <w:rsid w:val="002A663D"/>
    <w:rsid w:val="002B127C"/>
    <w:rsid w:val="002B15A7"/>
    <w:rsid w:val="002B3345"/>
    <w:rsid w:val="002B5113"/>
    <w:rsid w:val="002B67E5"/>
    <w:rsid w:val="002C02E6"/>
    <w:rsid w:val="002C1C7F"/>
    <w:rsid w:val="002C2889"/>
    <w:rsid w:val="002C2B84"/>
    <w:rsid w:val="002D271A"/>
    <w:rsid w:val="002D4FBD"/>
    <w:rsid w:val="002D5682"/>
    <w:rsid w:val="002D766C"/>
    <w:rsid w:val="002D778D"/>
    <w:rsid w:val="002D7F48"/>
    <w:rsid w:val="002E08F7"/>
    <w:rsid w:val="002E3A12"/>
    <w:rsid w:val="002E46BA"/>
    <w:rsid w:val="002E63D1"/>
    <w:rsid w:val="002F00FA"/>
    <w:rsid w:val="002F0223"/>
    <w:rsid w:val="002F0FDA"/>
    <w:rsid w:val="002F3FA2"/>
    <w:rsid w:val="002F5B18"/>
    <w:rsid w:val="002F7C79"/>
    <w:rsid w:val="003015FD"/>
    <w:rsid w:val="00304210"/>
    <w:rsid w:val="00306206"/>
    <w:rsid w:val="00307233"/>
    <w:rsid w:val="00307D58"/>
    <w:rsid w:val="0031105E"/>
    <w:rsid w:val="003116B2"/>
    <w:rsid w:val="00313B26"/>
    <w:rsid w:val="00313E87"/>
    <w:rsid w:val="00315BDF"/>
    <w:rsid w:val="003171CD"/>
    <w:rsid w:val="00317230"/>
    <w:rsid w:val="00324868"/>
    <w:rsid w:val="00324DE5"/>
    <w:rsid w:val="003258AB"/>
    <w:rsid w:val="003261C4"/>
    <w:rsid w:val="003278DA"/>
    <w:rsid w:val="00331CC3"/>
    <w:rsid w:val="003331B2"/>
    <w:rsid w:val="00337310"/>
    <w:rsid w:val="00337F70"/>
    <w:rsid w:val="00342329"/>
    <w:rsid w:val="00343B9B"/>
    <w:rsid w:val="00343DAF"/>
    <w:rsid w:val="00345A98"/>
    <w:rsid w:val="0035002D"/>
    <w:rsid w:val="00351BBD"/>
    <w:rsid w:val="00351BC5"/>
    <w:rsid w:val="00352F97"/>
    <w:rsid w:val="003550A9"/>
    <w:rsid w:val="00355324"/>
    <w:rsid w:val="003560E9"/>
    <w:rsid w:val="00356A8E"/>
    <w:rsid w:val="00362257"/>
    <w:rsid w:val="00362AD7"/>
    <w:rsid w:val="003632F7"/>
    <w:rsid w:val="00363C0B"/>
    <w:rsid w:val="003706EB"/>
    <w:rsid w:val="00373B41"/>
    <w:rsid w:val="00374292"/>
    <w:rsid w:val="00374FBA"/>
    <w:rsid w:val="003752B7"/>
    <w:rsid w:val="003757B7"/>
    <w:rsid w:val="003758C6"/>
    <w:rsid w:val="00381966"/>
    <w:rsid w:val="003854D0"/>
    <w:rsid w:val="00387CA2"/>
    <w:rsid w:val="0039004B"/>
    <w:rsid w:val="003922B8"/>
    <w:rsid w:val="003930A9"/>
    <w:rsid w:val="00397CFA"/>
    <w:rsid w:val="003A1A73"/>
    <w:rsid w:val="003A2F60"/>
    <w:rsid w:val="003A4DE0"/>
    <w:rsid w:val="003B2369"/>
    <w:rsid w:val="003B2631"/>
    <w:rsid w:val="003B3609"/>
    <w:rsid w:val="003B4959"/>
    <w:rsid w:val="003B4E17"/>
    <w:rsid w:val="003B4F68"/>
    <w:rsid w:val="003B5AD7"/>
    <w:rsid w:val="003B5F0D"/>
    <w:rsid w:val="003B6417"/>
    <w:rsid w:val="003C06BA"/>
    <w:rsid w:val="003C1585"/>
    <w:rsid w:val="003C50FA"/>
    <w:rsid w:val="003C5E21"/>
    <w:rsid w:val="003D253D"/>
    <w:rsid w:val="003D4146"/>
    <w:rsid w:val="003D7B1C"/>
    <w:rsid w:val="003E1812"/>
    <w:rsid w:val="003E1DB6"/>
    <w:rsid w:val="003E2657"/>
    <w:rsid w:val="003E4A5A"/>
    <w:rsid w:val="003E5D72"/>
    <w:rsid w:val="003F02C0"/>
    <w:rsid w:val="003F119A"/>
    <w:rsid w:val="003F2AD2"/>
    <w:rsid w:val="003F2D34"/>
    <w:rsid w:val="0040061E"/>
    <w:rsid w:val="004022EB"/>
    <w:rsid w:val="00410FFB"/>
    <w:rsid w:val="0041191D"/>
    <w:rsid w:val="00411EF5"/>
    <w:rsid w:val="004127E2"/>
    <w:rsid w:val="00413772"/>
    <w:rsid w:val="00415152"/>
    <w:rsid w:val="004167AB"/>
    <w:rsid w:val="00422854"/>
    <w:rsid w:val="00422D32"/>
    <w:rsid w:val="004254EF"/>
    <w:rsid w:val="00431296"/>
    <w:rsid w:val="00432C70"/>
    <w:rsid w:val="00433A54"/>
    <w:rsid w:val="00434B5D"/>
    <w:rsid w:val="00436DD5"/>
    <w:rsid w:val="00436E7B"/>
    <w:rsid w:val="0043711F"/>
    <w:rsid w:val="00440732"/>
    <w:rsid w:val="004414C5"/>
    <w:rsid w:val="004420FE"/>
    <w:rsid w:val="00443473"/>
    <w:rsid w:val="00445C2E"/>
    <w:rsid w:val="004477D1"/>
    <w:rsid w:val="00447D30"/>
    <w:rsid w:val="004506A0"/>
    <w:rsid w:val="00453004"/>
    <w:rsid w:val="00455A52"/>
    <w:rsid w:val="0046469D"/>
    <w:rsid w:val="004673D7"/>
    <w:rsid w:val="00472DD9"/>
    <w:rsid w:val="00475A10"/>
    <w:rsid w:val="0047627D"/>
    <w:rsid w:val="004769D0"/>
    <w:rsid w:val="00481BE6"/>
    <w:rsid w:val="00483A00"/>
    <w:rsid w:val="00484D5F"/>
    <w:rsid w:val="00485068"/>
    <w:rsid w:val="004855A8"/>
    <w:rsid w:val="004857D5"/>
    <w:rsid w:val="00485D4B"/>
    <w:rsid w:val="00486D93"/>
    <w:rsid w:val="0048727D"/>
    <w:rsid w:val="0049270A"/>
    <w:rsid w:val="004929AE"/>
    <w:rsid w:val="00492F2E"/>
    <w:rsid w:val="0049351D"/>
    <w:rsid w:val="004942EB"/>
    <w:rsid w:val="004A0951"/>
    <w:rsid w:val="004A181A"/>
    <w:rsid w:val="004A49AE"/>
    <w:rsid w:val="004A6F3E"/>
    <w:rsid w:val="004A783A"/>
    <w:rsid w:val="004A78E3"/>
    <w:rsid w:val="004A7FAD"/>
    <w:rsid w:val="004B0FA5"/>
    <w:rsid w:val="004B234B"/>
    <w:rsid w:val="004B270C"/>
    <w:rsid w:val="004B4353"/>
    <w:rsid w:val="004B4DD6"/>
    <w:rsid w:val="004B5526"/>
    <w:rsid w:val="004B5592"/>
    <w:rsid w:val="004B7418"/>
    <w:rsid w:val="004C0BDA"/>
    <w:rsid w:val="004C18D1"/>
    <w:rsid w:val="004C3FF2"/>
    <w:rsid w:val="004C4D4C"/>
    <w:rsid w:val="004C5833"/>
    <w:rsid w:val="004C63B2"/>
    <w:rsid w:val="004C6AE0"/>
    <w:rsid w:val="004C7B21"/>
    <w:rsid w:val="004D1934"/>
    <w:rsid w:val="004D1BBF"/>
    <w:rsid w:val="004D1F9E"/>
    <w:rsid w:val="004D41A3"/>
    <w:rsid w:val="004D5265"/>
    <w:rsid w:val="004D5607"/>
    <w:rsid w:val="004D721E"/>
    <w:rsid w:val="004E2EE3"/>
    <w:rsid w:val="004E437A"/>
    <w:rsid w:val="004E6139"/>
    <w:rsid w:val="004E764A"/>
    <w:rsid w:val="004E7A2E"/>
    <w:rsid w:val="004F0FD0"/>
    <w:rsid w:val="004F169D"/>
    <w:rsid w:val="004F3C77"/>
    <w:rsid w:val="004F4B37"/>
    <w:rsid w:val="004F4CD7"/>
    <w:rsid w:val="004F7A90"/>
    <w:rsid w:val="00501DDC"/>
    <w:rsid w:val="00503C93"/>
    <w:rsid w:val="00510297"/>
    <w:rsid w:val="005113CA"/>
    <w:rsid w:val="00514EA6"/>
    <w:rsid w:val="00515081"/>
    <w:rsid w:val="0051570B"/>
    <w:rsid w:val="0051636E"/>
    <w:rsid w:val="00517686"/>
    <w:rsid w:val="00517C9B"/>
    <w:rsid w:val="00521BAE"/>
    <w:rsid w:val="00530DEB"/>
    <w:rsid w:val="00533DE9"/>
    <w:rsid w:val="005343C8"/>
    <w:rsid w:val="00534B43"/>
    <w:rsid w:val="00536FD2"/>
    <w:rsid w:val="00537B8F"/>
    <w:rsid w:val="00542EC5"/>
    <w:rsid w:val="00545FC9"/>
    <w:rsid w:val="005469B3"/>
    <w:rsid w:val="00553CF0"/>
    <w:rsid w:val="00555904"/>
    <w:rsid w:val="00555FF5"/>
    <w:rsid w:val="005563EE"/>
    <w:rsid w:val="00556520"/>
    <w:rsid w:val="00556FD5"/>
    <w:rsid w:val="005606C5"/>
    <w:rsid w:val="00560720"/>
    <w:rsid w:val="005626E2"/>
    <w:rsid w:val="00563354"/>
    <w:rsid w:val="00564811"/>
    <w:rsid w:val="00566084"/>
    <w:rsid w:val="00566B93"/>
    <w:rsid w:val="00570DD2"/>
    <w:rsid w:val="00577A54"/>
    <w:rsid w:val="0058115A"/>
    <w:rsid w:val="0058178B"/>
    <w:rsid w:val="00582604"/>
    <w:rsid w:val="0058496D"/>
    <w:rsid w:val="00585ED5"/>
    <w:rsid w:val="00586ADE"/>
    <w:rsid w:val="005911FD"/>
    <w:rsid w:val="005938D1"/>
    <w:rsid w:val="00593E3A"/>
    <w:rsid w:val="00594312"/>
    <w:rsid w:val="0059446A"/>
    <w:rsid w:val="005949E6"/>
    <w:rsid w:val="0059587E"/>
    <w:rsid w:val="00596200"/>
    <w:rsid w:val="00597044"/>
    <w:rsid w:val="00597633"/>
    <w:rsid w:val="005A0C4D"/>
    <w:rsid w:val="005A1670"/>
    <w:rsid w:val="005A2B9A"/>
    <w:rsid w:val="005A2C4A"/>
    <w:rsid w:val="005A568B"/>
    <w:rsid w:val="005B581E"/>
    <w:rsid w:val="005B63ED"/>
    <w:rsid w:val="005C3172"/>
    <w:rsid w:val="005C6718"/>
    <w:rsid w:val="005C7B62"/>
    <w:rsid w:val="005C7DBA"/>
    <w:rsid w:val="005D14C8"/>
    <w:rsid w:val="005D212B"/>
    <w:rsid w:val="005D22A9"/>
    <w:rsid w:val="005D4201"/>
    <w:rsid w:val="005D447B"/>
    <w:rsid w:val="005D45ED"/>
    <w:rsid w:val="005D4F0E"/>
    <w:rsid w:val="005E2D93"/>
    <w:rsid w:val="005E3707"/>
    <w:rsid w:val="005E6E3D"/>
    <w:rsid w:val="005E72C0"/>
    <w:rsid w:val="005F10F5"/>
    <w:rsid w:val="005F123C"/>
    <w:rsid w:val="005F2562"/>
    <w:rsid w:val="005F4312"/>
    <w:rsid w:val="005F6C2E"/>
    <w:rsid w:val="0060436E"/>
    <w:rsid w:val="006050A8"/>
    <w:rsid w:val="00606483"/>
    <w:rsid w:val="0061104D"/>
    <w:rsid w:val="0061199A"/>
    <w:rsid w:val="00613D58"/>
    <w:rsid w:val="00615598"/>
    <w:rsid w:val="00617A77"/>
    <w:rsid w:val="00620536"/>
    <w:rsid w:val="0062411D"/>
    <w:rsid w:val="00624C55"/>
    <w:rsid w:val="00625925"/>
    <w:rsid w:val="00626E54"/>
    <w:rsid w:val="0063475A"/>
    <w:rsid w:val="00634D66"/>
    <w:rsid w:val="006375FD"/>
    <w:rsid w:val="00637E42"/>
    <w:rsid w:val="00637E5E"/>
    <w:rsid w:val="00640975"/>
    <w:rsid w:val="00645E98"/>
    <w:rsid w:val="00647A2E"/>
    <w:rsid w:val="00647D9A"/>
    <w:rsid w:val="006512AF"/>
    <w:rsid w:val="006534C4"/>
    <w:rsid w:val="00653884"/>
    <w:rsid w:val="006559F8"/>
    <w:rsid w:val="00655B80"/>
    <w:rsid w:val="006563E1"/>
    <w:rsid w:val="00661006"/>
    <w:rsid w:val="00661703"/>
    <w:rsid w:val="0066393D"/>
    <w:rsid w:val="00664792"/>
    <w:rsid w:val="0066768D"/>
    <w:rsid w:val="00671A03"/>
    <w:rsid w:val="00671E3E"/>
    <w:rsid w:val="0067256D"/>
    <w:rsid w:val="00673B66"/>
    <w:rsid w:val="00673C72"/>
    <w:rsid w:val="00675486"/>
    <w:rsid w:val="0068083D"/>
    <w:rsid w:val="00681863"/>
    <w:rsid w:val="00681B79"/>
    <w:rsid w:val="0068299C"/>
    <w:rsid w:val="00684B65"/>
    <w:rsid w:val="006862DE"/>
    <w:rsid w:val="00691CD7"/>
    <w:rsid w:val="00693155"/>
    <w:rsid w:val="00693912"/>
    <w:rsid w:val="0069609A"/>
    <w:rsid w:val="006B1352"/>
    <w:rsid w:val="006B2C5F"/>
    <w:rsid w:val="006B2FAE"/>
    <w:rsid w:val="006B57F6"/>
    <w:rsid w:val="006B79A0"/>
    <w:rsid w:val="006B7F15"/>
    <w:rsid w:val="006C2064"/>
    <w:rsid w:val="006C3435"/>
    <w:rsid w:val="006D0A7A"/>
    <w:rsid w:val="006D12BA"/>
    <w:rsid w:val="006D39D1"/>
    <w:rsid w:val="006D4B2E"/>
    <w:rsid w:val="006D616E"/>
    <w:rsid w:val="006E108A"/>
    <w:rsid w:val="006E3C30"/>
    <w:rsid w:val="006E4EB3"/>
    <w:rsid w:val="006E63F1"/>
    <w:rsid w:val="006F09FF"/>
    <w:rsid w:val="006F23C8"/>
    <w:rsid w:val="006F44E8"/>
    <w:rsid w:val="006F4675"/>
    <w:rsid w:val="00700B86"/>
    <w:rsid w:val="00701208"/>
    <w:rsid w:val="007037BA"/>
    <w:rsid w:val="0070741A"/>
    <w:rsid w:val="00710799"/>
    <w:rsid w:val="00711A44"/>
    <w:rsid w:val="00712CFF"/>
    <w:rsid w:val="007142C2"/>
    <w:rsid w:val="00717730"/>
    <w:rsid w:val="007226BE"/>
    <w:rsid w:val="00724629"/>
    <w:rsid w:val="007273B0"/>
    <w:rsid w:val="00727930"/>
    <w:rsid w:val="007307D3"/>
    <w:rsid w:val="00730BF6"/>
    <w:rsid w:val="00732037"/>
    <w:rsid w:val="00734307"/>
    <w:rsid w:val="0073607B"/>
    <w:rsid w:val="007370FF"/>
    <w:rsid w:val="00740189"/>
    <w:rsid w:val="00740AEB"/>
    <w:rsid w:val="00740C20"/>
    <w:rsid w:val="00741100"/>
    <w:rsid w:val="00742B14"/>
    <w:rsid w:val="007455A2"/>
    <w:rsid w:val="007465FD"/>
    <w:rsid w:val="00747E2F"/>
    <w:rsid w:val="00747E99"/>
    <w:rsid w:val="00751F86"/>
    <w:rsid w:val="0075410C"/>
    <w:rsid w:val="0075413A"/>
    <w:rsid w:val="00754FE5"/>
    <w:rsid w:val="0075685E"/>
    <w:rsid w:val="00761056"/>
    <w:rsid w:val="00762400"/>
    <w:rsid w:val="007624C6"/>
    <w:rsid w:val="007628C2"/>
    <w:rsid w:val="00766848"/>
    <w:rsid w:val="007677E5"/>
    <w:rsid w:val="007678C2"/>
    <w:rsid w:val="0077014A"/>
    <w:rsid w:val="00770C57"/>
    <w:rsid w:val="00770CDA"/>
    <w:rsid w:val="007721F2"/>
    <w:rsid w:val="00774DB1"/>
    <w:rsid w:val="0077765C"/>
    <w:rsid w:val="00777E67"/>
    <w:rsid w:val="00777EDC"/>
    <w:rsid w:val="0078094D"/>
    <w:rsid w:val="00782588"/>
    <w:rsid w:val="007841FB"/>
    <w:rsid w:val="00784A98"/>
    <w:rsid w:val="007910EB"/>
    <w:rsid w:val="00791F34"/>
    <w:rsid w:val="00793CC7"/>
    <w:rsid w:val="00793F12"/>
    <w:rsid w:val="00796379"/>
    <w:rsid w:val="00797B6F"/>
    <w:rsid w:val="007A0BBA"/>
    <w:rsid w:val="007A3379"/>
    <w:rsid w:val="007B0D18"/>
    <w:rsid w:val="007B1B5A"/>
    <w:rsid w:val="007B4952"/>
    <w:rsid w:val="007C0A8F"/>
    <w:rsid w:val="007C3A18"/>
    <w:rsid w:val="007C3D25"/>
    <w:rsid w:val="007C4F1B"/>
    <w:rsid w:val="007C51B7"/>
    <w:rsid w:val="007C60A5"/>
    <w:rsid w:val="007C6C4C"/>
    <w:rsid w:val="007D2DF1"/>
    <w:rsid w:val="007D2F37"/>
    <w:rsid w:val="007D302A"/>
    <w:rsid w:val="007D3100"/>
    <w:rsid w:val="007D35B2"/>
    <w:rsid w:val="007D3BD2"/>
    <w:rsid w:val="007D4430"/>
    <w:rsid w:val="007E047B"/>
    <w:rsid w:val="007E0FBD"/>
    <w:rsid w:val="007E1B07"/>
    <w:rsid w:val="007E1BF2"/>
    <w:rsid w:val="007E29A0"/>
    <w:rsid w:val="007E4FB6"/>
    <w:rsid w:val="007E778F"/>
    <w:rsid w:val="007E788B"/>
    <w:rsid w:val="007E7954"/>
    <w:rsid w:val="007F08D1"/>
    <w:rsid w:val="007F0CF2"/>
    <w:rsid w:val="008009AA"/>
    <w:rsid w:val="008032AC"/>
    <w:rsid w:val="00804700"/>
    <w:rsid w:val="0080493A"/>
    <w:rsid w:val="00804DEB"/>
    <w:rsid w:val="00805705"/>
    <w:rsid w:val="0080633F"/>
    <w:rsid w:val="008065E4"/>
    <w:rsid w:val="00806651"/>
    <w:rsid w:val="00806D59"/>
    <w:rsid w:val="00811DFB"/>
    <w:rsid w:val="00812A7E"/>
    <w:rsid w:val="00813F65"/>
    <w:rsid w:val="0081612A"/>
    <w:rsid w:val="00816A2C"/>
    <w:rsid w:val="00816B3D"/>
    <w:rsid w:val="008203BB"/>
    <w:rsid w:val="00820E28"/>
    <w:rsid w:val="00822BE6"/>
    <w:rsid w:val="008249A9"/>
    <w:rsid w:val="008249DF"/>
    <w:rsid w:val="00834A70"/>
    <w:rsid w:val="008369EF"/>
    <w:rsid w:val="00836B2A"/>
    <w:rsid w:val="00840459"/>
    <w:rsid w:val="00841D93"/>
    <w:rsid w:val="0084228E"/>
    <w:rsid w:val="00842F22"/>
    <w:rsid w:val="008442D6"/>
    <w:rsid w:val="00852605"/>
    <w:rsid w:val="00852C2B"/>
    <w:rsid w:val="00854DB1"/>
    <w:rsid w:val="00855170"/>
    <w:rsid w:val="008558E8"/>
    <w:rsid w:val="00856C9C"/>
    <w:rsid w:val="008572E5"/>
    <w:rsid w:val="008602CA"/>
    <w:rsid w:val="008608AB"/>
    <w:rsid w:val="008625E6"/>
    <w:rsid w:val="008642D7"/>
    <w:rsid w:val="00865061"/>
    <w:rsid w:val="00866F52"/>
    <w:rsid w:val="00870447"/>
    <w:rsid w:val="00870787"/>
    <w:rsid w:val="00871CAE"/>
    <w:rsid w:val="008724F8"/>
    <w:rsid w:val="00872815"/>
    <w:rsid w:val="00872F3E"/>
    <w:rsid w:val="00873C72"/>
    <w:rsid w:val="00873E43"/>
    <w:rsid w:val="00874F6B"/>
    <w:rsid w:val="008763A6"/>
    <w:rsid w:val="008764C8"/>
    <w:rsid w:val="00876D65"/>
    <w:rsid w:val="00877324"/>
    <w:rsid w:val="008838CD"/>
    <w:rsid w:val="00884D0D"/>
    <w:rsid w:val="00884E07"/>
    <w:rsid w:val="0088664A"/>
    <w:rsid w:val="00887D56"/>
    <w:rsid w:val="00891346"/>
    <w:rsid w:val="008913AB"/>
    <w:rsid w:val="00892AEC"/>
    <w:rsid w:val="00895BD0"/>
    <w:rsid w:val="0089681B"/>
    <w:rsid w:val="00896D8E"/>
    <w:rsid w:val="00897B61"/>
    <w:rsid w:val="008A03AB"/>
    <w:rsid w:val="008A0629"/>
    <w:rsid w:val="008A2B35"/>
    <w:rsid w:val="008A3013"/>
    <w:rsid w:val="008A3A26"/>
    <w:rsid w:val="008A451B"/>
    <w:rsid w:val="008A58C1"/>
    <w:rsid w:val="008A5CF1"/>
    <w:rsid w:val="008A6A05"/>
    <w:rsid w:val="008A77D5"/>
    <w:rsid w:val="008B1084"/>
    <w:rsid w:val="008B60C1"/>
    <w:rsid w:val="008C0B6C"/>
    <w:rsid w:val="008C75AA"/>
    <w:rsid w:val="008D1571"/>
    <w:rsid w:val="008D35CA"/>
    <w:rsid w:val="008D47E7"/>
    <w:rsid w:val="008D54E6"/>
    <w:rsid w:val="008D5873"/>
    <w:rsid w:val="008D7DC5"/>
    <w:rsid w:val="008E1802"/>
    <w:rsid w:val="008E1C91"/>
    <w:rsid w:val="008E5225"/>
    <w:rsid w:val="008E6C9C"/>
    <w:rsid w:val="008F0E6B"/>
    <w:rsid w:val="008F3EF5"/>
    <w:rsid w:val="00900035"/>
    <w:rsid w:val="0090014E"/>
    <w:rsid w:val="009026E0"/>
    <w:rsid w:val="00912579"/>
    <w:rsid w:val="00912C1C"/>
    <w:rsid w:val="009142EB"/>
    <w:rsid w:val="00914417"/>
    <w:rsid w:val="00916754"/>
    <w:rsid w:val="00923F66"/>
    <w:rsid w:val="009251CB"/>
    <w:rsid w:val="00925216"/>
    <w:rsid w:val="00931BA8"/>
    <w:rsid w:val="00933000"/>
    <w:rsid w:val="00933FE1"/>
    <w:rsid w:val="00936A56"/>
    <w:rsid w:val="00937D58"/>
    <w:rsid w:val="009420FC"/>
    <w:rsid w:val="00942AD1"/>
    <w:rsid w:val="009431B4"/>
    <w:rsid w:val="00943352"/>
    <w:rsid w:val="00943792"/>
    <w:rsid w:val="00943C88"/>
    <w:rsid w:val="00945B6E"/>
    <w:rsid w:val="009479E2"/>
    <w:rsid w:val="009500C2"/>
    <w:rsid w:val="00952316"/>
    <w:rsid w:val="00956D84"/>
    <w:rsid w:val="00960832"/>
    <w:rsid w:val="00961F1A"/>
    <w:rsid w:val="009626AE"/>
    <w:rsid w:val="0096689B"/>
    <w:rsid w:val="00970F6E"/>
    <w:rsid w:val="0097254E"/>
    <w:rsid w:val="00974572"/>
    <w:rsid w:val="00975B97"/>
    <w:rsid w:val="00981A0D"/>
    <w:rsid w:val="00981D55"/>
    <w:rsid w:val="0098512C"/>
    <w:rsid w:val="009853D5"/>
    <w:rsid w:val="00985F7F"/>
    <w:rsid w:val="00987AC5"/>
    <w:rsid w:val="0099083E"/>
    <w:rsid w:val="009956A8"/>
    <w:rsid w:val="00996821"/>
    <w:rsid w:val="009A3460"/>
    <w:rsid w:val="009A4A24"/>
    <w:rsid w:val="009A5644"/>
    <w:rsid w:val="009B0968"/>
    <w:rsid w:val="009B0A87"/>
    <w:rsid w:val="009B239A"/>
    <w:rsid w:val="009B23CA"/>
    <w:rsid w:val="009B3F6E"/>
    <w:rsid w:val="009C05A1"/>
    <w:rsid w:val="009C0E0E"/>
    <w:rsid w:val="009C15E4"/>
    <w:rsid w:val="009C1D07"/>
    <w:rsid w:val="009C2357"/>
    <w:rsid w:val="009C2619"/>
    <w:rsid w:val="009D21BC"/>
    <w:rsid w:val="009D6428"/>
    <w:rsid w:val="009D6ECF"/>
    <w:rsid w:val="009E11A8"/>
    <w:rsid w:val="009E2B20"/>
    <w:rsid w:val="009E2E9A"/>
    <w:rsid w:val="009E3082"/>
    <w:rsid w:val="009E5A5D"/>
    <w:rsid w:val="009E7A2A"/>
    <w:rsid w:val="009F383F"/>
    <w:rsid w:val="009F559F"/>
    <w:rsid w:val="009F55E8"/>
    <w:rsid w:val="00A0236C"/>
    <w:rsid w:val="00A1226D"/>
    <w:rsid w:val="00A1287B"/>
    <w:rsid w:val="00A14060"/>
    <w:rsid w:val="00A21054"/>
    <w:rsid w:val="00A227A8"/>
    <w:rsid w:val="00A23412"/>
    <w:rsid w:val="00A25529"/>
    <w:rsid w:val="00A2747A"/>
    <w:rsid w:val="00A3158E"/>
    <w:rsid w:val="00A31DAA"/>
    <w:rsid w:val="00A32C0F"/>
    <w:rsid w:val="00A3350D"/>
    <w:rsid w:val="00A33983"/>
    <w:rsid w:val="00A3575A"/>
    <w:rsid w:val="00A3714F"/>
    <w:rsid w:val="00A42848"/>
    <w:rsid w:val="00A4588E"/>
    <w:rsid w:val="00A45C60"/>
    <w:rsid w:val="00A45F78"/>
    <w:rsid w:val="00A46260"/>
    <w:rsid w:val="00A46AD0"/>
    <w:rsid w:val="00A47FFC"/>
    <w:rsid w:val="00A532AF"/>
    <w:rsid w:val="00A53C5B"/>
    <w:rsid w:val="00A54CA1"/>
    <w:rsid w:val="00A55AD8"/>
    <w:rsid w:val="00A624BE"/>
    <w:rsid w:val="00A64A9E"/>
    <w:rsid w:val="00A64E6B"/>
    <w:rsid w:val="00A6594F"/>
    <w:rsid w:val="00A65F8A"/>
    <w:rsid w:val="00A6751E"/>
    <w:rsid w:val="00A67CD5"/>
    <w:rsid w:val="00A703D3"/>
    <w:rsid w:val="00A762B8"/>
    <w:rsid w:val="00A77542"/>
    <w:rsid w:val="00A81A99"/>
    <w:rsid w:val="00A83A15"/>
    <w:rsid w:val="00A84AF7"/>
    <w:rsid w:val="00A84D3B"/>
    <w:rsid w:val="00A90675"/>
    <w:rsid w:val="00A9370D"/>
    <w:rsid w:val="00A96CBF"/>
    <w:rsid w:val="00A96F17"/>
    <w:rsid w:val="00A97193"/>
    <w:rsid w:val="00AA0560"/>
    <w:rsid w:val="00AA10D6"/>
    <w:rsid w:val="00AA309A"/>
    <w:rsid w:val="00AA3F1F"/>
    <w:rsid w:val="00AA4DF1"/>
    <w:rsid w:val="00AA7339"/>
    <w:rsid w:val="00AB1E76"/>
    <w:rsid w:val="00AB2F1E"/>
    <w:rsid w:val="00AB32BA"/>
    <w:rsid w:val="00AB3536"/>
    <w:rsid w:val="00AB47A8"/>
    <w:rsid w:val="00AB70D2"/>
    <w:rsid w:val="00AC3881"/>
    <w:rsid w:val="00AC4DF1"/>
    <w:rsid w:val="00AC6F05"/>
    <w:rsid w:val="00AC701F"/>
    <w:rsid w:val="00AC7EE5"/>
    <w:rsid w:val="00AD285B"/>
    <w:rsid w:val="00AD506A"/>
    <w:rsid w:val="00AE6660"/>
    <w:rsid w:val="00AE6E81"/>
    <w:rsid w:val="00AE774E"/>
    <w:rsid w:val="00AF4ABE"/>
    <w:rsid w:val="00AF6BC9"/>
    <w:rsid w:val="00AF6E0F"/>
    <w:rsid w:val="00B0156F"/>
    <w:rsid w:val="00B02177"/>
    <w:rsid w:val="00B0264C"/>
    <w:rsid w:val="00B057BC"/>
    <w:rsid w:val="00B064F3"/>
    <w:rsid w:val="00B07658"/>
    <w:rsid w:val="00B07F89"/>
    <w:rsid w:val="00B17154"/>
    <w:rsid w:val="00B24590"/>
    <w:rsid w:val="00B24B66"/>
    <w:rsid w:val="00B27E6D"/>
    <w:rsid w:val="00B27EDD"/>
    <w:rsid w:val="00B31375"/>
    <w:rsid w:val="00B33371"/>
    <w:rsid w:val="00B33A07"/>
    <w:rsid w:val="00B34C0D"/>
    <w:rsid w:val="00B3627E"/>
    <w:rsid w:val="00B36C81"/>
    <w:rsid w:val="00B36F11"/>
    <w:rsid w:val="00B37496"/>
    <w:rsid w:val="00B40A2E"/>
    <w:rsid w:val="00B42A7C"/>
    <w:rsid w:val="00B46BE4"/>
    <w:rsid w:val="00B47F53"/>
    <w:rsid w:val="00B50BF2"/>
    <w:rsid w:val="00B52FE1"/>
    <w:rsid w:val="00B5419B"/>
    <w:rsid w:val="00B543FE"/>
    <w:rsid w:val="00B560B7"/>
    <w:rsid w:val="00B56E27"/>
    <w:rsid w:val="00B63AA2"/>
    <w:rsid w:val="00B671FC"/>
    <w:rsid w:val="00B67701"/>
    <w:rsid w:val="00B74A91"/>
    <w:rsid w:val="00B75F8B"/>
    <w:rsid w:val="00B773BF"/>
    <w:rsid w:val="00B77CDF"/>
    <w:rsid w:val="00B80D14"/>
    <w:rsid w:val="00B816CA"/>
    <w:rsid w:val="00B82007"/>
    <w:rsid w:val="00B83089"/>
    <w:rsid w:val="00B9123A"/>
    <w:rsid w:val="00B91DA3"/>
    <w:rsid w:val="00B937DE"/>
    <w:rsid w:val="00B97F70"/>
    <w:rsid w:val="00BA13D3"/>
    <w:rsid w:val="00BA2482"/>
    <w:rsid w:val="00BA2F68"/>
    <w:rsid w:val="00BA6194"/>
    <w:rsid w:val="00BA65A1"/>
    <w:rsid w:val="00BA65A6"/>
    <w:rsid w:val="00BA7849"/>
    <w:rsid w:val="00BB01FC"/>
    <w:rsid w:val="00BB263A"/>
    <w:rsid w:val="00BB2900"/>
    <w:rsid w:val="00BB2A85"/>
    <w:rsid w:val="00BB3F7E"/>
    <w:rsid w:val="00BC589B"/>
    <w:rsid w:val="00BC666A"/>
    <w:rsid w:val="00BC7775"/>
    <w:rsid w:val="00BD203A"/>
    <w:rsid w:val="00BD2655"/>
    <w:rsid w:val="00BE2FB5"/>
    <w:rsid w:val="00BE43FB"/>
    <w:rsid w:val="00BE56D3"/>
    <w:rsid w:val="00BE5A8E"/>
    <w:rsid w:val="00BE5DD1"/>
    <w:rsid w:val="00BE657C"/>
    <w:rsid w:val="00BE66A3"/>
    <w:rsid w:val="00BE6D8D"/>
    <w:rsid w:val="00BF1726"/>
    <w:rsid w:val="00BF314D"/>
    <w:rsid w:val="00C001C8"/>
    <w:rsid w:val="00C024E4"/>
    <w:rsid w:val="00C067D0"/>
    <w:rsid w:val="00C07845"/>
    <w:rsid w:val="00C07B92"/>
    <w:rsid w:val="00C109B9"/>
    <w:rsid w:val="00C11AFE"/>
    <w:rsid w:val="00C1486F"/>
    <w:rsid w:val="00C16279"/>
    <w:rsid w:val="00C20161"/>
    <w:rsid w:val="00C21086"/>
    <w:rsid w:val="00C24455"/>
    <w:rsid w:val="00C2522F"/>
    <w:rsid w:val="00C26131"/>
    <w:rsid w:val="00C2782D"/>
    <w:rsid w:val="00C308D0"/>
    <w:rsid w:val="00C3110D"/>
    <w:rsid w:val="00C31311"/>
    <w:rsid w:val="00C31ADE"/>
    <w:rsid w:val="00C33FE7"/>
    <w:rsid w:val="00C351CA"/>
    <w:rsid w:val="00C37190"/>
    <w:rsid w:val="00C41D6B"/>
    <w:rsid w:val="00C426B1"/>
    <w:rsid w:val="00C45357"/>
    <w:rsid w:val="00C47BC3"/>
    <w:rsid w:val="00C50048"/>
    <w:rsid w:val="00C519B7"/>
    <w:rsid w:val="00C51B47"/>
    <w:rsid w:val="00C53065"/>
    <w:rsid w:val="00C53351"/>
    <w:rsid w:val="00C55191"/>
    <w:rsid w:val="00C563C2"/>
    <w:rsid w:val="00C56D3C"/>
    <w:rsid w:val="00C609F0"/>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90B1B"/>
    <w:rsid w:val="00C923E6"/>
    <w:rsid w:val="00C93C27"/>
    <w:rsid w:val="00C970C9"/>
    <w:rsid w:val="00C971A0"/>
    <w:rsid w:val="00CA02DE"/>
    <w:rsid w:val="00CA0D82"/>
    <w:rsid w:val="00CA3BCC"/>
    <w:rsid w:val="00CA541C"/>
    <w:rsid w:val="00CA7D8B"/>
    <w:rsid w:val="00CB08AC"/>
    <w:rsid w:val="00CB099C"/>
    <w:rsid w:val="00CB2EE9"/>
    <w:rsid w:val="00CB376B"/>
    <w:rsid w:val="00CB45DB"/>
    <w:rsid w:val="00CB6B33"/>
    <w:rsid w:val="00CC0E92"/>
    <w:rsid w:val="00CC4724"/>
    <w:rsid w:val="00CC4E4D"/>
    <w:rsid w:val="00CC5C29"/>
    <w:rsid w:val="00CC6A25"/>
    <w:rsid w:val="00CC7865"/>
    <w:rsid w:val="00CC797C"/>
    <w:rsid w:val="00CC7BBD"/>
    <w:rsid w:val="00CD34F7"/>
    <w:rsid w:val="00CD3744"/>
    <w:rsid w:val="00CD3AC0"/>
    <w:rsid w:val="00CD3EEA"/>
    <w:rsid w:val="00CE0238"/>
    <w:rsid w:val="00CE02B0"/>
    <w:rsid w:val="00CE075F"/>
    <w:rsid w:val="00CE0FBE"/>
    <w:rsid w:val="00CE1521"/>
    <w:rsid w:val="00CE2D20"/>
    <w:rsid w:val="00CE39F0"/>
    <w:rsid w:val="00CE7210"/>
    <w:rsid w:val="00CF05AB"/>
    <w:rsid w:val="00CF308D"/>
    <w:rsid w:val="00CF4FD6"/>
    <w:rsid w:val="00CF635D"/>
    <w:rsid w:val="00CF6F16"/>
    <w:rsid w:val="00D000BB"/>
    <w:rsid w:val="00D00A7E"/>
    <w:rsid w:val="00D0598F"/>
    <w:rsid w:val="00D06582"/>
    <w:rsid w:val="00D07C42"/>
    <w:rsid w:val="00D10B8D"/>
    <w:rsid w:val="00D16054"/>
    <w:rsid w:val="00D21323"/>
    <w:rsid w:val="00D2367C"/>
    <w:rsid w:val="00D24309"/>
    <w:rsid w:val="00D27010"/>
    <w:rsid w:val="00D31197"/>
    <w:rsid w:val="00D319BE"/>
    <w:rsid w:val="00D342D7"/>
    <w:rsid w:val="00D374F7"/>
    <w:rsid w:val="00D40809"/>
    <w:rsid w:val="00D42017"/>
    <w:rsid w:val="00D42DDB"/>
    <w:rsid w:val="00D434D2"/>
    <w:rsid w:val="00D45B90"/>
    <w:rsid w:val="00D45E1A"/>
    <w:rsid w:val="00D467D0"/>
    <w:rsid w:val="00D473DA"/>
    <w:rsid w:val="00D50471"/>
    <w:rsid w:val="00D5506B"/>
    <w:rsid w:val="00D55938"/>
    <w:rsid w:val="00D56342"/>
    <w:rsid w:val="00D56EA3"/>
    <w:rsid w:val="00D5756D"/>
    <w:rsid w:val="00D62BB8"/>
    <w:rsid w:val="00D64C8D"/>
    <w:rsid w:val="00D655F2"/>
    <w:rsid w:val="00D66E74"/>
    <w:rsid w:val="00D6741E"/>
    <w:rsid w:val="00D67B0B"/>
    <w:rsid w:val="00D73B99"/>
    <w:rsid w:val="00D73CBE"/>
    <w:rsid w:val="00D80E0F"/>
    <w:rsid w:val="00D81EB7"/>
    <w:rsid w:val="00D8290E"/>
    <w:rsid w:val="00D86195"/>
    <w:rsid w:val="00D90591"/>
    <w:rsid w:val="00D92BE2"/>
    <w:rsid w:val="00D9332E"/>
    <w:rsid w:val="00D93424"/>
    <w:rsid w:val="00DA22C2"/>
    <w:rsid w:val="00DA2719"/>
    <w:rsid w:val="00DA2FF2"/>
    <w:rsid w:val="00DA3672"/>
    <w:rsid w:val="00DA61F3"/>
    <w:rsid w:val="00DA7A30"/>
    <w:rsid w:val="00DB0B23"/>
    <w:rsid w:val="00DB26C6"/>
    <w:rsid w:val="00DC3584"/>
    <w:rsid w:val="00DC48AC"/>
    <w:rsid w:val="00DC7911"/>
    <w:rsid w:val="00DC7BA8"/>
    <w:rsid w:val="00DC7D3F"/>
    <w:rsid w:val="00DD157D"/>
    <w:rsid w:val="00DD19FF"/>
    <w:rsid w:val="00DD2B02"/>
    <w:rsid w:val="00DD3B7F"/>
    <w:rsid w:val="00DD4115"/>
    <w:rsid w:val="00DD7AFB"/>
    <w:rsid w:val="00DE0635"/>
    <w:rsid w:val="00DE2C33"/>
    <w:rsid w:val="00DE4479"/>
    <w:rsid w:val="00DE5CC2"/>
    <w:rsid w:val="00DE733E"/>
    <w:rsid w:val="00DF00DE"/>
    <w:rsid w:val="00DF2531"/>
    <w:rsid w:val="00DF6000"/>
    <w:rsid w:val="00DF63C0"/>
    <w:rsid w:val="00DF7190"/>
    <w:rsid w:val="00E01C1B"/>
    <w:rsid w:val="00E020CC"/>
    <w:rsid w:val="00E105ED"/>
    <w:rsid w:val="00E171EB"/>
    <w:rsid w:val="00E178EB"/>
    <w:rsid w:val="00E221ED"/>
    <w:rsid w:val="00E2414E"/>
    <w:rsid w:val="00E25467"/>
    <w:rsid w:val="00E314C8"/>
    <w:rsid w:val="00E32D84"/>
    <w:rsid w:val="00E3368B"/>
    <w:rsid w:val="00E33883"/>
    <w:rsid w:val="00E33B78"/>
    <w:rsid w:val="00E3488B"/>
    <w:rsid w:val="00E35E7B"/>
    <w:rsid w:val="00E40FA3"/>
    <w:rsid w:val="00E4184E"/>
    <w:rsid w:val="00E44687"/>
    <w:rsid w:val="00E44F64"/>
    <w:rsid w:val="00E4695F"/>
    <w:rsid w:val="00E46D85"/>
    <w:rsid w:val="00E478CC"/>
    <w:rsid w:val="00E545F3"/>
    <w:rsid w:val="00E55749"/>
    <w:rsid w:val="00E557FF"/>
    <w:rsid w:val="00E55840"/>
    <w:rsid w:val="00E57303"/>
    <w:rsid w:val="00E57BA8"/>
    <w:rsid w:val="00E60D33"/>
    <w:rsid w:val="00E61058"/>
    <w:rsid w:val="00E62806"/>
    <w:rsid w:val="00E63058"/>
    <w:rsid w:val="00E63FCD"/>
    <w:rsid w:val="00E671F2"/>
    <w:rsid w:val="00E71603"/>
    <w:rsid w:val="00E730C0"/>
    <w:rsid w:val="00E73346"/>
    <w:rsid w:val="00E861C5"/>
    <w:rsid w:val="00E8631A"/>
    <w:rsid w:val="00E8760F"/>
    <w:rsid w:val="00E91F80"/>
    <w:rsid w:val="00E928A7"/>
    <w:rsid w:val="00E94701"/>
    <w:rsid w:val="00E955B5"/>
    <w:rsid w:val="00E97AD7"/>
    <w:rsid w:val="00EA1E4F"/>
    <w:rsid w:val="00EA3492"/>
    <w:rsid w:val="00EA3B8C"/>
    <w:rsid w:val="00EA3D90"/>
    <w:rsid w:val="00EA493A"/>
    <w:rsid w:val="00EB0031"/>
    <w:rsid w:val="00EB0184"/>
    <w:rsid w:val="00EC03FC"/>
    <w:rsid w:val="00EC04F0"/>
    <w:rsid w:val="00EC34DD"/>
    <w:rsid w:val="00EC66E4"/>
    <w:rsid w:val="00ED0BE2"/>
    <w:rsid w:val="00ED15DB"/>
    <w:rsid w:val="00ED2D1E"/>
    <w:rsid w:val="00EE130F"/>
    <w:rsid w:val="00EE230C"/>
    <w:rsid w:val="00EE2B27"/>
    <w:rsid w:val="00EE3CE4"/>
    <w:rsid w:val="00EE4171"/>
    <w:rsid w:val="00EE5143"/>
    <w:rsid w:val="00EE6186"/>
    <w:rsid w:val="00EE785A"/>
    <w:rsid w:val="00EF275C"/>
    <w:rsid w:val="00EF35C2"/>
    <w:rsid w:val="00EF4F1F"/>
    <w:rsid w:val="00F00C5D"/>
    <w:rsid w:val="00F02625"/>
    <w:rsid w:val="00F02DE9"/>
    <w:rsid w:val="00F0508E"/>
    <w:rsid w:val="00F068C9"/>
    <w:rsid w:val="00F06E45"/>
    <w:rsid w:val="00F076AC"/>
    <w:rsid w:val="00F125D4"/>
    <w:rsid w:val="00F1372A"/>
    <w:rsid w:val="00F1388B"/>
    <w:rsid w:val="00F20316"/>
    <w:rsid w:val="00F2193D"/>
    <w:rsid w:val="00F21C93"/>
    <w:rsid w:val="00F22BDA"/>
    <w:rsid w:val="00F23428"/>
    <w:rsid w:val="00F2365C"/>
    <w:rsid w:val="00F239A3"/>
    <w:rsid w:val="00F2428E"/>
    <w:rsid w:val="00F25226"/>
    <w:rsid w:val="00F30D54"/>
    <w:rsid w:val="00F33590"/>
    <w:rsid w:val="00F34564"/>
    <w:rsid w:val="00F35A78"/>
    <w:rsid w:val="00F364A5"/>
    <w:rsid w:val="00F36E2B"/>
    <w:rsid w:val="00F40A01"/>
    <w:rsid w:val="00F4169F"/>
    <w:rsid w:val="00F4295D"/>
    <w:rsid w:val="00F4340A"/>
    <w:rsid w:val="00F50876"/>
    <w:rsid w:val="00F50C61"/>
    <w:rsid w:val="00F534A9"/>
    <w:rsid w:val="00F53ACF"/>
    <w:rsid w:val="00F56DF6"/>
    <w:rsid w:val="00F60D04"/>
    <w:rsid w:val="00F64707"/>
    <w:rsid w:val="00F649C5"/>
    <w:rsid w:val="00F67674"/>
    <w:rsid w:val="00F677FD"/>
    <w:rsid w:val="00F707A7"/>
    <w:rsid w:val="00F71E1D"/>
    <w:rsid w:val="00F7610F"/>
    <w:rsid w:val="00F76693"/>
    <w:rsid w:val="00F8146C"/>
    <w:rsid w:val="00F827EA"/>
    <w:rsid w:val="00F83A89"/>
    <w:rsid w:val="00F83D19"/>
    <w:rsid w:val="00F844CE"/>
    <w:rsid w:val="00F850CC"/>
    <w:rsid w:val="00F85AFF"/>
    <w:rsid w:val="00F87921"/>
    <w:rsid w:val="00F87DE9"/>
    <w:rsid w:val="00F87F2F"/>
    <w:rsid w:val="00F94C46"/>
    <w:rsid w:val="00F9702B"/>
    <w:rsid w:val="00F977B0"/>
    <w:rsid w:val="00F97E00"/>
    <w:rsid w:val="00FA19B3"/>
    <w:rsid w:val="00FB12DD"/>
    <w:rsid w:val="00FB14B4"/>
    <w:rsid w:val="00FB5DD6"/>
    <w:rsid w:val="00FB6E05"/>
    <w:rsid w:val="00FB7318"/>
    <w:rsid w:val="00FB772A"/>
    <w:rsid w:val="00FC0007"/>
    <w:rsid w:val="00FC0692"/>
    <w:rsid w:val="00FC1713"/>
    <w:rsid w:val="00FC3B6B"/>
    <w:rsid w:val="00FC6FD6"/>
    <w:rsid w:val="00FD37CB"/>
    <w:rsid w:val="00FE156E"/>
    <w:rsid w:val="00FE22B8"/>
    <w:rsid w:val="00FF1015"/>
    <w:rsid w:val="00FF2C51"/>
    <w:rsid w:val="00FF4B03"/>
    <w:rsid w:val="00FF4EF9"/>
    <w:rsid w:val="00FF6654"/>
    <w:rsid w:val="00FF7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rules v:ext="edit">
        <o:r id="V:Rule1" type="connector" idref="#Прямая со стрелкой 9"/>
        <o:r id="V:Rule2" type="connector" idref="#AutoShape 78"/>
      </o:rules>
    </o:shapelayout>
  </w:shapeDefaults>
  <w:decimalSymbol w:val=","/>
  <w:listSeparator w:val=";"/>
  <w14:docId w14:val="4495FAE3"/>
  <w15:docId w15:val="{5266C881-AAEB-456D-BA57-FF03356F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000"/>
    <w:pPr>
      <w:ind w:firstLine="720"/>
      <w:jc w:val="both"/>
    </w:pPr>
    <w:rPr>
      <w:rFonts w:ascii="Tms Rmn" w:hAnsi="Tms Rmn"/>
      <w:sz w:val="28"/>
    </w:rPr>
  </w:style>
  <w:style w:type="paragraph" w:styleId="1">
    <w:name w:val="heading 1"/>
    <w:basedOn w:val="a"/>
    <w:link w:val="10"/>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4">
    <w:name w:val="heading 4"/>
    <w:basedOn w:val="a"/>
    <w:next w:val="a"/>
    <w:link w:val="40"/>
    <w:uiPriority w:val="99"/>
    <w:qFormat/>
    <w:rsid w:val="00B057BC"/>
    <w:pPr>
      <w:keepNext/>
      <w:keepLines/>
      <w:spacing w:before="40"/>
      <w:outlineLvl w:val="3"/>
    </w:pPr>
    <w:rPr>
      <w:rFonts w:ascii="Calibri Light" w:hAnsi="Calibri Light"/>
      <w:i/>
      <w:iCs/>
      <w:color w:val="2E74B5"/>
    </w:rPr>
  </w:style>
  <w:style w:type="paragraph" w:styleId="5">
    <w:name w:val="heading 5"/>
    <w:basedOn w:val="a"/>
    <w:next w:val="a"/>
    <w:link w:val="50"/>
    <w:uiPriority w:val="99"/>
    <w:qFormat/>
    <w:rsid w:val="00B057BC"/>
    <w:pPr>
      <w:keepNext/>
      <w:keepLines/>
      <w:spacing w:before="40"/>
      <w:outlineLvl w:val="4"/>
    </w:pPr>
    <w:rPr>
      <w:rFonts w:ascii="Calibri Light" w:hAnsi="Calibri Light"/>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40">
    <w:name w:val="Заголовок 4 Знак"/>
    <w:link w:val="4"/>
    <w:uiPriority w:val="99"/>
    <w:semiHidden/>
    <w:locked/>
    <w:rsid w:val="00B057BC"/>
    <w:rPr>
      <w:rFonts w:ascii="Calibri Light" w:hAnsi="Calibri Light" w:cs="Times New Roman"/>
      <w:i/>
      <w:iCs/>
      <w:color w:val="2E74B5"/>
      <w:sz w:val="20"/>
      <w:szCs w:val="20"/>
      <w:lang w:eastAsia="ru-RU"/>
    </w:rPr>
  </w:style>
  <w:style w:type="character" w:customStyle="1" w:styleId="50">
    <w:name w:val="Заголовок 5 Знак"/>
    <w:link w:val="5"/>
    <w:uiPriority w:val="99"/>
    <w:semiHidden/>
    <w:locked/>
    <w:rsid w:val="00B057BC"/>
    <w:rPr>
      <w:rFonts w:ascii="Calibri Light" w:hAnsi="Calibri Light" w:cs="Times New Roman"/>
      <w:color w:val="2E74B5"/>
      <w:sz w:val="20"/>
      <w:szCs w:val="20"/>
      <w:lang w:eastAsia="ru-RU"/>
    </w:rPr>
  </w:style>
  <w:style w:type="table" w:styleId="a3">
    <w:name w:val="Table Grid"/>
    <w:basedOn w:val="a1"/>
    <w:uiPriority w:val="99"/>
    <w:rsid w:val="00E54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rPr>
  </w:style>
  <w:style w:type="character" w:styleId="a4">
    <w:name w:val="Hyperlink"/>
    <w:uiPriority w:val="99"/>
    <w:rsid w:val="006E108A"/>
    <w:rPr>
      <w:rFonts w:cs="Times New Roman"/>
      <w:color w:val="0000FF"/>
      <w:u w:val="single"/>
    </w:rPr>
  </w:style>
  <w:style w:type="paragraph" w:styleId="a5">
    <w:name w:val="Normal (Web)"/>
    <w:basedOn w:val="a"/>
    <w:uiPriority w:val="99"/>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rPr>
  </w:style>
  <w:style w:type="paragraph" w:styleId="a6">
    <w:name w:val="List Paragraph"/>
    <w:basedOn w:val="a"/>
    <w:uiPriority w:val="99"/>
    <w:qFormat/>
    <w:rsid w:val="007307D3"/>
    <w:pPr>
      <w:ind w:left="720"/>
      <w:contextualSpacing/>
    </w:pPr>
  </w:style>
  <w:style w:type="paragraph" w:styleId="a7">
    <w:name w:val="header"/>
    <w:basedOn w:val="a"/>
    <w:link w:val="a8"/>
    <w:uiPriority w:val="99"/>
    <w:rsid w:val="002713F3"/>
    <w:pPr>
      <w:tabs>
        <w:tab w:val="center" w:pos="4677"/>
        <w:tab w:val="right" w:pos="9355"/>
      </w:tabs>
    </w:pPr>
  </w:style>
  <w:style w:type="character" w:customStyle="1" w:styleId="a8">
    <w:name w:val="Верхний колонтитул Знак"/>
    <w:link w:val="a7"/>
    <w:uiPriority w:val="99"/>
    <w:locked/>
    <w:rsid w:val="002713F3"/>
    <w:rPr>
      <w:rFonts w:ascii="Tms Rmn" w:hAnsi="Tms Rmn" w:cs="Times New Roman"/>
      <w:sz w:val="20"/>
      <w:szCs w:val="20"/>
      <w:lang w:eastAsia="ru-RU"/>
    </w:rPr>
  </w:style>
  <w:style w:type="paragraph" w:styleId="a9">
    <w:name w:val="footer"/>
    <w:basedOn w:val="a"/>
    <w:link w:val="aa"/>
    <w:uiPriority w:val="99"/>
    <w:rsid w:val="002713F3"/>
    <w:pPr>
      <w:tabs>
        <w:tab w:val="center" w:pos="4677"/>
        <w:tab w:val="right" w:pos="9355"/>
      </w:tabs>
    </w:pPr>
  </w:style>
  <w:style w:type="character" w:customStyle="1" w:styleId="aa">
    <w:name w:val="Нижний колонтитул Знак"/>
    <w:link w:val="a9"/>
    <w:uiPriority w:val="99"/>
    <w:locked/>
    <w:rsid w:val="002713F3"/>
    <w:rPr>
      <w:rFonts w:ascii="Tms Rmn" w:hAnsi="Tms Rmn" w:cs="Times New Roman"/>
      <w:sz w:val="20"/>
      <w:szCs w:val="20"/>
      <w:lang w:eastAsia="ru-RU"/>
    </w:rPr>
  </w:style>
  <w:style w:type="paragraph" w:styleId="HTML">
    <w:name w:val="HTML Preformatted"/>
    <w:basedOn w:val="a"/>
    <w:link w:val="HTML0"/>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0">
    <w:name w:val="Стандартный HTML Знак"/>
    <w:link w:val="HTML"/>
    <w:uiPriority w:val="99"/>
    <w:semiHidden/>
    <w:locked/>
    <w:rsid w:val="00DE4479"/>
    <w:rPr>
      <w:rFonts w:ascii="Courier New" w:hAnsi="Courier New" w:cs="Courier New"/>
      <w:sz w:val="20"/>
      <w:szCs w:val="20"/>
      <w:lang w:eastAsia="ko-KR"/>
    </w:rPr>
  </w:style>
  <w:style w:type="character" w:customStyle="1" w:styleId="blk">
    <w:name w:val="blk"/>
    <w:uiPriority w:val="99"/>
    <w:rsid w:val="00DE4479"/>
    <w:rPr>
      <w:rFonts w:cs="Times New Roman"/>
    </w:rPr>
  </w:style>
  <w:style w:type="character" w:styleId="ab">
    <w:name w:val="Placeholder Text"/>
    <w:uiPriority w:val="99"/>
    <w:semiHidden/>
    <w:rsid w:val="00DE4479"/>
    <w:rPr>
      <w:rFonts w:cs="Times New Roman"/>
      <w:color w:val="808080"/>
    </w:rPr>
  </w:style>
  <w:style w:type="paragraph" w:styleId="ac">
    <w:name w:val="Balloon Text"/>
    <w:basedOn w:val="a"/>
    <w:link w:val="ad"/>
    <w:uiPriority w:val="99"/>
    <w:semiHidden/>
    <w:rsid w:val="00DE4479"/>
    <w:rPr>
      <w:rFonts w:ascii="Tahoma" w:hAnsi="Tahoma" w:cs="Tahoma"/>
      <w:sz w:val="16"/>
      <w:szCs w:val="16"/>
    </w:rPr>
  </w:style>
  <w:style w:type="character" w:customStyle="1" w:styleId="ad">
    <w:name w:val="Текст выноски Знак"/>
    <w:link w:val="ac"/>
    <w:uiPriority w:val="99"/>
    <w:semiHidden/>
    <w:locked/>
    <w:rsid w:val="00DE4479"/>
    <w:rPr>
      <w:rFonts w:ascii="Tahoma" w:hAnsi="Tahoma" w:cs="Tahoma"/>
      <w:sz w:val="16"/>
      <w:szCs w:val="16"/>
      <w:lang w:eastAsia="ru-RU"/>
    </w:rPr>
  </w:style>
  <w:style w:type="character" w:customStyle="1" w:styleId="r">
    <w:name w:val="r"/>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lang w:eastAsia="ar-SA"/>
    </w:rPr>
  </w:style>
  <w:style w:type="character" w:styleId="ae">
    <w:name w:val="Strong"/>
    <w:uiPriority w:val="99"/>
    <w:qFormat/>
    <w:rsid w:val="00A532AF"/>
    <w:rPr>
      <w:rFonts w:cs="Times New Roman"/>
      <w:b/>
      <w:bCs/>
    </w:rPr>
  </w:style>
  <w:style w:type="character" w:customStyle="1" w:styleId="apple-converted-space">
    <w:name w:val="apple-converted-space"/>
    <w:uiPriority w:val="99"/>
    <w:rsid w:val="00A532AF"/>
    <w:rPr>
      <w:rFonts w:cs="Times New Roman"/>
    </w:rPr>
  </w:style>
  <w:style w:type="character" w:styleId="af">
    <w:name w:val="annotation reference"/>
    <w:uiPriority w:val="99"/>
    <w:semiHidden/>
    <w:rsid w:val="0063475A"/>
    <w:rPr>
      <w:rFonts w:cs="Times New Roman"/>
      <w:sz w:val="16"/>
      <w:szCs w:val="16"/>
    </w:rPr>
  </w:style>
  <w:style w:type="paragraph" w:styleId="af0">
    <w:name w:val="annotation text"/>
    <w:basedOn w:val="a"/>
    <w:link w:val="af1"/>
    <w:uiPriority w:val="99"/>
    <w:semiHidden/>
    <w:rsid w:val="0063475A"/>
    <w:rPr>
      <w:sz w:val="20"/>
    </w:rPr>
  </w:style>
  <w:style w:type="character" w:customStyle="1" w:styleId="af1">
    <w:name w:val="Текст примечания Знак"/>
    <w:link w:val="af0"/>
    <w:uiPriority w:val="99"/>
    <w:semiHidden/>
    <w:locked/>
    <w:rsid w:val="0063475A"/>
    <w:rPr>
      <w:rFonts w:ascii="Tms Rmn" w:hAnsi="Tms Rmn" w:cs="Times New Roman"/>
      <w:sz w:val="20"/>
      <w:szCs w:val="20"/>
      <w:lang w:eastAsia="ru-RU"/>
    </w:rPr>
  </w:style>
  <w:style w:type="paragraph" w:styleId="af2">
    <w:name w:val="annotation subject"/>
    <w:basedOn w:val="af0"/>
    <w:next w:val="af0"/>
    <w:link w:val="af3"/>
    <w:uiPriority w:val="99"/>
    <w:semiHidden/>
    <w:rsid w:val="0063475A"/>
    <w:rPr>
      <w:b/>
      <w:bCs/>
    </w:rPr>
  </w:style>
  <w:style w:type="character" w:customStyle="1" w:styleId="af3">
    <w:name w:val="Тема примечания Знак"/>
    <w:link w:val="af2"/>
    <w:uiPriority w:val="99"/>
    <w:semiHidden/>
    <w:locked/>
    <w:rsid w:val="0063475A"/>
    <w:rPr>
      <w:rFonts w:ascii="Tms Rmn" w:hAnsi="Tms Rmn" w:cs="Times New Roman"/>
      <w:b/>
      <w:bCs/>
      <w:sz w:val="20"/>
      <w:szCs w:val="20"/>
      <w:lang w:eastAsia="ru-RU"/>
    </w:rPr>
  </w:style>
  <w:style w:type="paragraph" w:styleId="af4">
    <w:name w:val="Revision"/>
    <w:hidden/>
    <w:uiPriority w:val="99"/>
    <w:semiHidden/>
    <w:rsid w:val="00870447"/>
    <w:rPr>
      <w:rFonts w:ascii="Tms Rmn" w:hAnsi="Tms Rmn"/>
      <w:sz w:val="28"/>
    </w:rPr>
  </w:style>
  <w:style w:type="paragraph" w:styleId="af5">
    <w:name w:val="footnote text"/>
    <w:basedOn w:val="a"/>
    <w:link w:val="af6"/>
    <w:uiPriority w:val="99"/>
    <w:semiHidden/>
    <w:rsid w:val="00D2367C"/>
    <w:rPr>
      <w:sz w:val="20"/>
    </w:rPr>
  </w:style>
  <w:style w:type="character" w:customStyle="1" w:styleId="af6">
    <w:name w:val="Текст сноски Знак"/>
    <w:link w:val="af5"/>
    <w:uiPriority w:val="99"/>
    <w:semiHidden/>
    <w:locked/>
    <w:rsid w:val="00D2367C"/>
    <w:rPr>
      <w:rFonts w:ascii="Tms Rmn" w:hAnsi="Tms Rmn" w:cs="Times New Roman"/>
      <w:sz w:val="20"/>
      <w:szCs w:val="20"/>
      <w:lang w:eastAsia="ru-RU"/>
    </w:rPr>
  </w:style>
  <w:style w:type="character" w:styleId="af7">
    <w:name w:val="footnote reference"/>
    <w:uiPriority w:val="99"/>
    <w:semiHidden/>
    <w:rsid w:val="00D2367C"/>
    <w:rPr>
      <w:rFonts w:cs="Times New Roman"/>
      <w:vertAlign w:val="superscript"/>
    </w:rPr>
  </w:style>
  <w:style w:type="paragraph" w:customStyle="1" w:styleId="af8">
    <w:name w:val="Знак"/>
    <w:basedOn w:val="a"/>
    <w:uiPriority w:val="99"/>
    <w:rsid w:val="0096689B"/>
    <w:pPr>
      <w:spacing w:before="100" w:beforeAutospacing="1" w:after="100" w:afterAutospacing="1"/>
      <w:ind w:firstLine="0"/>
    </w:pPr>
    <w:rPr>
      <w:rFonts w:ascii="Tahoma" w:hAnsi="Tahoma"/>
      <w:sz w:val="20"/>
      <w:lang w:val="en-US" w:eastAsia="en-US"/>
    </w:rPr>
  </w:style>
  <w:style w:type="paragraph" w:customStyle="1" w:styleId="11">
    <w:name w:val="Абзац списка1"/>
    <w:basedOn w:val="a"/>
    <w:uiPriority w:val="99"/>
    <w:rsid w:val="00102F6C"/>
    <w:pPr>
      <w:spacing w:after="200" w:line="276" w:lineRule="auto"/>
      <w:ind w:left="720" w:firstLine="0"/>
      <w:jc w:val="left"/>
    </w:pPr>
    <w:rPr>
      <w:rFonts w:ascii="Calibri" w:hAnsi="Calibri"/>
      <w:sz w:val="22"/>
      <w:szCs w:val="22"/>
    </w:rPr>
  </w:style>
  <w:style w:type="paragraph" w:styleId="af9">
    <w:name w:val="No Spacing"/>
    <w:uiPriority w:val="99"/>
    <w:qFormat/>
    <w:rsid w:val="009E5A5D"/>
    <w:pPr>
      <w:widowControl w:val="0"/>
      <w:suppressAutoHyphens/>
      <w:autoSpaceDE w:val="0"/>
    </w:pPr>
    <w:rPr>
      <w:rFonts w:ascii="Times New Roman" w:hAnsi="Times New Roman"/>
      <w:lang w:eastAsia="ar-SA"/>
    </w:rPr>
  </w:style>
  <w:style w:type="paragraph" w:customStyle="1" w:styleId="afa">
    <w:name w:val="Таблицы (моноширинный)"/>
    <w:basedOn w:val="a"/>
    <w:next w:val="a"/>
    <w:uiPriority w:val="99"/>
    <w:rsid w:val="000803DE"/>
    <w:pPr>
      <w:widowControl w:val="0"/>
      <w:suppressAutoHyphens/>
      <w:autoSpaceDE w:val="0"/>
      <w:ind w:firstLine="0"/>
    </w:pPr>
    <w:rPr>
      <w:rFonts w:ascii="Courier New" w:hAnsi="Courier New" w:cs="Courier New"/>
      <w:sz w:val="24"/>
      <w:szCs w:val="24"/>
      <w:lang w:eastAsia="zh-CN"/>
    </w:rPr>
  </w:style>
  <w:style w:type="paragraph" w:styleId="afb">
    <w:name w:val="Body Text"/>
    <w:basedOn w:val="a"/>
    <w:link w:val="afc"/>
    <w:uiPriority w:val="99"/>
    <w:rsid w:val="000803DE"/>
    <w:pPr>
      <w:widowControl w:val="0"/>
      <w:suppressAutoHyphens/>
      <w:autoSpaceDE w:val="0"/>
      <w:spacing w:after="120"/>
      <w:ind w:firstLine="0"/>
      <w:jc w:val="left"/>
    </w:pPr>
    <w:rPr>
      <w:rFonts w:ascii="Arial" w:hAnsi="Arial" w:cs="Arial"/>
      <w:sz w:val="24"/>
      <w:szCs w:val="24"/>
      <w:lang w:eastAsia="zh-CN"/>
    </w:rPr>
  </w:style>
  <w:style w:type="character" w:customStyle="1" w:styleId="afc">
    <w:name w:val="Основной текст Знак"/>
    <w:link w:val="afb"/>
    <w:uiPriority w:val="99"/>
    <w:locked/>
    <w:rsid w:val="000803DE"/>
    <w:rPr>
      <w:rFonts w:ascii="Arial" w:hAnsi="Arial" w:cs="Arial"/>
      <w:sz w:val="24"/>
      <w:szCs w:val="24"/>
      <w:lang w:eastAsia="zh-CN"/>
    </w:rPr>
  </w:style>
  <w:style w:type="character" w:customStyle="1" w:styleId="FontStyle15">
    <w:name w:val="Font Style15"/>
    <w:uiPriority w:val="99"/>
    <w:rsid w:val="0019725D"/>
    <w:rPr>
      <w:rFonts w:ascii="Times New Roman" w:hAnsi="Times New Roman"/>
      <w:sz w:val="20"/>
    </w:rPr>
  </w:style>
  <w:style w:type="character" w:customStyle="1" w:styleId="afd">
    <w:name w:val="Цветовое выделение"/>
    <w:uiPriority w:val="99"/>
    <w:rsid w:val="0019725D"/>
    <w:rPr>
      <w:b/>
      <w:color w:val="000080"/>
    </w:rPr>
  </w:style>
  <w:style w:type="paragraph" w:styleId="afe">
    <w:name w:val="caption"/>
    <w:basedOn w:val="a"/>
    <w:uiPriority w:val="99"/>
    <w:qFormat/>
    <w:locked/>
    <w:rsid w:val="0099083E"/>
    <w:pPr>
      <w:ind w:firstLine="0"/>
      <w:jc w:val="center"/>
    </w:pPr>
    <w:rPr>
      <w:rFonts w:ascii="Times New Roman" w:hAnsi="Times New Roman"/>
      <w:b/>
    </w:rPr>
  </w:style>
  <w:style w:type="paragraph" w:customStyle="1" w:styleId="ConsPlusTitle">
    <w:name w:val="ConsPlusTitle"/>
    <w:uiPriority w:val="99"/>
    <w:rsid w:val="0099083E"/>
    <w:pPr>
      <w:widowControl w:val="0"/>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699632">
      <w:marLeft w:val="0"/>
      <w:marRight w:val="0"/>
      <w:marTop w:val="0"/>
      <w:marBottom w:val="0"/>
      <w:divBdr>
        <w:top w:val="none" w:sz="0" w:space="0" w:color="auto"/>
        <w:left w:val="none" w:sz="0" w:space="0" w:color="auto"/>
        <w:bottom w:val="none" w:sz="0" w:space="0" w:color="auto"/>
        <w:right w:val="none" w:sz="0" w:space="0" w:color="auto"/>
      </w:divBdr>
    </w:div>
    <w:div w:id="659699633">
      <w:marLeft w:val="0"/>
      <w:marRight w:val="0"/>
      <w:marTop w:val="0"/>
      <w:marBottom w:val="0"/>
      <w:divBdr>
        <w:top w:val="none" w:sz="0" w:space="0" w:color="auto"/>
        <w:left w:val="none" w:sz="0" w:space="0" w:color="auto"/>
        <w:bottom w:val="none" w:sz="0" w:space="0" w:color="auto"/>
        <w:right w:val="none" w:sz="0" w:space="0" w:color="auto"/>
      </w:divBdr>
    </w:div>
    <w:div w:id="659699634">
      <w:marLeft w:val="0"/>
      <w:marRight w:val="0"/>
      <w:marTop w:val="0"/>
      <w:marBottom w:val="0"/>
      <w:divBdr>
        <w:top w:val="none" w:sz="0" w:space="0" w:color="auto"/>
        <w:left w:val="none" w:sz="0" w:space="0" w:color="auto"/>
        <w:bottom w:val="none" w:sz="0" w:space="0" w:color="auto"/>
        <w:right w:val="none" w:sz="0" w:space="0" w:color="auto"/>
      </w:divBdr>
    </w:div>
    <w:div w:id="659699635">
      <w:marLeft w:val="0"/>
      <w:marRight w:val="0"/>
      <w:marTop w:val="0"/>
      <w:marBottom w:val="0"/>
      <w:divBdr>
        <w:top w:val="none" w:sz="0" w:space="0" w:color="auto"/>
        <w:left w:val="none" w:sz="0" w:space="0" w:color="auto"/>
        <w:bottom w:val="none" w:sz="0" w:space="0" w:color="auto"/>
        <w:right w:val="none" w:sz="0" w:space="0" w:color="auto"/>
      </w:divBdr>
    </w:div>
    <w:div w:id="659699636">
      <w:marLeft w:val="0"/>
      <w:marRight w:val="0"/>
      <w:marTop w:val="0"/>
      <w:marBottom w:val="0"/>
      <w:divBdr>
        <w:top w:val="none" w:sz="0" w:space="0" w:color="auto"/>
        <w:left w:val="none" w:sz="0" w:space="0" w:color="auto"/>
        <w:bottom w:val="none" w:sz="0" w:space="0" w:color="auto"/>
        <w:right w:val="none" w:sz="0" w:space="0" w:color="auto"/>
      </w:divBdr>
    </w:div>
    <w:div w:id="659699637">
      <w:marLeft w:val="0"/>
      <w:marRight w:val="0"/>
      <w:marTop w:val="0"/>
      <w:marBottom w:val="0"/>
      <w:divBdr>
        <w:top w:val="none" w:sz="0" w:space="0" w:color="auto"/>
        <w:left w:val="none" w:sz="0" w:space="0" w:color="auto"/>
        <w:bottom w:val="none" w:sz="0" w:space="0" w:color="auto"/>
        <w:right w:val="none" w:sz="0" w:space="0" w:color="auto"/>
      </w:divBdr>
    </w:div>
    <w:div w:id="659699638">
      <w:marLeft w:val="0"/>
      <w:marRight w:val="0"/>
      <w:marTop w:val="0"/>
      <w:marBottom w:val="0"/>
      <w:divBdr>
        <w:top w:val="none" w:sz="0" w:space="0" w:color="auto"/>
        <w:left w:val="none" w:sz="0" w:space="0" w:color="auto"/>
        <w:bottom w:val="none" w:sz="0" w:space="0" w:color="auto"/>
        <w:right w:val="none" w:sz="0" w:space="0" w:color="auto"/>
      </w:divBdr>
    </w:div>
    <w:div w:id="659699639">
      <w:marLeft w:val="0"/>
      <w:marRight w:val="0"/>
      <w:marTop w:val="0"/>
      <w:marBottom w:val="0"/>
      <w:divBdr>
        <w:top w:val="none" w:sz="0" w:space="0" w:color="auto"/>
        <w:left w:val="none" w:sz="0" w:space="0" w:color="auto"/>
        <w:bottom w:val="none" w:sz="0" w:space="0" w:color="auto"/>
        <w:right w:val="none" w:sz="0" w:space="0" w:color="auto"/>
      </w:divBdr>
    </w:div>
    <w:div w:id="659699640">
      <w:marLeft w:val="0"/>
      <w:marRight w:val="0"/>
      <w:marTop w:val="0"/>
      <w:marBottom w:val="0"/>
      <w:divBdr>
        <w:top w:val="none" w:sz="0" w:space="0" w:color="auto"/>
        <w:left w:val="none" w:sz="0" w:space="0" w:color="auto"/>
        <w:bottom w:val="none" w:sz="0" w:space="0" w:color="auto"/>
        <w:right w:val="none" w:sz="0" w:space="0" w:color="auto"/>
      </w:divBdr>
    </w:div>
    <w:div w:id="659699641">
      <w:marLeft w:val="0"/>
      <w:marRight w:val="0"/>
      <w:marTop w:val="0"/>
      <w:marBottom w:val="0"/>
      <w:divBdr>
        <w:top w:val="none" w:sz="0" w:space="0" w:color="auto"/>
        <w:left w:val="none" w:sz="0" w:space="0" w:color="auto"/>
        <w:bottom w:val="none" w:sz="0" w:space="0" w:color="auto"/>
        <w:right w:val="none" w:sz="0" w:space="0" w:color="auto"/>
      </w:divBdr>
    </w:div>
    <w:div w:id="659699642">
      <w:marLeft w:val="0"/>
      <w:marRight w:val="0"/>
      <w:marTop w:val="0"/>
      <w:marBottom w:val="0"/>
      <w:divBdr>
        <w:top w:val="none" w:sz="0" w:space="0" w:color="auto"/>
        <w:left w:val="none" w:sz="0" w:space="0" w:color="auto"/>
        <w:bottom w:val="none" w:sz="0" w:space="0" w:color="auto"/>
        <w:right w:val="none" w:sz="0" w:space="0" w:color="auto"/>
      </w:divBdr>
    </w:div>
    <w:div w:id="659699643">
      <w:marLeft w:val="0"/>
      <w:marRight w:val="0"/>
      <w:marTop w:val="0"/>
      <w:marBottom w:val="0"/>
      <w:divBdr>
        <w:top w:val="none" w:sz="0" w:space="0" w:color="auto"/>
        <w:left w:val="none" w:sz="0" w:space="0" w:color="auto"/>
        <w:bottom w:val="none" w:sz="0" w:space="0" w:color="auto"/>
        <w:right w:val="none" w:sz="0" w:space="0" w:color="auto"/>
      </w:divBdr>
    </w:div>
    <w:div w:id="659699644">
      <w:marLeft w:val="0"/>
      <w:marRight w:val="0"/>
      <w:marTop w:val="0"/>
      <w:marBottom w:val="0"/>
      <w:divBdr>
        <w:top w:val="none" w:sz="0" w:space="0" w:color="auto"/>
        <w:left w:val="none" w:sz="0" w:space="0" w:color="auto"/>
        <w:bottom w:val="none" w:sz="0" w:space="0" w:color="auto"/>
        <w:right w:val="none" w:sz="0" w:space="0" w:color="auto"/>
      </w:divBdr>
    </w:div>
    <w:div w:id="659699645">
      <w:marLeft w:val="0"/>
      <w:marRight w:val="0"/>
      <w:marTop w:val="0"/>
      <w:marBottom w:val="0"/>
      <w:divBdr>
        <w:top w:val="none" w:sz="0" w:space="0" w:color="auto"/>
        <w:left w:val="none" w:sz="0" w:space="0" w:color="auto"/>
        <w:bottom w:val="none" w:sz="0" w:space="0" w:color="auto"/>
        <w:right w:val="none" w:sz="0" w:space="0" w:color="auto"/>
      </w:divBdr>
    </w:div>
    <w:div w:id="659699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mi_mo_mama@mail.ru" TargetMode="External"/><Relationship Id="rId13" Type="http://schemas.openxmlformats.org/officeDocument/2006/relationships/hyperlink" Target="consultantplus://offline/ref=2934FCF9DB2E8E9CA013D5F45859A021CEE58684CC9A4D591105C7FC71V3NCI" TargetMode="External"/><Relationship Id="rId3" Type="http://schemas.openxmlformats.org/officeDocument/2006/relationships/settings" Target="settings.xml"/><Relationship Id="rId7" Type="http://schemas.openxmlformats.org/officeDocument/2006/relationships/hyperlink" Target="http://38.gosuslugi.ru" TargetMode="External"/><Relationship Id="rId12" Type="http://schemas.openxmlformats.org/officeDocument/2006/relationships/hyperlink" Target="consultantplus://offline/ref=FE4AF0CF3427A82AAF077E0CE3B12B8927A1973B825A3E0C6197BD5A478298C6A2CA1DF2v2QC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3DB319851B6DB8E4AFE8A881F967CC5756C98C500EC9C4287ADF291124F9B0C1301B25793B0B716j7C9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E920F3DF7897A3D876DCC4BE99E5A8B46849995D029C9C1D7BE648E0B6E588265DBD2F86ABBD3759j17DC" TargetMode="External"/><Relationship Id="rId4" Type="http://schemas.openxmlformats.org/officeDocument/2006/relationships/webSettings" Target="webSettings.xml"/><Relationship Id="rId9" Type="http://schemas.openxmlformats.org/officeDocument/2006/relationships/hyperlink" Target="http://www.mfc38.ru." TargetMode="External"/><Relationship Id="rId14" Type="http://schemas.openxmlformats.org/officeDocument/2006/relationships/hyperlink" Target="mailto:kumi_mo_mam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23</Pages>
  <Words>9116</Words>
  <Characters>51963</Characters>
  <Application>Microsoft Office Word</Application>
  <DocSecurity>0</DocSecurity>
  <Lines>433</Lines>
  <Paragraphs>121</Paragraphs>
  <ScaleCrop>false</ScaleCrop>
  <Company/>
  <LinksUpToDate>false</LinksUpToDate>
  <CharactersWithSpaces>60958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KUMI</cp:lastModifiedBy>
  <cp:revision>45</cp:revision>
  <cp:lastPrinted>2016-11-25T08:20:00Z</cp:lastPrinted>
  <dcterms:created xsi:type="dcterms:W3CDTF">2015-09-16T07:41:00Z</dcterms:created>
  <dcterms:modified xsi:type="dcterms:W3CDTF">2016-12-01T08:04:00Z</dcterms:modified>
</cp:coreProperties>
</file>